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27" w:rsidRPr="00C14327" w:rsidRDefault="00C14327" w:rsidP="00C1432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14327">
        <w:rPr>
          <w:rFonts w:ascii="Calibri" w:eastAsia="Times New Roman" w:hAnsi="Calibri" w:cs="Calibri"/>
          <w:b/>
          <w:u w:val="single"/>
          <w:lang w:eastAsia="hu-HU"/>
        </w:rPr>
        <w:t xml:space="preserve">389/2023. (XI. 30.) Kgy. </w:t>
      </w:r>
      <w:proofErr w:type="gramStart"/>
      <w:r w:rsidRPr="00C1432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1432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14327" w:rsidRPr="00C14327" w:rsidRDefault="00C14327" w:rsidP="00C14327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4327">
        <w:rPr>
          <w:rFonts w:ascii="Calibri" w:eastAsia="Times New Roman" w:hAnsi="Calibri" w:cs="Calibri"/>
          <w:spacing w:val="-3"/>
          <w:lang w:eastAsia="hu-HU"/>
        </w:rPr>
        <w:t>Szombathely Megyei Jogú Város Közgyűlése a nemzeti vagyonról szóló 2011. évi CXCVI. törvény 13. §</w:t>
      </w:r>
      <w:proofErr w:type="spellStart"/>
      <w:r w:rsidRPr="00C14327">
        <w:rPr>
          <w:rFonts w:ascii="Calibri" w:eastAsia="Times New Roman" w:hAnsi="Calibri" w:cs="Calibri"/>
          <w:spacing w:val="-3"/>
          <w:lang w:eastAsia="hu-HU"/>
        </w:rPr>
        <w:t>-ában</w:t>
      </w:r>
      <w:proofErr w:type="spellEnd"/>
      <w:r w:rsidRPr="00C14327">
        <w:rPr>
          <w:rFonts w:ascii="Calibri" w:eastAsia="Times New Roman" w:hAnsi="Calibri" w:cs="Calibri"/>
          <w:spacing w:val="-3"/>
          <w:lang w:eastAsia="hu-HU"/>
        </w:rPr>
        <w:t xml:space="preserve"> foglaltak, valamint az állami vagyonról szóló 2007. évi CVI. törvény 42/O. § (1) bekezdés a) pontja alapján a Maradványvagyon-hasznosító </w:t>
      </w:r>
      <w:proofErr w:type="spellStart"/>
      <w:r w:rsidRPr="00C14327">
        <w:rPr>
          <w:rFonts w:ascii="Calibri" w:eastAsia="Times New Roman" w:hAnsi="Calibri" w:cs="Calibri"/>
          <w:spacing w:val="-3"/>
          <w:lang w:eastAsia="hu-HU"/>
        </w:rPr>
        <w:t>Zrt.-nél</w:t>
      </w:r>
      <w:proofErr w:type="spellEnd"/>
      <w:r w:rsidRPr="00C14327">
        <w:rPr>
          <w:rFonts w:ascii="Calibri" w:eastAsia="Times New Roman" w:hAnsi="Calibri" w:cs="Calibri"/>
          <w:spacing w:val="-3"/>
          <w:lang w:eastAsia="hu-HU"/>
        </w:rPr>
        <w:t xml:space="preserve"> kezdeményezi és kérelmezi a Magyar Állam tulajdonában lévő, Szombathely 10467 hrsz.-on felvett, kivett „közforgalom elől el nem zárt magánút” megnevezésű, 2667 m² területű ingatlan 1/</w:t>
      </w:r>
      <w:proofErr w:type="spellStart"/>
      <w:r w:rsidRPr="00C14327">
        <w:rPr>
          <w:rFonts w:ascii="Calibri" w:eastAsia="Times New Roman" w:hAnsi="Calibri" w:cs="Calibri"/>
          <w:spacing w:val="-3"/>
          <w:lang w:eastAsia="hu-HU"/>
        </w:rPr>
        <w:t>1</w:t>
      </w:r>
      <w:proofErr w:type="spellEnd"/>
      <w:r w:rsidRPr="00C14327">
        <w:rPr>
          <w:rFonts w:ascii="Calibri" w:eastAsia="Times New Roman" w:hAnsi="Calibri" w:cs="Calibri"/>
          <w:spacing w:val="-3"/>
          <w:lang w:eastAsia="hu-HU"/>
        </w:rPr>
        <w:t xml:space="preserve"> arányú tulajdoni hányadának ingyenes önkormányzati tulajdonba adását.</w:t>
      </w:r>
    </w:p>
    <w:p w:rsidR="00C14327" w:rsidRPr="00C14327" w:rsidRDefault="00C14327" w:rsidP="00C14327">
      <w:pPr>
        <w:ind w:left="66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4327">
        <w:rPr>
          <w:rFonts w:ascii="Calibri" w:eastAsia="Times New Roman" w:hAnsi="Calibri" w:cs="Calibri"/>
          <w:spacing w:val="-3"/>
          <w:lang w:eastAsia="hu-HU"/>
        </w:rPr>
        <w:t xml:space="preserve">Az ingatlant az Önkormányzat a Magyarország helyi önkormányzatairól szóló 2011. évi CLXXXIX. törvény 13. § (1) bekezdés 2. pontjában meghatározott településüzemeltetési feladatainak ellátása érdekében kívánja tulajdonba venni, és energiaellátási célra kívánja felhasználni azzal, hogy a konkrét felhasználási cél a helyi adottságokhoz illeszkedő, megújuló energiaforrások kiaknázására irányuló energiaellátás megvalósítása napelemes kiserőmű létesítése és üzemeltetése révén.  </w:t>
      </w:r>
    </w:p>
    <w:p w:rsidR="00C14327" w:rsidRPr="00C14327" w:rsidRDefault="00C14327" w:rsidP="00C14327">
      <w:pPr>
        <w:ind w:left="720"/>
        <w:contextualSpacing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4327">
        <w:rPr>
          <w:rFonts w:ascii="Calibri" w:eastAsia="Times New Roman" w:hAnsi="Calibri" w:cs="Calibri"/>
          <w:spacing w:val="-3"/>
          <w:lang w:eastAsia="hu-HU"/>
        </w:rPr>
        <w:t>Szombathely Megyei Jogú Város Önkormányzata vállalja a tulajdonba adás érdekében felmerülő költségek – ideértve a művelési ág szükséges megváltoztatásának, ingóság elszállításának – megtérítését.</w:t>
      </w:r>
    </w:p>
    <w:p w:rsidR="00C14327" w:rsidRPr="00C14327" w:rsidRDefault="00C14327" w:rsidP="00C14327">
      <w:pPr>
        <w:ind w:left="720"/>
        <w:contextualSpacing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4327">
        <w:rPr>
          <w:rFonts w:ascii="Calibri" w:eastAsia="Times New Roman" w:hAnsi="Calibri" w:cs="Calibri"/>
          <w:spacing w:val="-3"/>
          <w:lang w:eastAsia="hu-HU"/>
        </w:rPr>
        <w:t>Az Önkormányzat tudomással bír arról, hogy az igényelt ingatlan a kulturális örökség védelméről szóló 2001. évi LXIV. törvény 11. § (2) bekezdése értelmében régészeti védelem alatt álló területen fekszik, és az ingatlan önkormányzati tulajdonba kerülése esetén vállalja az ehhez kapcsolódó kötelezettségek megtartását és teljesítését.</w:t>
      </w:r>
    </w:p>
    <w:p w:rsidR="00C14327" w:rsidRPr="00C14327" w:rsidRDefault="00C14327" w:rsidP="00C14327">
      <w:pPr>
        <w:ind w:left="720"/>
        <w:contextualSpacing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14327">
        <w:rPr>
          <w:rFonts w:ascii="Calibri" w:eastAsia="Times New Roman" w:hAnsi="Calibri" w:cs="Calibri"/>
          <w:spacing w:val="-3"/>
          <w:lang w:eastAsia="hu-HU"/>
        </w:rPr>
        <w:t xml:space="preserve">A Közgyűlés felhatalmazza a polgármestert, hogy a szombathelyi 10467 hrsz.-ú ingatlan ingyenes önkormányzati tulajdonba adásával kapcsolatos eljárás során a Maradványvagyon-hasznosító </w:t>
      </w:r>
      <w:proofErr w:type="spellStart"/>
      <w:r w:rsidRPr="00C14327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C14327">
        <w:rPr>
          <w:rFonts w:ascii="Calibri" w:eastAsia="Times New Roman" w:hAnsi="Calibri" w:cs="Calibri"/>
          <w:spacing w:val="-3"/>
          <w:lang w:eastAsia="hu-HU"/>
        </w:rPr>
        <w:t xml:space="preserve">. felé teljes jogkörben eljárjon, és valamennyi nyilatkozatot megtegyen, valamint az ingyenes önkormányzati tulajdonba adásra vonatkozó megállapodást aláírja.   </w:t>
      </w:r>
    </w:p>
    <w:p w:rsidR="00C14327" w:rsidRPr="00C14327" w:rsidRDefault="00C14327" w:rsidP="00C14327">
      <w:pPr>
        <w:ind w:left="720"/>
        <w:contextualSpacing/>
        <w:rPr>
          <w:rFonts w:ascii="Calibri" w:eastAsia="Times New Roman" w:hAnsi="Calibri" w:cs="Calibri"/>
          <w:spacing w:val="-3"/>
          <w:lang w:eastAsia="hu-HU"/>
        </w:rPr>
      </w:pPr>
    </w:p>
    <w:p w:rsidR="00C14327" w:rsidRPr="00C14327" w:rsidRDefault="00C14327" w:rsidP="00C14327">
      <w:pPr>
        <w:rPr>
          <w:rFonts w:ascii="Calibri" w:eastAsia="Times New Roman" w:hAnsi="Calibri" w:cs="Calibri"/>
          <w:lang w:eastAsia="hu-HU"/>
        </w:rPr>
      </w:pPr>
      <w:r w:rsidRPr="00C1432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14327">
        <w:rPr>
          <w:rFonts w:ascii="Calibri" w:eastAsia="Times New Roman" w:hAnsi="Calibri" w:cs="Calibri"/>
          <w:lang w:eastAsia="hu-HU"/>
        </w:rPr>
        <w:tab/>
      </w:r>
      <w:r w:rsidRPr="00C1432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14327" w:rsidRPr="00C14327" w:rsidRDefault="00C14327" w:rsidP="00C14327">
      <w:pPr>
        <w:rPr>
          <w:rFonts w:ascii="Calibri" w:eastAsia="Times New Roman" w:hAnsi="Calibri" w:cs="Calibri"/>
          <w:lang w:eastAsia="hu-HU"/>
        </w:rPr>
      </w:pPr>
      <w:r w:rsidRPr="00C14327">
        <w:rPr>
          <w:rFonts w:ascii="Calibri" w:eastAsia="Times New Roman" w:hAnsi="Calibri" w:cs="Calibri"/>
          <w:lang w:eastAsia="hu-HU"/>
        </w:rPr>
        <w:tab/>
      </w:r>
      <w:r w:rsidRPr="00C1432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14327" w:rsidRPr="00C14327" w:rsidRDefault="00251C6B" w:rsidP="00C14327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C14327" w:rsidRPr="00C14327">
        <w:rPr>
          <w:rFonts w:ascii="Calibri" w:eastAsia="Times New Roman" w:hAnsi="Calibri" w:cs="Calibri"/>
          <w:lang w:eastAsia="hu-HU"/>
        </w:rPr>
        <w:t>Dr. Károlyi Ákos jegyző</w:t>
      </w:r>
    </w:p>
    <w:p w:rsidR="00C14327" w:rsidRPr="00C14327" w:rsidRDefault="00C14327" w:rsidP="00C14327">
      <w:pPr>
        <w:rPr>
          <w:rFonts w:ascii="Calibri" w:eastAsia="Times New Roman" w:hAnsi="Calibri" w:cs="Calibri"/>
          <w:lang w:eastAsia="hu-HU"/>
        </w:rPr>
      </w:pPr>
      <w:r w:rsidRPr="00C14327">
        <w:rPr>
          <w:rFonts w:ascii="Calibri" w:eastAsia="Times New Roman" w:hAnsi="Calibri" w:cs="Calibri"/>
          <w:lang w:eastAsia="hu-HU"/>
        </w:rPr>
        <w:tab/>
        <w:t xml:space="preserve"> </w:t>
      </w:r>
      <w:r w:rsidRPr="00C1432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14327" w:rsidRPr="00C14327" w:rsidRDefault="00C14327" w:rsidP="00C14327">
      <w:pPr>
        <w:ind w:firstLine="1418"/>
        <w:rPr>
          <w:rFonts w:ascii="Calibri" w:eastAsia="Times New Roman" w:hAnsi="Calibri" w:cs="Calibri"/>
          <w:lang w:eastAsia="hu-HU"/>
        </w:rPr>
      </w:pPr>
      <w:r w:rsidRPr="00C1432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14327" w:rsidRPr="00C14327" w:rsidRDefault="00C14327" w:rsidP="00C14327">
      <w:pPr>
        <w:ind w:firstLine="1418"/>
        <w:rPr>
          <w:rFonts w:ascii="Calibri" w:eastAsia="Times New Roman" w:hAnsi="Calibri" w:cs="Calibri"/>
          <w:lang w:eastAsia="hu-HU"/>
        </w:rPr>
      </w:pPr>
    </w:p>
    <w:p w:rsidR="00C14327" w:rsidRPr="00C14327" w:rsidRDefault="00C14327" w:rsidP="00C14327">
      <w:pPr>
        <w:ind w:firstLine="7"/>
        <w:rPr>
          <w:rFonts w:ascii="Calibri" w:eastAsia="Times New Roman" w:hAnsi="Calibri" w:cs="Calibri"/>
          <w:lang w:eastAsia="hu-HU"/>
        </w:rPr>
      </w:pPr>
      <w:r w:rsidRPr="00C1432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1432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CD4"/>
    <w:multiLevelType w:val="hybridMultilevel"/>
    <w:tmpl w:val="B4C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51C6B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C14327"/>
    <w:rsid w:val="00CC2166"/>
    <w:rsid w:val="00DF57C8"/>
    <w:rsid w:val="00E26063"/>
    <w:rsid w:val="00E46A00"/>
    <w:rsid w:val="00EC13DB"/>
    <w:rsid w:val="00EF1D5B"/>
    <w:rsid w:val="00F3079E"/>
    <w:rsid w:val="00F619A1"/>
    <w:rsid w:val="00F76D7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2023-12-04T09:39:00Z</dcterms:created>
  <dcterms:modified xsi:type="dcterms:W3CDTF">2023-12-04T09:39:00Z</dcterms:modified>
</cp:coreProperties>
</file>