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4BD2B597" w14:textId="68D195B1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november </w:t>
      </w:r>
      <w:r w:rsidR="00DE700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29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</w:t>
      </w:r>
      <w:r w:rsidR="00DE700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nyilvános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6D8D3506" w14:textId="77777777" w:rsidR="000440BA" w:rsidRPr="006B6347" w:rsidRDefault="000440BA" w:rsidP="000440BA">
      <w:pPr>
        <w:ind w:left="705" w:hanging="705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1979D029" w14:textId="77777777" w:rsidR="007971F4" w:rsidRPr="006B6347" w:rsidRDefault="007971F4" w:rsidP="007971F4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</w:p>
    <w:p w14:paraId="3E2E779B" w14:textId="77777777" w:rsidR="003975E1" w:rsidRPr="008D5089" w:rsidRDefault="003975E1" w:rsidP="003975E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17AF38AC" w14:textId="77777777" w:rsidR="003975E1" w:rsidRPr="008D5089" w:rsidRDefault="003975E1" w:rsidP="003975E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281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/2023.(X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381DDD46" w14:textId="77777777" w:rsidR="003975E1" w:rsidRPr="008D5089" w:rsidRDefault="003975E1" w:rsidP="003975E1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BEA882" w14:textId="77777777" w:rsidR="003975E1" w:rsidRPr="00560D0A" w:rsidRDefault="003975E1" w:rsidP="003975E1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  <w:r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A Szociális és Lakás Bizottság a „Javaslat szén-monoxid érzékelő készülék biztosítására” című előterjesztést megtárgyalta, </w:t>
      </w:r>
      <w:r>
        <w:rPr>
          <w:rFonts w:ascii="Calibri" w:hAnsi="Calibri" w:cs="Calibri"/>
          <w:b w:val="0"/>
          <w:sz w:val="22"/>
          <w:szCs w:val="22"/>
          <w:u w:val="none"/>
        </w:rPr>
        <w:t xml:space="preserve">és </w:t>
      </w:r>
      <w:r w:rsidRPr="00560D0A">
        <w:rPr>
          <w:rFonts w:asciiTheme="minorHAnsi" w:hAnsiTheme="minorHAnsi" w:cstheme="minorHAnsi"/>
          <w:b w:val="0"/>
          <w:sz w:val="22"/>
          <w:szCs w:val="22"/>
          <w:u w:val="none"/>
        </w:rPr>
        <w:t>a települési támogatás keretében nyújtott ellátások és a szociális szolgáltatások helyi szabályzásáról szóló 8/2015. (II.27.) önkormányzati rendelet módosításáról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Pr="00560D0A">
        <w:rPr>
          <w:rFonts w:asciiTheme="minorHAnsi" w:hAnsiTheme="minorHAnsi" w:cstheme="minorHAnsi"/>
          <w:b w:val="0"/>
          <w:sz w:val="22"/>
          <w:szCs w:val="22"/>
          <w:u w:val="none"/>
        </w:rPr>
        <w:t>szóló</w:t>
      </w:r>
      <w:r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 rendelet-tervezetet az előterjesztésben foglaltak szerint elfogadásra javasolja a Közgyűlésnek.</w:t>
      </w:r>
    </w:p>
    <w:p w14:paraId="69537A83" w14:textId="77777777" w:rsidR="003975E1" w:rsidRPr="008D5089" w:rsidRDefault="003975E1" w:rsidP="003975E1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</w:t>
      </w:r>
    </w:p>
    <w:p w14:paraId="428FD406" w14:textId="77777777" w:rsidR="003975E1" w:rsidRPr="008D5089" w:rsidRDefault="003975E1" w:rsidP="003975E1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22C5BB41" w14:textId="77777777" w:rsidR="003975E1" w:rsidRPr="008D5089" w:rsidRDefault="003975E1" w:rsidP="003975E1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16AD749F" w14:textId="77777777" w:rsidR="003975E1" w:rsidRPr="008D5089" w:rsidRDefault="003975E1" w:rsidP="003975E1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Stéger Gábor, a Közgazdasági és Adó Osztály vezetője,</w:t>
      </w:r>
    </w:p>
    <w:p w14:paraId="175FC098" w14:textId="77777777" w:rsidR="003975E1" w:rsidRDefault="003975E1" w:rsidP="003975E1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</w:t>
      </w:r>
      <w:r w:rsidRPr="008D5089">
        <w:rPr>
          <w:rFonts w:ascii="Calibri" w:hAnsi="Calibri" w:cs="Calibri"/>
          <w:sz w:val="22"/>
          <w:szCs w:val="22"/>
        </w:rPr>
        <w:tab/>
        <w:t xml:space="preserve">Osztály </w:t>
      </w:r>
      <w:r w:rsidRPr="008D5089">
        <w:rPr>
          <w:rFonts w:ascii="Calibri" w:hAnsi="Calibri" w:cs="Calibri"/>
          <w:sz w:val="22"/>
          <w:szCs w:val="22"/>
        </w:rPr>
        <w:tab/>
        <w:t xml:space="preserve">vezetője/ </w:t>
      </w:r>
    </w:p>
    <w:p w14:paraId="4F6C4FF9" w14:textId="77777777" w:rsidR="003975E1" w:rsidRPr="008D5089" w:rsidRDefault="003975E1" w:rsidP="003975E1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0944EB9C" w14:textId="77777777" w:rsidR="003975E1" w:rsidRPr="008D5089" w:rsidRDefault="003975E1" w:rsidP="003975E1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2023.</w:t>
      </w:r>
      <w:r>
        <w:rPr>
          <w:rFonts w:ascii="Calibri" w:hAnsi="Calibri" w:cs="Calibri"/>
          <w:sz w:val="22"/>
          <w:szCs w:val="22"/>
        </w:rPr>
        <w:t>11.30</w:t>
      </w:r>
      <w:r w:rsidRPr="008D5089">
        <w:rPr>
          <w:rFonts w:ascii="Calibri" w:hAnsi="Calibri" w:cs="Calibri"/>
          <w:sz w:val="22"/>
          <w:szCs w:val="22"/>
        </w:rPr>
        <w:t>.-i Közgyűlés</w:t>
      </w:r>
    </w:p>
    <w:p w14:paraId="4BB520AC" w14:textId="77777777" w:rsidR="008E3CE0" w:rsidRDefault="008E3CE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F2D95E" w14:textId="77777777" w:rsidR="003975E1" w:rsidRDefault="003975E1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975E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5E1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CEF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00C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111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2023-11-29T15:34:00Z</dcterms:created>
  <dcterms:modified xsi:type="dcterms:W3CDTF">2023-12-04T08:59:00Z</dcterms:modified>
</cp:coreProperties>
</file>