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32AB55EF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FC6107">
        <w:rPr>
          <w:rFonts w:asciiTheme="minorHAnsi" w:hAnsiTheme="minorHAnsi" w:cstheme="minorHAnsi"/>
          <w:b/>
          <w:sz w:val="22"/>
          <w:szCs w:val="22"/>
        </w:rPr>
        <w:t>56.</w:t>
      </w:r>
      <w:r w:rsidR="00FC6107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FC6107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FC6107">
        <w:rPr>
          <w:rFonts w:asciiTheme="minorHAnsi" w:hAnsiTheme="minorHAnsi" w:cstheme="minorHAnsi"/>
          <w:b/>
          <w:sz w:val="22"/>
          <w:szCs w:val="22"/>
        </w:rPr>
        <w:t>/2023</w:t>
      </w:r>
      <w:r w:rsidRPr="00FC6107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FC6107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FC6107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FC6107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FC6107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FC6107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FC6107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 w:rsidRPr="00FC6107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FC6107">
        <w:rPr>
          <w:rFonts w:asciiTheme="minorHAnsi" w:hAnsiTheme="minorHAnsi" w:cstheme="minorHAnsi"/>
          <w:b/>
          <w:sz w:val="22"/>
          <w:szCs w:val="22"/>
        </w:rPr>
        <w:t>2023.</w:t>
      </w:r>
      <w:r w:rsidR="00CF6248" w:rsidRPr="00FC61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 w:rsidRPr="00FC6107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84049A0" w14:textId="77777777" w:rsidR="007634C4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7634C4">
        <w:rPr>
          <w:rFonts w:asciiTheme="minorHAnsi" w:hAnsiTheme="minorHAnsi" w:cstheme="minorHAnsi"/>
          <w:b/>
          <w:sz w:val="22"/>
          <w:szCs w:val="22"/>
        </w:rPr>
        <w:t>pályázatot hirdet e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 xml:space="preserve">gyfordulós </w:t>
      </w:r>
      <w:r w:rsidR="007634C4">
        <w:rPr>
          <w:rFonts w:asciiTheme="minorHAnsi" w:hAnsiTheme="minorHAnsi" w:cstheme="minorHAnsi"/>
          <w:b/>
          <w:sz w:val="22"/>
          <w:szCs w:val="22"/>
        </w:rPr>
        <w:t xml:space="preserve">liciteljárás keretében, </w:t>
      </w:r>
    </w:p>
    <w:p w14:paraId="7BA65280" w14:textId="16A6CE2D" w:rsidR="006A6573" w:rsidRPr="003D1540" w:rsidRDefault="0081786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34C4">
        <w:rPr>
          <w:rFonts w:asciiTheme="minorHAnsi" w:hAnsiTheme="minorHAnsi" w:cstheme="minorHAnsi"/>
          <w:b/>
          <w:sz w:val="22"/>
          <w:szCs w:val="22"/>
        </w:rPr>
        <w:t xml:space="preserve">alábbi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7634C4">
        <w:rPr>
          <w:rFonts w:asciiTheme="minorHAnsi" w:hAnsiTheme="minorHAnsi" w:cstheme="minorHAnsi"/>
          <w:b/>
          <w:sz w:val="22"/>
          <w:szCs w:val="22"/>
        </w:rPr>
        <w:t>ok egyben történő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 xml:space="preserve">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59DA5853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>z ingatlan</w:t>
      </w:r>
      <w:r w:rsidR="007634C4">
        <w:rPr>
          <w:rFonts w:asciiTheme="minorHAnsi" w:hAnsiTheme="minorHAnsi" w:cstheme="minorHAnsi"/>
          <w:b/>
          <w:sz w:val="22"/>
          <w:szCs w:val="22"/>
        </w:rPr>
        <w:t>ok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15AA5EA" w14:textId="42816312" w:rsidR="007634C4" w:rsidRDefault="007634C4" w:rsidP="00600BFD">
      <w:pPr>
        <w:pStyle w:val="Szvegtrzs"/>
        <w:ind w:left="993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Körmendi út 9. fszt. 2. (5716/A/1)</w:t>
      </w:r>
      <w:r w:rsidR="0008426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– 30 m² alapterületű lakás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0486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bruttó 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2.300.000,- Ft</w:t>
      </w:r>
    </w:p>
    <w:p w14:paraId="0D8EBF50" w14:textId="6FC5778A" w:rsidR="007634C4" w:rsidRDefault="007634C4" w:rsidP="00600BFD">
      <w:pPr>
        <w:pStyle w:val="Szvegtrzs"/>
        <w:ind w:left="993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Körmendi út 9. fszt. 3. (5716/A/2)</w:t>
      </w:r>
      <w:r w:rsidR="0008426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– 30 m² alapterületű lakás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0486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bruttó 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2.500.000,- Ft</w:t>
      </w:r>
    </w:p>
    <w:p w14:paraId="6CDE4665" w14:textId="470CFCA6" w:rsidR="007634C4" w:rsidRDefault="007634C4" w:rsidP="00600BFD">
      <w:pPr>
        <w:pStyle w:val="Szvegtrzs"/>
        <w:ind w:left="993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Körmendi út 9. fszt. 4. (5716/A/3)</w:t>
      </w:r>
      <w:r w:rsidR="008D531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– 34 m² alapterületű lakás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0486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bruttó 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2.900.000,- Ft</w:t>
      </w:r>
    </w:p>
    <w:p w14:paraId="46FC3006" w14:textId="74646DD4" w:rsidR="007634C4" w:rsidRDefault="007634C4" w:rsidP="00600BFD">
      <w:pPr>
        <w:pStyle w:val="Szvegtrzs"/>
        <w:ind w:left="993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Körmendi út 9. fszt. 5. (5716/A/4)</w:t>
      </w:r>
      <w:r w:rsidR="008D531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– 38 m² alapterületű lakás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0486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bruttó 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3.200.000,- Ft</w:t>
      </w:r>
    </w:p>
    <w:p w14:paraId="0BB2A000" w14:textId="7590EE10" w:rsidR="007634C4" w:rsidRDefault="007634C4" w:rsidP="00600BFD">
      <w:pPr>
        <w:pStyle w:val="Szvegtrzs"/>
        <w:ind w:left="993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Körmendi út 9. fszt. 6. (5716/A/5)</w:t>
      </w:r>
      <w:r w:rsidR="008D531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– 45 m² alapterületű lakás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0486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bruttó 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3.600.000,- Ft</w:t>
      </w:r>
    </w:p>
    <w:p w14:paraId="342AEB77" w14:textId="16C39460" w:rsidR="007634C4" w:rsidRDefault="007634C4" w:rsidP="00600BFD">
      <w:pPr>
        <w:pStyle w:val="Szvegtrzs"/>
        <w:ind w:left="993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Körmendi út 9. fszt. 7. (5716/A/6)</w:t>
      </w:r>
      <w:r w:rsidR="008D531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– 22 m² alapterületű lakás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0486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bruttó </w:t>
      </w:r>
      <w:r w:rsidR="00600BF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1.800.000,- Ft</w:t>
      </w:r>
    </w:p>
    <w:p w14:paraId="14ABE7B0" w14:textId="77777777" w:rsidR="007634C4" w:rsidRDefault="007634C4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2CD35287" w:rsidR="00837B43" w:rsidRPr="003D1540" w:rsidRDefault="008D531E" w:rsidP="008D531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pályázati felhívás tárgyát képező</w:t>
      </w:r>
      <w:r w:rsidR="00383C66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komfort nélküli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</w:t>
      </w:r>
      <w:r w:rsidR="00084269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rendkívül rossz állapotú 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lakás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ok egy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1930-</w:t>
      </w:r>
      <w:r w:rsidR="00F4770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as években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</w:t>
      </w:r>
      <w:r w:rsidR="00084269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társasházi 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épületben található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A födémek és a térelhatároló falak eredeti építésűek és állapotúak. A lábazatnál </w:t>
      </w:r>
      <w:r w:rsidR="00084269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a tetőnél is 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vízszigetelési hibára utaló jelek tapasztalhatók</w:t>
      </w:r>
      <w:r w:rsidR="003A408F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</w:t>
      </w:r>
      <w:r w:rsidR="00084269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tartófalakon </w:t>
      </w:r>
      <w:r w:rsidR="003A408F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lapozási hibá</w:t>
      </w:r>
      <w:r w:rsidR="00084269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ra utaló statikai probléma jele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látható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</w:t>
      </w:r>
      <w:r w:rsidR="00F35558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A nyílászárók fa szerkezetűek. </w:t>
      </w:r>
      <w:r w:rsidR="003A408F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Jelenlegi állapotában lakhatási i</w:t>
      </w:r>
      <w:r w:rsidR="00084269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gény kielégítésére 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egyik lakás s</w:t>
      </w:r>
      <w:r w:rsidR="00084269"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em alkalmas, az épület bontandó.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6BAE46C8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084269">
        <w:rPr>
          <w:rFonts w:asciiTheme="minorHAnsi" w:hAnsiTheme="minorHAnsi" w:cstheme="minorHAnsi"/>
          <w:b/>
          <w:bCs/>
          <w:sz w:val="22"/>
          <w:szCs w:val="22"/>
        </w:rPr>
        <w:t>ok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vételára</w:t>
      </w:r>
      <w:r w:rsidR="00F31346">
        <w:rPr>
          <w:rFonts w:asciiTheme="minorHAnsi" w:hAnsiTheme="minorHAnsi" w:cstheme="minorHAnsi"/>
          <w:b/>
          <w:bCs/>
          <w:sz w:val="22"/>
          <w:szCs w:val="22"/>
        </w:rPr>
        <w:t xml:space="preserve"> együttesen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7103">
        <w:rPr>
          <w:rFonts w:asciiTheme="minorHAnsi" w:hAnsiTheme="minorHAnsi" w:cstheme="minorHAnsi"/>
          <w:b/>
          <w:bCs/>
          <w:sz w:val="22"/>
          <w:szCs w:val="22"/>
        </w:rPr>
        <w:t>16.300.000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332AAEFA" w14:textId="77777777" w:rsidR="000871F4" w:rsidRPr="003D1540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551AEFD5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997103">
        <w:rPr>
          <w:rFonts w:asciiTheme="minorHAnsi" w:hAnsiTheme="minorHAnsi" w:cstheme="minorHAnsi"/>
          <w:b/>
          <w:bCs/>
          <w:sz w:val="22"/>
          <w:szCs w:val="22"/>
        </w:rPr>
        <w:t>1.630.000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997103">
        <w:rPr>
          <w:rFonts w:asciiTheme="minorHAnsi" w:hAnsiTheme="minorHAnsi" w:cstheme="minorHAnsi"/>
          <w:b/>
          <w:bCs/>
          <w:sz w:val="22"/>
          <w:szCs w:val="22"/>
        </w:rPr>
        <w:t>egymillió-hatszázharmicezer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3CECD876" w14:textId="4A5A4F0F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997103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97103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997103">
        <w:rPr>
          <w:rFonts w:asciiTheme="minorHAnsi" w:hAnsiTheme="minorHAnsi" w:cstheme="minorHAnsi"/>
          <w:b/>
          <w:bCs/>
          <w:szCs w:val="22"/>
        </w:rPr>
        <w:t>9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26E6FA68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4051D1">
        <w:rPr>
          <w:rFonts w:asciiTheme="minorHAnsi" w:hAnsiTheme="minorHAnsi" w:cstheme="minorHAnsi"/>
          <w:szCs w:val="22"/>
        </w:rPr>
        <w:t>4</w:t>
      </w:r>
      <w:r w:rsidRPr="000871F4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5440D530" w:rsidR="00D70B15" w:rsidRPr="003C45C9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C45C9">
        <w:rPr>
          <w:rFonts w:asciiTheme="minorHAnsi" w:hAnsiTheme="minorHAnsi" w:cstheme="minorHAnsi"/>
          <w:sz w:val="22"/>
          <w:szCs w:val="22"/>
        </w:rPr>
        <w:t xml:space="preserve">2023. </w:t>
      </w:r>
      <w:r w:rsidR="003C45C9" w:rsidRPr="003C45C9">
        <w:rPr>
          <w:rFonts w:asciiTheme="minorHAnsi" w:hAnsiTheme="minorHAnsi" w:cstheme="minorHAnsi"/>
          <w:sz w:val="22"/>
          <w:szCs w:val="22"/>
        </w:rPr>
        <w:t>június 7.</w:t>
      </w:r>
      <w:r w:rsidRPr="003C45C9">
        <w:rPr>
          <w:rFonts w:asciiTheme="minorHAnsi" w:hAnsiTheme="minorHAnsi" w:cstheme="minorHAnsi"/>
          <w:sz w:val="22"/>
          <w:szCs w:val="22"/>
        </w:rPr>
        <w:t xml:space="preserve"> 1</w:t>
      </w:r>
      <w:r w:rsidR="003C45C9" w:rsidRPr="003C45C9">
        <w:rPr>
          <w:rFonts w:asciiTheme="minorHAnsi" w:hAnsiTheme="minorHAnsi" w:cstheme="minorHAnsi"/>
          <w:sz w:val="22"/>
          <w:szCs w:val="22"/>
        </w:rPr>
        <w:t>0</w:t>
      </w:r>
      <w:r w:rsidRPr="003C45C9">
        <w:rPr>
          <w:rFonts w:asciiTheme="minorHAnsi" w:hAnsiTheme="minorHAnsi" w:cstheme="minorHAnsi"/>
          <w:sz w:val="22"/>
          <w:szCs w:val="22"/>
        </w:rPr>
        <w:t>:00 – 1</w:t>
      </w:r>
      <w:r w:rsidR="003C45C9" w:rsidRPr="003C45C9">
        <w:rPr>
          <w:rFonts w:asciiTheme="minorHAnsi" w:hAnsiTheme="minorHAnsi" w:cstheme="minorHAnsi"/>
          <w:sz w:val="22"/>
          <w:szCs w:val="22"/>
        </w:rPr>
        <w:t>0</w:t>
      </w:r>
      <w:r w:rsidRPr="003C45C9">
        <w:rPr>
          <w:rFonts w:asciiTheme="minorHAnsi" w:hAnsiTheme="minorHAnsi" w:cstheme="minorHAnsi"/>
          <w:sz w:val="22"/>
          <w:szCs w:val="22"/>
        </w:rPr>
        <w:t>:</w:t>
      </w:r>
      <w:r w:rsidR="003C45C9" w:rsidRPr="003C45C9">
        <w:rPr>
          <w:rFonts w:asciiTheme="minorHAnsi" w:hAnsiTheme="minorHAnsi" w:cstheme="minorHAnsi"/>
          <w:sz w:val="22"/>
          <w:szCs w:val="22"/>
        </w:rPr>
        <w:t>3</w:t>
      </w:r>
      <w:r w:rsidRPr="003C45C9">
        <w:rPr>
          <w:rFonts w:asciiTheme="minorHAnsi" w:hAnsiTheme="minorHAnsi" w:cstheme="minorHAnsi"/>
          <w:sz w:val="22"/>
          <w:szCs w:val="22"/>
        </w:rPr>
        <w:t>0</w:t>
      </w:r>
    </w:p>
    <w:p w14:paraId="0E1BEB91" w14:textId="10F26468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C45C9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3C45C9">
        <w:rPr>
          <w:rFonts w:asciiTheme="minorHAnsi" w:hAnsiTheme="minorHAnsi" w:cstheme="minorHAnsi"/>
          <w:sz w:val="22"/>
          <w:szCs w:val="22"/>
        </w:rPr>
        <w:t>június</w:t>
      </w:r>
      <w:r w:rsidRPr="003C45C9">
        <w:rPr>
          <w:rFonts w:asciiTheme="minorHAnsi" w:hAnsiTheme="minorHAnsi" w:cstheme="minorHAnsi"/>
          <w:sz w:val="22"/>
          <w:szCs w:val="22"/>
        </w:rPr>
        <w:t xml:space="preserve"> </w:t>
      </w:r>
      <w:r w:rsidR="003C45C9" w:rsidRPr="003C45C9">
        <w:rPr>
          <w:rFonts w:asciiTheme="minorHAnsi" w:hAnsiTheme="minorHAnsi" w:cstheme="minorHAnsi"/>
          <w:sz w:val="22"/>
          <w:szCs w:val="22"/>
        </w:rPr>
        <w:t>14</w:t>
      </w:r>
      <w:r w:rsidRPr="003C45C9">
        <w:rPr>
          <w:rFonts w:asciiTheme="minorHAnsi" w:hAnsiTheme="minorHAnsi" w:cstheme="minorHAnsi"/>
          <w:sz w:val="22"/>
          <w:szCs w:val="22"/>
        </w:rPr>
        <w:t>. 1</w:t>
      </w:r>
      <w:r w:rsidR="003C45C9" w:rsidRPr="003C45C9">
        <w:rPr>
          <w:rFonts w:asciiTheme="minorHAnsi" w:hAnsiTheme="minorHAnsi" w:cstheme="minorHAnsi"/>
          <w:sz w:val="22"/>
          <w:szCs w:val="22"/>
        </w:rPr>
        <w:t>3</w:t>
      </w:r>
      <w:r w:rsidRPr="003C45C9">
        <w:rPr>
          <w:rFonts w:asciiTheme="minorHAnsi" w:hAnsiTheme="minorHAnsi" w:cstheme="minorHAnsi"/>
          <w:sz w:val="22"/>
          <w:szCs w:val="22"/>
        </w:rPr>
        <w:t>:00 – 1</w:t>
      </w:r>
      <w:r w:rsidR="003C45C9" w:rsidRPr="003C45C9">
        <w:rPr>
          <w:rFonts w:asciiTheme="minorHAnsi" w:hAnsiTheme="minorHAnsi" w:cstheme="minorHAnsi"/>
          <w:sz w:val="22"/>
          <w:szCs w:val="22"/>
        </w:rPr>
        <w:t>3</w:t>
      </w:r>
      <w:r w:rsidRPr="003C45C9">
        <w:rPr>
          <w:rFonts w:asciiTheme="minorHAnsi" w:hAnsiTheme="minorHAnsi" w:cstheme="minorHAnsi"/>
          <w:sz w:val="22"/>
          <w:szCs w:val="22"/>
        </w:rPr>
        <w:t>:</w:t>
      </w:r>
      <w:r w:rsidR="003C45C9" w:rsidRPr="003C45C9">
        <w:rPr>
          <w:rFonts w:asciiTheme="minorHAnsi" w:hAnsiTheme="minorHAnsi" w:cstheme="minorHAnsi"/>
          <w:sz w:val="22"/>
          <w:szCs w:val="22"/>
        </w:rPr>
        <w:t>3</w:t>
      </w:r>
      <w:r w:rsidRPr="003C45C9">
        <w:rPr>
          <w:rFonts w:asciiTheme="minorHAnsi" w:hAnsiTheme="minorHAnsi" w:cstheme="minorHAnsi"/>
          <w:sz w:val="22"/>
          <w:szCs w:val="22"/>
        </w:rPr>
        <w:t>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0486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0486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45B"/>
    <w:multiLevelType w:val="hybridMultilevel"/>
    <w:tmpl w:val="E4AC35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5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F117A"/>
    <w:multiLevelType w:val="hybridMultilevel"/>
    <w:tmpl w:val="B27CC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488787287">
    <w:abstractNumId w:val="6"/>
  </w:num>
  <w:num w:numId="2" w16cid:durableId="993336275">
    <w:abstractNumId w:val="8"/>
  </w:num>
  <w:num w:numId="3" w16cid:durableId="1438023208">
    <w:abstractNumId w:val="10"/>
  </w:num>
  <w:num w:numId="4" w16cid:durableId="103696914">
    <w:abstractNumId w:val="14"/>
  </w:num>
  <w:num w:numId="5" w16cid:durableId="25256406">
    <w:abstractNumId w:val="7"/>
  </w:num>
  <w:num w:numId="6" w16cid:durableId="1672293020">
    <w:abstractNumId w:val="3"/>
  </w:num>
  <w:num w:numId="7" w16cid:durableId="77201512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703752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888207">
    <w:abstractNumId w:val="5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49562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0963887">
    <w:abstractNumId w:val="11"/>
  </w:num>
  <w:num w:numId="12" w16cid:durableId="1323005772">
    <w:abstractNumId w:val="2"/>
  </w:num>
  <w:num w:numId="13" w16cid:durableId="232466945">
    <w:abstractNumId w:val="13"/>
  </w:num>
  <w:num w:numId="14" w16cid:durableId="1669333653">
    <w:abstractNumId w:val="5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4780955">
    <w:abstractNumId w:val="4"/>
  </w:num>
  <w:num w:numId="16" w16cid:durableId="1572230737">
    <w:abstractNumId w:val="5"/>
  </w:num>
  <w:num w:numId="17" w16cid:durableId="975135881">
    <w:abstractNumId w:val="0"/>
  </w:num>
  <w:num w:numId="18" w16cid:durableId="417947637">
    <w:abstractNumId w:val="9"/>
  </w:num>
  <w:num w:numId="19" w16cid:durableId="67700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4269"/>
    <w:rsid w:val="000871F4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037A3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C45C9"/>
    <w:rsid w:val="003D1540"/>
    <w:rsid w:val="003D26B8"/>
    <w:rsid w:val="003D5344"/>
    <w:rsid w:val="004051D1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96345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486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E113E"/>
    <w:rsid w:val="005F19FE"/>
    <w:rsid w:val="005F3311"/>
    <w:rsid w:val="005F6909"/>
    <w:rsid w:val="00600BFD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34C4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D531E"/>
    <w:rsid w:val="008E1FFB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97103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3DD2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07EEC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1346"/>
    <w:rsid w:val="00F35558"/>
    <w:rsid w:val="00F45A45"/>
    <w:rsid w:val="00F47701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6107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32A4B-D0E6-4DE5-B2DA-18072CC9A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1268</Words>
  <Characters>8595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17</cp:revision>
  <cp:lastPrinted>2023-03-28T07:05:00Z</cp:lastPrinted>
  <dcterms:created xsi:type="dcterms:W3CDTF">2023-05-12T07:36:00Z</dcterms:created>
  <dcterms:modified xsi:type="dcterms:W3CDTF">2023-05-16T12:19:00Z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