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FA735" w14:textId="77777777" w:rsidR="00C04335" w:rsidRPr="00484394" w:rsidRDefault="00C04335" w:rsidP="00484394">
      <w:pPr>
        <w:pStyle w:val="Kpalrs"/>
        <w:jc w:val="right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1. sz. melléklet</w:t>
      </w:r>
    </w:p>
    <w:p w14:paraId="71CE53A0" w14:textId="77777777" w:rsidR="00C04335" w:rsidRDefault="00C04335" w:rsidP="00C04335">
      <w:pPr>
        <w:pStyle w:val="Kpalrs"/>
        <w:rPr>
          <w:rFonts w:ascii="Arial" w:hAnsi="Arial" w:cs="Arial"/>
          <w:sz w:val="20"/>
        </w:rPr>
      </w:pPr>
      <w:r>
        <w:rPr>
          <w:rFonts w:ascii="Arial" w:hAnsi="Arial" w:cs="Arial"/>
          <w:bCs w:val="0"/>
          <w:sz w:val="20"/>
        </w:rPr>
        <w:t>A PROJEKT KÖLTSÉGVETÉSE</w:t>
      </w:r>
    </w:p>
    <w:p w14:paraId="136B03E2" w14:textId="77777777" w:rsidR="00817C9F" w:rsidRDefault="00817C9F" w:rsidP="00C04335">
      <w:pPr>
        <w:pStyle w:val="Kpalrs"/>
        <w:jc w:val="left"/>
        <w:rPr>
          <w:rFonts w:ascii="Arial" w:hAnsi="Arial" w:cs="Arial"/>
          <w:b w:val="0"/>
          <w:sz w:val="20"/>
        </w:rPr>
      </w:pPr>
    </w:p>
    <w:p w14:paraId="0B80B82A" w14:textId="77777777" w:rsidR="00C04335" w:rsidRPr="00C70319" w:rsidRDefault="00C04335" w:rsidP="00C04335">
      <w:pPr>
        <w:pStyle w:val="Kpalrs"/>
        <w:jc w:val="left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Támogatási szerződés száma:</w:t>
      </w:r>
      <w:r>
        <w:rPr>
          <w:rFonts w:ascii="Arial" w:hAnsi="Arial" w:cs="Arial"/>
          <w:color w:val="FF0000"/>
          <w:sz w:val="20"/>
        </w:rPr>
        <w:t xml:space="preserve"> </w:t>
      </w:r>
      <w:r w:rsidR="008C06FC" w:rsidRPr="00C70319">
        <w:rPr>
          <w:rFonts w:ascii="Arial" w:hAnsi="Arial" w:cs="Arial"/>
          <w:sz w:val="20"/>
        </w:rPr>
        <w:t>TOP-6.</w:t>
      </w:r>
      <w:r w:rsidR="00F65180">
        <w:rPr>
          <w:rFonts w:ascii="Arial" w:hAnsi="Arial" w:cs="Arial"/>
          <w:sz w:val="20"/>
        </w:rPr>
        <w:t>5</w:t>
      </w:r>
      <w:r w:rsidR="008C06FC" w:rsidRPr="00C70319">
        <w:rPr>
          <w:rFonts w:ascii="Arial" w:hAnsi="Arial" w:cs="Arial"/>
          <w:sz w:val="20"/>
        </w:rPr>
        <w:t>.</w:t>
      </w:r>
      <w:r w:rsidR="005B0B08">
        <w:rPr>
          <w:rFonts w:ascii="Arial" w:hAnsi="Arial" w:cs="Arial"/>
          <w:sz w:val="20"/>
        </w:rPr>
        <w:t>2-15-SH1-2016-00001</w:t>
      </w:r>
    </w:p>
    <w:p w14:paraId="6425EC89" w14:textId="77777777" w:rsidR="00817C9F" w:rsidRDefault="00C04335" w:rsidP="00450533">
      <w:pPr>
        <w:rPr>
          <w:rFonts w:ascii="Arial" w:hAnsi="Arial" w:cs="Arial"/>
          <w:b/>
          <w:sz w:val="20"/>
          <w:szCs w:val="20"/>
        </w:rPr>
      </w:pPr>
      <w:r w:rsidRPr="00C70319">
        <w:rPr>
          <w:rFonts w:ascii="Arial" w:hAnsi="Arial" w:cs="Arial"/>
          <w:sz w:val="20"/>
          <w:szCs w:val="20"/>
        </w:rPr>
        <w:t xml:space="preserve">Kedvezményezett: </w:t>
      </w:r>
      <w:r w:rsidRPr="00C70319">
        <w:rPr>
          <w:rFonts w:ascii="Arial" w:hAnsi="Arial" w:cs="Arial"/>
          <w:b/>
          <w:sz w:val="20"/>
          <w:szCs w:val="20"/>
        </w:rPr>
        <w:fldChar w:fldCharType="begin"/>
      </w:r>
      <w:r w:rsidRPr="00C70319">
        <w:rPr>
          <w:rFonts w:ascii="Arial" w:hAnsi="Arial" w:cs="Arial"/>
          <w:b/>
          <w:sz w:val="20"/>
          <w:szCs w:val="20"/>
        </w:rPr>
        <w:instrText xml:space="preserve"> MERGEFIELD "palyazo_neve" </w:instrText>
      </w:r>
      <w:r w:rsidRPr="00C70319">
        <w:rPr>
          <w:rFonts w:ascii="Arial" w:hAnsi="Arial" w:cs="Arial"/>
          <w:b/>
          <w:sz w:val="20"/>
          <w:szCs w:val="20"/>
        </w:rPr>
        <w:fldChar w:fldCharType="separate"/>
      </w:r>
      <w:r w:rsidR="008C06FC" w:rsidRPr="00C70319">
        <w:rPr>
          <w:rFonts w:ascii="Arial" w:hAnsi="Arial" w:cs="Arial"/>
          <w:b/>
          <w:noProof/>
          <w:sz w:val="20"/>
          <w:szCs w:val="20"/>
        </w:rPr>
        <w:t>Szombathely Megyei Jogú Város Önkormányzata</w:t>
      </w:r>
      <w:r w:rsidRPr="00C70319">
        <w:rPr>
          <w:rFonts w:ascii="Arial" w:hAnsi="Arial" w:cs="Arial"/>
          <w:b/>
          <w:sz w:val="20"/>
          <w:szCs w:val="20"/>
        </w:rPr>
        <w:fldChar w:fldCharType="end"/>
      </w:r>
    </w:p>
    <w:tbl>
      <w:tblPr>
        <w:tblW w:w="1586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3"/>
        <w:gridCol w:w="2187"/>
        <w:gridCol w:w="2206"/>
        <w:gridCol w:w="1708"/>
        <w:gridCol w:w="2558"/>
        <w:gridCol w:w="959"/>
        <w:gridCol w:w="1363"/>
        <w:gridCol w:w="1390"/>
        <w:gridCol w:w="1383"/>
      </w:tblGrid>
      <w:tr w:rsidR="00817C9F" w:rsidRPr="00817C9F" w14:paraId="549BD61A" w14:textId="77777777" w:rsidTr="00817C9F">
        <w:trPr>
          <w:trHeight w:val="885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F03656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Támogatást igénylő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6150AB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Tevékenység neve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607846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Költség kategória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F3128F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Költség típus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1BDED3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Megnevezés / Költség elem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402DA0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Mennyiség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233F53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Nettó egységár (Ft)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4111B7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Nettó egységárra jutó ÁFA (Ft)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518D04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Összesen (Ft)</w:t>
            </w:r>
          </w:p>
        </w:tc>
      </w:tr>
      <w:tr w:rsidR="00817C9F" w:rsidRPr="00817C9F" w14:paraId="4C2872F4" w14:textId="77777777" w:rsidTr="00817C9F">
        <w:trPr>
          <w:trHeight w:val="1365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182D3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Szombathely Megyei Jogú Város Önkormányzata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E1A0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megvalósításhoz kapcsolódó szolgáltatások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6C1A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tevékenységekhez kapcsolódó szolgáltatások költségei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E509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Kötelezően előírt nyilvánosság biztosításának költsége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3799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Kötelezően előírt nyilvánosság biztosításának költsége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BE4AA" w14:textId="77777777" w:rsidR="00817C9F" w:rsidRPr="000D6206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36E3" w14:textId="27760EF3" w:rsidR="00817C9F" w:rsidRPr="000D6206" w:rsidRDefault="00952E98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368 000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4FDF" w14:textId="1FBF7E93" w:rsidR="00817C9F" w:rsidRPr="000D6206" w:rsidRDefault="00952E98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99 360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FAB3" w14:textId="1BDA7476" w:rsidR="00817C9F" w:rsidRPr="000D6206" w:rsidRDefault="00952E98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467 360</w:t>
            </w:r>
          </w:p>
        </w:tc>
      </w:tr>
      <w:tr w:rsidR="00817C9F" w:rsidRPr="00817C9F" w14:paraId="56C5C4B7" w14:textId="77777777" w:rsidTr="00817C9F">
        <w:trPr>
          <w:trHeight w:val="1650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81FD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BAE5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Napenergia alapú villamos erőművek létrehozása saját (közcélú) villamosenergia-igény kielégítése céljából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EA49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Beruházáshoz kapcsolódó költségek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DF8A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Építéshez kapcsolódó költségek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595FD" w14:textId="7287DE9E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Új építés </w:t>
            </w:r>
            <w:r w:rsidR="00EA2FA8"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(napelempark</w:t>
            </w: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D11F" w14:textId="77777777" w:rsidR="00817C9F" w:rsidRPr="000D6206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4D4D" w14:textId="435842F5" w:rsidR="00817C9F" w:rsidRPr="00952E98" w:rsidRDefault="00EA2FA8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654 723 733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8844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9E4C" w14:textId="33847837" w:rsidR="00817C9F" w:rsidRPr="00952E98" w:rsidRDefault="00EA2FA8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654 723 733</w:t>
            </w:r>
          </w:p>
        </w:tc>
      </w:tr>
      <w:tr w:rsidR="00817C9F" w:rsidRPr="00817C9F" w14:paraId="63E15C96" w14:textId="77777777" w:rsidTr="00817C9F">
        <w:trPr>
          <w:trHeight w:val="1800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1B57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C22F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 előkészítés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3600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Projektelőkészítés költségei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8F4B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Előzetes tanulmányok, engedélyezési dokumentumok költségei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FC4D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Műszaki tervek (elvi engedélyes, vízjogi engedélyes, építési engedélyes tervek), kiviteli és tendertervek, ezek hatósági díjának költségei (beleértve az engedélyek költségeit is)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D776" w14:textId="02C86BA7" w:rsidR="00817C9F" w:rsidRPr="000D6206" w:rsidRDefault="0081295A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C9A43" w14:textId="0874CAF7" w:rsidR="00817C9F" w:rsidRPr="00952E98" w:rsidRDefault="0081295A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13 275 582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F8BA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98C3" w14:textId="3AC6F79C" w:rsidR="00817C9F" w:rsidRPr="00952E98" w:rsidRDefault="0081295A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13 275 582</w:t>
            </w:r>
          </w:p>
        </w:tc>
      </w:tr>
      <w:tr w:rsidR="00817C9F" w:rsidRPr="00817C9F" w14:paraId="42987DBE" w14:textId="77777777" w:rsidTr="00817C9F">
        <w:trPr>
          <w:trHeight w:val="1455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E1CD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lastRenderedPageBreak/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3755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 előkészítés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AB1F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Projektelőkészítés költségei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85D3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Előzetes tanulmányok, engedélyezési dokumentumok költségei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C706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Projektterv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DCB8" w14:textId="77777777" w:rsidR="00817C9F" w:rsidRPr="000D6206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206A" w14:textId="7295AA3A" w:rsidR="00817C9F" w:rsidRPr="00952E98" w:rsidRDefault="00681862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4 865 010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4460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BD63" w14:textId="5EE92EA8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4 865 010</w:t>
            </w:r>
          </w:p>
        </w:tc>
      </w:tr>
      <w:tr w:rsidR="00817C9F" w:rsidRPr="00817C9F" w14:paraId="59BD0334" w14:textId="77777777" w:rsidTr="00817C9F">
        <w:trPr>
          <w:trHeight w:val="960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C8BF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48B7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 előkészítés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5BBC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Projektelőkészítés költségei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3188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Közbeszerzési költségek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205F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Közbeszerzési eljárás díja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C0EA" w14:textId="77777777" w:rsidR="00817C9F" w:rsidRPr="000D6206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BA22" w14:textId="2C5F53A0" w:rsidR="00817C9F" w:rsidRPr="00952E98" w:rsidRDefault="00681862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920 000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7E20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47F2" w14:textId="63DECE18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920 000</w:t>
            </w:r>
          </w:p>
        </w:tc>
      </w:tr>
      <w:tr w:rsidR="00817C9F" w:rsidRPr="00817C9F" w14:paraId="3373B02A" w14:textId="77777777" w:rsidTr="00817C9F">
        <w:trPr>
          <w:trHeight w:val="930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B822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CCD0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 előkészítés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26F3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Projektelőkészítés költségei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F486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Közbeszerzési költségek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6DA8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Közbeszerzési szakértő díja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899D" w14:textId="77777777" w:rsidR="00817C9F" w:rsidRPr="000D6206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4618" w14:textId="02FBA506" w:rsidR="00817C9F" w:rsidRPr="00952E98" w:rsidRDefault="00681862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5 003 570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DC70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86BC" w14:textId="0D3342EF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5 003 570</w:t>
            </w:r>
          </w:p>
        </w:tc>
      </w:tr>
      <w:tr w:rsidR="00817C9F" w:rsidRPr="00817C9F" w14:paraId="273BF8DE" w14:textId="77777777" w:rsidTr="00817C9F">
        <w:trPr>
          <w:trHeight w:val="1125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A1B3D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E726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 menedzsment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77D8A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Projektmenedzsment költség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DDB7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Projektmenedzsment személyi jellegű ráfordítása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935D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Munkabér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F477A" w14:textId="5930A5BD" w:rsidR="00817C9F" w:rsidRPr="000D6206" w:rsidRDefault="0063063A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5F45A" w14:textId="5C818E82" w:rsidR="00817C9F" w:rsidRPr="00952E98" w:rsidRDefault="00681862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12 122 519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0327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BC92" w14:textId="390D0CD1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12 122 519</w:t>
            </w:r>
          </w:p>
        </w:tc>
      </w:tr>
      <w:tr w:rsidR="00817C9F" w:rsidRPr="00817C9F" w14:paraId="33F46C21" w14:textId="77777777" w:rsidTr="00817C9F">
        <w:trPr>
          <w:trHeight w:val="1245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2F98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9B6FA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 menedzsment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9014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Projektmenedzsment költség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2176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Projektmenedzsment személyi jellegű ráfordítása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8FAC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Foglalkoztatást terhelő adók, járulékok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913A" w14:textId="5B1731CF" w:rsidR="00817C9F" w:rsidRPr="000D6206" w:rsidRDefault="0063063A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2C72" w14:textId="11841DF7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3 273 078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EB1B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2E8C" w14:textId="1E620076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3 273 078</w:t>
            </w:r>
          </w:p>
        </w:tc>
      </w:tr>
      <w:tr w:rsidR="00817C9F" w:rsidRPr="00817C9F" w14:paraId="210D1C9F" w14:textId="77777777" w:rsidTr="00817C9F">
        <w:trPr>
          <w:trHeight w:val="1770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FB77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D706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megvalósításban közreműködő munkatársak költségei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F65E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megvalósításban közreműködő munkatársak költségei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5149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megvalósításhoz kapcsolódó személyi jellegű ráfordítás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2EE4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Munkabér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C4B4" w14:textId="77777777" w:rsidR="00817C9F" w:rsidRPr="000D6206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3276" w14:textId="354BECD8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2 424 807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C97D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742F" w14:textId="0DB1C477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2 424 807</w:t>
            </w:r>
          </w:p>
        </w:tc>
      </w:tr>
      <w:tr w:rsidR="00817C9F" w:rsidRPr="00817C9F" w14:paraId="2E7042CC" w14:textId="77777777" w:rsidTr="00817C9F">
        <w:trPr>
          <w:trHeight w:val="1575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D436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lastRenderedPageBreak/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C3ED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megvalósításban közreműködő munkatársak költségei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50A9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megvalósításban közreműködő munkatársak költségei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3D16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megvalósításhoz kapcsolódó személyi jellegű ráfordítás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838BA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Foglalkoztatást terhelő adók, járulékok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1935" w14:textId="77777777" w:rsidR="00817C9F" w:rsidRPr="000D6206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AD5E" w14:textId="7F2E2967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654 313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C1F1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2FBE" w14:textId="38637FC5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654 313</w:t>
            </w:r>
          </w:p>
        </w:tc>
      </w:tr>
      <w:tr w:rsidR="00817C9F" w:rsidRPr="00817C9F" w14:paraId="3F054CA7" w14:textId="77777777" w:rsidTr="00817C9F">
        <w:trPr>
          <w:trHeight w:val="1440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F5D7C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2710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megvalósításhoz kapcsolódó szolgáltatások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17E2B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Szakmai tevékenységekhez kapcsolódó szolgáltatások költségei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28B1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Műszaki ellenőri szolgáltatás költsége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C573" w14:textId="77777777" w:rsidR="00817C9F" w:rsidRPr="000D6206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Műszaki ellenőri szolgáltatás költsége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9AA1" w14:textId="3FC02F73" w:rsidR="00817C9F" w:rsidRPr="000D6206" w:rsidRDefault="0063063A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620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E1C4" w14:textId="5C5BBC25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6 088 260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D66C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CC3E" w14:textId="6DC2CA51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6 088 260</w:t>
            </w:r>
          </w:p>
        </w:tc>
      </w:tr>
      <w:tr w:rsidR="00817C9F" w:rsidRPr="00817C9F" w14:paraId="24DBC977" w14:textId="77777777" w:rsidTr="00817C9F">
        <w:trPr>
          <w:trHeight w:val="1095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6C52" w14:textId="77777777" w:rsidR="00817C9F" w:rsidRPr="00817C9F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SZOVA Szombathelyi Vagyonhasznosító és Városgazdálkodási Zrt.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74D6" w14:textId="77777777" w:rsidR="00817C9F" w:rsidRPr="00817C9F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Tartalék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F090" w14:textId="77777777" w:rsidR="00817C9F" w:rsidRPr="00817C9F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Tartalék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98E57" w14:textId="77777777" w:rsidR="00817C9F" w:rsidRPr="00817C9F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Tartalék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8B20" w14:textId="77777777" w:rsidR="00817C9F" w:rsidRPr="00817C9F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Tartalék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3D91" w14:textId="77777777" w:rsidR="00817C9F" w:rsidRPr="00817C9F" w:rsidRDefault="00817C9F" w:rsidP="00817C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AF94" w14:textId="5A2E9E9C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75</w:t>
            </w:r>
            <w:r w:rsidR="0063063A"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 000 000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9AAF" w14:textId="77777777" w:rsidR="00817C9F" w:rsidRPr="00952E98" w:rsidRDefault="00817C9F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DDD9" w14:textId="73C19AB1" w:rsidR="00817C9F" w:rsidRPr="00952E98" w:rsidRDefault="00074430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75</w:t>
            </w:r>
            <w:r w:rsidR="0063063A" w:rsidRPr="00952E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 000 000</w:t>
            </w:r>
          </w:p>
        </w:tc>
      </w:tr>
      <w:tr w:rsidR="00817C9F" w:rsidRPr="00817C9F" w14:paraId="3BAB2D68" w14:textId="77777777" w:rsidTr="00817C9F">
        <w:trPr>
          <w:trHeight w:val="480"/>
        </w:trPr>
        <w:tc>
          <w:tcPr>
            <w:tcW w:w="14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A8D5" w14:textId="77777777" w:rsidR="00817C9F" w:rsidRPr="00817C9F" w:rsidRDefault="00817C9F" w:rsidP="00817C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817C9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ELSZÁMOLHATÓ KÖLTSÉGEK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BB9C" w14:textId="5EAEFBB2" w:rsidR="00817C9F" w:rsidRPr="00817C9F" w:rsidRDefault="00E20C7C" w:rsidP="00817C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u-HU"/>
              </w:rPr>
              <w:t>778 818 232</w:t>
            </w:r>
          </w:p>
        </w:tc>
      </w:tr>
    </w:tbl>
    <w:p w14:paraId="30F9D18A" w14:textId="77777777" w:rsidR="00817C9F" w:rsidRDefault="00817C9F" w:rsidP="00450533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20"/>
        <w:gridCol w:w="619"/>
      </w:tblGrid>
      <w:tr w:rsidR="00C04335" w14:paraId="4750A6D6" w14:textId="77777777" w:rsidTr="004F3C3C">
        <w:trPr>
          <w:jc w:val="center"/>
        </w:trPr>
        <w:tc>
          <w:tcPr>
            <w:tcW w:w="620" w:type="dxa"/>
          </w:tcPr>
          <w:p w14:paraId="7AE85E0A" w14:textId="77777777" w:rsidR="00C04335" w:rsidRDefault="00C04335" w:rsidP="00035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</w:tc>
        <w:tc>
          <w:tcPr>
            <w:tcW w:w="619" w:type="dxa"/>
          </w:tcPr>
          <w:p w14:paraId="3F6CADB4" w14:textId="77777777" w:rsidR="00C04335" w:rsidRDefault="00C04335" w:rsidP="00035E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</w:tc>
      </w:tr>
    </w:tbl>
    <w:p w14:paraId="7C1D2E6A" w14:textId="77777777" w:rsidR="004F3C3C" w:rsidRPr="007E5E4C" w:rsidRDefault="004F3C3C" w:rsidP="004F3C3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hu-H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5"/>
        <w:gridCol w:w="4605"/>
      </w:tblGrid>
      <w:tr w:rsidR="004F3C3C" w:rsidRPr="007E5E4C" w14:paraId="49BBEEFB" w14:textId="77777777" w:rsidTr="009A1C09">
        <w:trPr>
          <w:jc w:val="center"/>
        </w:trPr>
        <w:tc>
          <w:tcPr>
            <w:tcW w:w="4605" w:type="dxa"/>
          </w:tcPr>
          <w:p w14:paraId="068A8E13" w14:textId="77777777" w:rsidR="00CC1B32" w:rsidRDefault="00CC1B32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0C79223B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………………………….</w:t>
            </w:r>
            <w:r w:rsidRPr="007E5E4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…………………</w:t>
            </w:r>
          </w:p>
          <w:p w14:paraId="1E22F52C" w14:textId="77777777" w:rsidR="004F3C3C" w:rsidRPr="00A83CE3" w:rsidRDefault="004F3C3C" w:rsidP="009A1C0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3CE3">
              <w:rPr>
                <w:rFonts w:ascii="Arial" w:hAnsi="Arial" w:cs="Arial"/>
                <w:sz w:val="20"/>
                <w:szCs w:val="20"/>
              </w:rPr>
              <w:t>Szombathely Megyei Jogú Város Önkormányzata</w:t>
            </w:r>
          </w:p>
          <w:p w14:paraId="3E245441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E5E4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Kedvezményezett</w:t>
            </w:r>
          </w:p>
          <w:p w14:paraId="12C10F18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136CB827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E5E4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P.H. </w:t>
            </w:r>
          </w:p>
          <w:p w14:paraId="4CE17EFE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01D1B36A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64DC9484" w14:textId="76B099D6" w:rsidR="004F3C3C" w:rsidRPr="007E5E4C" w:rsidRDefault="004F3C3C" w:rsidP="006233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E5E4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Kelt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: Szombathely, 20</w:t>
            </w:r>
            <w:r w:rsidR="007B0655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22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.</w:t>
            </w:r>
            <w:r w:rsidR="008F7D54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  <w:r w:rsidR="00E20C7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október</w:t>
            </w:r>
            <w:r w:rsidR="008F7D54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… napján</w:t>
            </w:r>
          </w:p>
        </w:tc>
        <w:tc>
          <w:tcPr>
            <w:tcW w:w="4605" w:type="dxa"/>
          </w:tcPr>
          <w:p w14:paraId="7D3A6FD5" w14:textId="77777777" w:rsidR="00CC1B32" w:rsidRDefault="00CC1B32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45E13417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……………………………</w:t>
            </w:r>
            <w:r w:rsidRPr="007E5E4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……….…………</w:t>
            </w:r>
          </w:p>
          <w:p w14:paraId="6B983DFB" w14:textId="77777777" w:rsidR="004F3C3C" w:rsidRPr="00040210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4021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Magyar Államkincstár Vas Megyei Igazgatóság</w:t>
            </w:r>
          </w:p>
          <w:p w14:paraId="4A8EA80A" w14:textId="77777777" w:rsidR="004F3C3C" w:rsidRPr="00525FD5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04021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Közreműködő Szervezet</w:t>
            </w:r>
            <w:r w:rsidRPr="00525FD5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</w:t>
            </w:r>
          </w:p>
          <w:p w14:paraId="5DD16A29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45E2A1A1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225F6532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E5E4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P.H. </w:t>
            </w:r>
          </w:p>
          <w:p w14:paraId="40BA027C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3AFE2849" w14:textId="77777777" w:rsidR="004F3C3C" w:rsidRPr="007E5E4C" w:rsidRDefault="004F3C3C" w:rsidP="009A1C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  <w:p w14:paraId="435C5F2C" w14:textId="67764F14" w:rsidR="004F3C3C" w:rsidRPr="007E5E4C" w:rsidRDefault="004F3C3C" w:rsidP="006233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7E5E4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Kelt: 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Szombathely</w:t>
            </w:r>
            <w:r w:rsidRPr="007E5E4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t, 20</w:t>
            </w:r>
            <w:r w:rsidR="007B0655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22</w:t>
            </w:r>
            <w:r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. </w:t>
            </w:r>
            <w:r w:rsidR="00E20C7C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október</w:t>
            </w:r>
            <w:r w:rsidR="008F7D54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… napján</w:t>
            </w:r>
          </w:p>
        </w:tc>
      </w:tr>
    </w:tbl>
    <w:p w14:paraId="49CBDE69" w14:textId="77777777" w:rsidR="004554D8" w:rsidRDefault="004554D8" w:rsidP="004F3C3C">
      <w:pPr>
        <w:spacing w:after="0" w:line="240" w:lineRule="auto"/>
      </w:pPr>
    </w:p>
    <w:sectPr w:rsidR="004554D8" w:rsidSect="008D275A">
      <w:headerReference w:type="default" r:id="rId7"/>
      <w:footerReference w:type="default" r:id="rId8"/>
      <w:pgSz w:w="16838" w:h="11906" w:orient="landscape"/>
      <w:pgMar w:top="720" w:right="720" w:bottom="720" w:left="720" w:header="964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6D6E7" w14:textId="77777777" w:rsidR="00C957FC" w:rsidRDefault="00C957FC" w:rsidP="00FB343B">
      <w:pPr>
        <w:spacing w:after="0" w:line="240" w:lineRule="auto"/>
      </w:pPr>
      <w:r>
        <w:separator/>
      </w:r>
    </w:p>
  </w:endnote>
  <w:endnote w:type="continuationSeparator" w:id="0">
    <w:p w14:paraId="1769856D" w14:textId="77777777" w:rsidR="00C957FC" w:rsidRDefault="00C957FC" w:rsidP="00FB3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5672488"/>
      <w:docPartObj>
        <w:docPartGallery w:val="Page Numbers (Bottom of Page)"/>
        <w:docPartUnique/>
      </w:docPartObj>
    </w:sdtPr>
    <w:sdtContent>
      <w:p w14:paraId="38124B6B" w14:textId="77777777" w:rsidR="009A1C09" w:rsidRDefault="009A1C09">
        <w:pPr>
          <w:pStyle w:val="llb"/>
          <w:jc w:val="right"/>
        </w:pPr>
        <w:r>
          <w:rPr>
            <w:noProof/>
            <w:lang w:eastAsia="hu-HU"/>
          </w:rPr>
          <w:drawing>
            <wp:anchor distT="0" distB="0" distL="114300" distR="114300" simplePos="0" relativeHeight="251661312" behindDoc="0" locked="0" layoutInCell="1" allowOverlap="1" wp14:anchorId="24C3FEDA" wp14:editId="0E14C93D">
              <wp:simplePos x="0" y="0"/>
              <wp:positionH relativeFrom="column">
                <wp:posOffset>187325</wp:posOffset>
              </wp:positionH>
              <wp:positionV relativeFrom="paragraph">
                <wp:posOffset>-149860</wp:posOffset>
              </wp:positionV>
              <wp:extent cx="2043430" cy="845820"/>
              <wp:effectExtent l="0" t="0" r="0" b="0"/>
              <wp:wrapSquare wrapText="bothSides"/>
              <wp:docPr id="2" name="Kép 2" descr="infoblokk_2020_ESB_Alapok_3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nfoblokk_2020_ESB_Alapok_3C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43430" cy="845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23368">
          <w:rPr>
            <w:noProof/>
          </w:rPr>
          <w:t>1</w:t>
        </w:r>
        <w:r>
          <w:fldChar w:fldCharType="end"/>
        </w:r>
      </w:p>
    </w:sdtContent>
  </w:sdt>
  <w:p w14:paraId="30E40D68" w14:textId="77777777" w:rsidR="009A1C09" w:rsidRDefault="009A1C0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2807B" w14:textId="77777777" w:rsidR="00C957FC" w:rsidRDefault="00C957FC" w:rsidP="00FB343B">
      <w:pPr>
        <w:spacing w:after="0" w:line="240" w:lineRule="auto"/>
      </w:pPr>
      <w:r>
        <w:separator/>
      </w:r>
    </w:p>
  </w:footnote>
  <w:footnote w:type="continuationSeparator" w:id="0">
    <w:p w14:paraId="144A755B" w14:textId="77777777" w:rsidR="00C957FC" w:rsidRDefault="00C957FC" w:rsidP="00FB3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EB3AF" w14:textId="77777777" w:rsidR="009A1C09" w:rsidRDefault="009A1C09">
    <w:pPr>
      <w:pStyle w:val="lfej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58312D34" wp14:editId="71A01149">
          <wp:simplePos x="0" y="0"/>
          <wp:positionH relativeFrom="column">
            <wp:posOffset>571500</wp:posOffset>
          </wp:positionH>
          <wp:positionV relativeFrom="paragraph">
            <wp:posOffset>-483235</wp:posOffset>
          </wp:positionV>
          <wp:extent cx="1571625" cy="609600"/>
          <wp:effectExtent l="0" t="0" r="9525" b="0"/>
          <wp:wrapSquare wrapText="bothSides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3500894" w14:textId="77777777" w:rsidR="009A1C09" w:rsidRDefault="009A1C09">
    <w:pPr>
      <w:pStyle w:val="lfej"/>
      <w:rPr>
        <w:noProof/>
        <w:lang w:eastAsia="hu-HU"/>
      </w:rPr>
    </w:pPr>
  </w:p>
  <w:p w14:paraId="106604F6" w14:textId="77777777" w:rsidR="009A1C09" w:rsidRDefault="009A1C09">
    <w:pPr>
      <w:pStyle w:val="lfej"/>
      <w:rPr>
        <w:noProof/>
        <w:lang w:eastAsia="hu-HU"/>
      </w:rPr>
    </w:pPr>
  </w:p>
  <w:p w14:paraId="34D91A20" w14:textId="77777777" w:rsidR="009A1C09" w:rsidRPr="0022044F" w:rsidRDefault="009A1C09">
    <w:pPr>
      <w:pStyle w:val="lfej"/>
      <w:rPr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335"/>
    <w:rsid w:val="00035EDF"/>
    <w:rsid w:val="00055287"/>
    <w:rsid w:val="00074430"/>
    <w:rsid w:val="000B14AB"/>
    <w:rsid w:val="000D6206"/>
    <w:rsid w:val="00153670"/>
    <w:rsid w:val="001868F4"/>
    <w:rsid w:val="001A1D37"/>
    <w:rsid w:val="001C295D"/>
    <w:rsid w:val="001C5A73"/>
    <w:rsid w:val="00207D85"/>
    <w:rsid w:val="0022044F"/>
    <w:rsid w:val="00293489"/>
    <w:rsid w:val="002F1902"/>
    <w:rsid w:val="00347F62"/>
    <w:rsid w:val="00350758"/>
    <w:rsid w:val="00354393"/>
    <w:rsid w:val="00380AF7"/>
    <w:rsid w:val="003D29F3"/>
    <w:rsid w:val="00446BA8"/>
    <w:rsid w:val="00450533"/>
    <w:rsid w:val="004554D8"/>
    <w:rsid w:val="00484394"/>
    <w:rsid w:val="004F3C3C"/>
    <w:rsid w:val="00566314"/>
    <w:rsid w:val="00590B35"/>
    <w:rsid w:val="005B0B08"/>
    <w:rsid w:val="00623368"/>
    <w:rsid w:val="0063063A"/>
    <w:rsid w:val="00645179"/>
    <w:rsid w:val="00653DDA"/>
    <w:rsid w:val="00681862"/>
    <w:rsid w:val="006F5780"/>
    <w:rsid w:val="006F7CE9"/>
    <w:rsid w:val="007525AB"/>
    <w:rsid w:val="007B0655"/>
    <w:rsid w:val="007B76B4"/>
    <w:rsid w:val="007E2165"/>
    <w:rsid w:val="0081295A"/>
    <w:rsid w:val="00817C9F"/>
    <w:rsid w:val="008C06FC"/>
    <w:rsid w:val="008D275A"/>
    <w:rsid w:val="008F7D54"/>
    <w:rsid w:val="0092484B"/>
    <w:rsid w:val="00952E98"/>
    <w:rsid w:val="009A1C09"/>
    <w:rsid w:val="00A25586"/>
    <w:rsid w:val="00A96343"/>
    <w:rsid w:val="00AF3F31"/>
    <w:rsid w:val="00B257E7"/>
    <w:rsid w:val="00BE4FA5"/>
    <w:rsid w:val="00C04335"/>
    <w:rsid w:val="00C52DA3"/>
    <w:rsid w:val="00C57894"/>
    <w:rsid w:val="00C602ED"/>
    <w:rsid w:val="00C70319"/>
    <w:rsid w:val="00C957FC"/>
    <w:rsid w:val="00CC1B32"/>
    <w:rsid w:val="00D30DBD"/>
    <w:rsid w:val="00D61A4F"/>
    <w:rsid w:val="00D84420"/>
    <w:rsid w:val="00D92C91"/>
    <w:rsid w:val="00DD5824"/>
    <w:rsid w:val="00E12FE6"/>
    <w:rsid w:val="00E20C7C"/>
    <w:rsid w:val="00E26D31"/>
    <w:rsid w:val="00E83089"/>
    <w:rsid w:val="00E86401"/>
    <w:rsid w:val="00EA2FA8"/>
    <w:rsid w:val="00F403E3"/>
    <w:rsid w:val="00F65180"/>
    <w:rsid w:val="00F65326"/>
    <w:rsid w:val="00FA5C33"/>
    <w:rsid w:val="00FB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AAE91"/>
  <w15:docId w15:val="{33D4ECEF-F7D8-4AF6-AEA5-7710A05C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0433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qFormat/>
    <w:rsid w:val="00C04335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B3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B343B"/>
  </w:style>
  <w:style w:type="paragraph" w:styleId="llb">
    <w:name w:val="footer"/>
    <w:basedOn w:val="Norml"/>
    <w:link w:val="llbChar"/>
    <w:uiPriority w:val="99"/>
    <w:unhideWhenUsed/>
    <w:rsid w:val="00FB3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B3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78711-BDB5-44F8-A774-F98D2E89C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455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Péter</dc:creator>
  <cp:lastModifiedBy>User</cp:lastModifiedBy>
  <cp:revision>5</cp:revision>
  <cp:lastPrinted>2016-11-30T10:09:00Z</cp:lastPrinted>
  <dcterms:created xsi:type="dcterms:W3CDTF">2022-10-18T13:10:00Z</dcterms:created>
  <dcterms:modified xsi:type="dcterms:W3CDTF">2022-10-18T13:34:00Z</dcterms:modified>
</cp:coreProperties>
</file>