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145" w:rsidRPr="007346E8" w:rsidRDefault="00E14145" w:rsidP="00E14145">
      <w:pPr>
        <w:keepNext/>
        <w:spacing w:line="240" w:lineRule="exact"/>
        <w:ind w:firstLine="709"/>
        <w:jc w:val="center"/>
        <w:rPr>
          <w:rFonts w:cs="Arial"/>
          <w:b/>
          <w:sz w:val="28"/>
          <w:szCs w:val="28"/>
          <w:u w:val="single"/>
        </w:rPr>
      </w:pPr>
      <w:r w:rsidRPr="007346E8">
        <w:rPr>
          <w:rFonts w:cs="Arial"/>
          <w:b/>
          <w:sz w:val="24"/>
          <w:szCs w:val="28"/>
          <w:u w:val="single"/>
        </w:rPr>
        <w:t>128/2021. (IX.27.) GJB számú határozat</w:t>
      </w:r>
    </w:p>
    <w:p w:rsidR="00E14145" w:rsidRPr="007346E8" w:rsidRDefault="00E14145" w:rsidP="00E14145">
      <w:pPr>
        <w:keepNext/>
        <w:spacing w:line="240" w:lineRule="exact"/>
        <w:ind w:firstLine="709"/>
        <w:jc w:val="center"/>
        <w:rPr>
          <w:rFonts w:cs="Arial"/>
          <w:b/>
          <w:sz w:val="24"/>
          <w:szCs w:val="28"/>
          <w:u w:val="single"/>
        </w:rPr>
      </w:pPr>
    </w:p>
    <w:p w:rsidR="00E14145" w:rsidRPr="007346E8" w:rsidRDefault="00E14145" w:rsidP="00E14145">
      <w:pPr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 xml:space="preserve">A Gazdasági és Jogi Bizottság Szombathely Megyei Jogú Város Önkormányzatának Szervezeti és Működési Szabályzatáról szóló 18/2019. (X. 31.) önkormányzati rendelet 51. § (3) bekezdés 25. pontjában foglalt felhatalmazás alapján a </w:t>
      </w:r>
      <w:r w:rsidRPr="007346E8">
        <w:rPr>
          <w:rFonts w:cs="Arial"/>
          <w:i/>
          <w:iCs/>
          <w:sz w:val="24"/>
        </w:rPr>
        <w:t>„</w:t>
      </w:r>
      <w:r w:rsidRPr="007346E8">
        <w:rPr>
          <w:rFonts w:cs="Arial"/>
          <w:i/>
          <w:iCs/>
          <w:sz w:val="24"/>
          <w:lang w:eastAsia="en-US"/>
        </w:rPr>
        <w:t>Javaslat a 2021. évi Autómentes Nap című pályázattal kapcsolatos döntés meghozatalára”</w:t>
      </w:r>
      <w:r w:rsidRPr="007346E8">
        <w:rPr>
          <w:rFonts w:cs="Arial"/>
          <w:sz w:val="24"/>
          <w:lang w:eastAsia="en-US"/>
        </w:rPr>
        <w:t xml:space="preserve"> </w:t>
      </w:r>
      <w:r w:rsidRPr="007346E8">
        <w:rPr>
          <w:rFonts w:cs="Arial"/>
          <w:sz w:val="24"/>
        </w:rPr>
        <w:t>című előterjesztést megtárgyalta és tudomásul veszi.</w:t>
      </w:r>
    </w:p>
    <w:p w:rsidR="00E14145" w:rsidRPr="007346E8" w:rsidRDefault="00E14145" w:rsidP="00E14145">
      <w:pPr>
        <w:pStyle w:val="Nincstrkz"/>
        <w:rPr>
          <w:rFonts w:ascii="Arial" w:eastAsia="Times New Roman" w:hAnsi="Arial" w:cs="Arial"/>
          <w:sz w:val="24"/>
          <w:szCs w:val="24"/>
          <w:lang w:eastAsia="hu-HU"/>
        </w:rPr>
      </w:pPr>
    </w:p>
    <w:p w:rsidR="00E14145" w:rsidRPr="007346E8" w:rsidRDefault="00E14145" w:rsidP="00E14145">
      <w:pPr>
        <w:ind w:left="1410" w:hanging="1410"/>
        <w:jc w:val="both"/>
        <w:rPr>
          <w:rFonts w:cs="Arial"/>
          <w:sz w:val="24"/>
        </w:rPr>
      </w:pPr>
      <w:r w:rsidRPr="007346E8">
        <w:rPr>
          <w:rFonts w:cs="Arial"/>
          <w:b/>
          <w:bCs/>
          <w:sz w:val="24"/>
          <w:u w:val="single"/>
        </w:rPr>
        <w:t>Felelős:</w:t>
      </w:r>
      <w:r w:rsidRPr="007346E8">
        <w:rPr>
          <w:rFonts w:cs="Arial"/>
          <w:sz w:val="24"/>
        </w:rPr>
        <w:t xml:space="preserve"> </w:t>
      </w:r>
      <w:r w:rsidRPr="007346E8">
        <w:rPr>
          <w:rFonts w:cs="Arial"/>
          <w:sz w:val="24"/>
        </w:rPr>
        <w:tab/>
        <w:t xml:space="preserve">Bokányi Adrienn, a </w:t>
      </w:r>
      <w:r w:rsidRPr="007346E8">
        <w:rPr>
          <w:rFonts w:cs="Arial"/>
          <w:bCs/>
          <w:sz w:val="24"/>
        </w:rPr>
        <w:t xml:space="preserve">Gazdasági és Jogi Bizottság </w:t>
      </w:r>
      <w:r w:rsidRPr="007346E8">
        <w:rPr>
          <w:rFonts w:cs="Arial"/>
          <w:sz w:val="24"/>
        </w:rPr>
        <w:t>elnöke</w:t>
      </w:r>
    </w:p>
    <w:p w:rsidR="00E14145" w:rsidRPr="007346E8" w:rsidRDefault="00E14145" w:rsidP="00E14145">
      <w:pPr>
        <w:ind w:left="1413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ab/>
        <w:t>(a végrehajtás előkészítéséért:</w:t>
      </w:r>
    </w:p>
    <w:p w:rsidR="00E14145" w:rsidRPr="007346E8" w:rsidRDefault="00E14145" w:rsidP="00E14145">
      <w:pPr>
        <w:ind w:left="1413"/>
        <w:jc w:val="both"/>
        <w:rPr>
          <w:rFonts w:cs="Arial"/>
          <w:sz w:val="24"/>
        </w:rPr>
      </w:pPr>
      <w:r w:rsidRPr="007346E8">
        <w:rPr>
          <w:rFonts w:cs="Arial"/>
          <w:sz w:val="24"/>
        </w:rPr>
        <w:t>Kalmár Ervin, a Városüzemeltetési és Városfejlesztési Osztály vezetője)</w:t>
      </w:r>
    </w:p>
    <w:p w:rsidR="00E14145" w:rsidRPr="007346E8" w:rsidRDefault="00E14145" w:rsidP="00E14145">
      <w:pPr>
        <w:jc w:val="both"/>
        <w:rPr>
          <w:rFonts w:cs="Arial"/>
          <w:sz w:val="24"/>
        </w:rPr>
      </w:pPr>
    </w:p>
    <w:p w:rsidR="00E14145" w:rsidRPr="007346E8" w:rsidRDefault="00E14145" w:rsidP="00E14145">
      <w:pPr>
        <w:autoSpaceDE w:val="0"/>
        <w:autoSpaceDN w:val="0"/>
        <w:adjustRightInd w:val="0"/>
        <w:jc w:val="both"/>
        <w:rPr>
          <w:rFonts w:cs="Arial"/>
          <w:bCs/>
          <w:sz w:val="24"/>
        </w:rPr>
      </w:pPr>
      <w:r w:rsidRPr="007346E8">
        <w:rPr>
          <w:rFonts w:cs="Arial"/>
          <w:b/>
          <w:bCs/>
          <w:sz w:val="24"/>
          <w:u w:val="single"/>
        </w:rPr>
        <w:t>Határidő</w:t>
      </w:r>
      <w:r w:rsidRPr="007346E8">
        <w:rPr>
          <w:rFonts w:cs="Arial"/>
          <w:bCs/>
          <w:sz w:val="24"/>
          <w:u w:val="single"/>
        </w:rPr>
        <w:t>:</w:t>
      </w:r>
      <w:r w:rsidRPr="007346E8">
        <w:rPr>
          <w:rFonts w:cs="Arial"/>
          <w:bCs/>
          <w:sz w:val="24"/>
        </w:rPr>
        <w:tab/>
        <w:t>azonnal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45"/>
    <w:rsid w:val="00533FB8"/>
    <w:rsid w:val="00E14145"/>
    <w:rsid w:val="00E7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45847-A011-418B-B383-5FD271C79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145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E14145"/>
    <w:pPr>
      <w:spacing w:after="0" w:line="240" w:lineRule="auto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2021-10-11T11:05:00Z</dcterms:created>
  <dcterms:modified xsi:type="dcterms:W3CDTF">2021-10-11T11:05:00Z</dcterms:modified>
</cp:coreProperties>
</file>