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9052DA">
        <w:rPr>
          <w:b/>
        </w:rPr>
        <w:t>október 28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9B5645" w:rsidRDefault="009B5645" w:rsidP="009B5645"/>
    <w:p w:rsidR="00D25FE5" w:rsidRDefault="00D25FE5" w:rsidP="00D25FE5">
      <w:pPr>
        <w:jc w:val="both"/>
        <w:rPr>
          <w:bCs w:val="0"/>
        </w:rPr>
      </w:pPr>
      <w:r>
        <w:t>Az Egészségügyi Szakmai Bizottság 8 igen szavazattal, ellenszavazat és tartózkodás nélkül az alábbi határozatot hozta:</w:t>
      </w:r>
    </w:p>
    <w:p w:rsidR="00D25FE5" w:rsidRDefault="00D25FE5" w:rsidP="00D25FE5">
      <w:pPr>
        <w:jc w:val="center"/>
        <w:rPr>
          <w:b/>
          <w:u w:val="single"/>
        </w:rPr>
      </w:pPr>
    </w:p>
    <w:p w:rsidR="00D25FE5" w:rsidRDefault="00D25FE5" w:rsidP="00D25FE5">
      <w:pPr>
        <w:jc w:val="center"/>
        <w:rPr>
          <w:b/>
          <w:u w:val="single"/>
        </w:rPr>
      </w:pPr>
      <w:r>
        <w:rPr>
          <w:b/>
          <w:u w:val="single"/>
        </w:rPr>
        <w:t xml:space="preserve">39/2020. (X.28.)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D25FE5" w:rsidRDefault="00D25FE5" w:rsidP="00D25FE5">
      <w:pPr>
        <w:jc w:val="center"/>
        <w:rPr>
          <w:b/>
          <w:u w:val="single"/>
        </w:rPr>
      </w:pPr>
    </w:p>
    <w:p w:rsidR="00D25FE5" w:rsidRPr="00EA761D" w:rsidRDefault="00D25FE5" w:rsidP="00D25FE5">
      <w:pPr>
        <w:jc w:val="center"/>
        <w:rPr>
          <w:b/>
          <w:u w:val="single"/>
        </w:rPr>
      </w:pPr>
    </w:p>
    <w:p w:rsidR="00D25FE5" w:rsidRPr="00EA761D" w:rsidRDefault="00D25FE5" w:rsidP="00D25FE5">
      <w:pPr>
        <w:pStyle w:val="Listaszerbekezds"/>
        <w:numPr>
          <w:ilvl w:val="0"/>
          <w:numId w:val="12"/>
        </w:num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A761D">
        <w:rPr>
          <w:rFonts w:ascii="Arial" w:hAnsi="Arial" w:cs="Arial"/>
          <w:sz w:val="24"/>
          <w:szCs w:val="24"/>
        </w:rPr>
        <w:t xml:space="preserve">Szombathely Megyei Jogú Város Egészségügyi Szakmai Bizottsága Szombathely Megyei Jogú Város </w:t>
      </w:r>
      <w:r w:rsidRPr="00EA761D">
        <w:rPr>
          <w:rFonts w:ascii="Arial" w:hAnsi="Arial" w:cs="Arial"/>
          <w:color w:val="000000"/>
          <w:sz w:val="24"/>
          <w:szCs w:val="24"/>
        </w:rPr>
        <w:t xml:space="preserve">Kábítószerügyi Egyeztető Fórumának </w:t>
      </w:r>
      <w:r w:rsidRPr="00EA761D">
        <w:rPr>
          <w:rFonts w:ascii="Arial" w:hAnsi="Arial" w:cs="Arial"/>
          <w:sz w:val="24"/>
          <w:szCs w:val="24"/>
        </w:rPr>
        <w:t>működésére vonatkozó programtervezetét és az ahhoz kapcsoló költségvetést, az előterjesztés melléklete szerinti tartalommal tudomásul veszi.</w:t>
      </w:r>
    </w:p>
    <w:p w:rsidR="00D25FE5" w:rsidRPr="00EA761D" w:rsidRDefault="00D25FE5" w:rsidP="00D25FE5">
      <w:pPr>
        <w:pStyle w:val="Listaszerbekezds"/>
        <w:numPr>
          <w:ilvl w:val="0"/>
          <w:numId w:val="1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A761D">
        <w:rPr>
          <w:rFonts w:ascii="Arial" w:hAnsi="Arial" w:cs="Arial"/>
          <w:sz w:val="24"/>
          <w:szCs w:val="24"/>
        </w:rPr>
        <w:t xml:space="preserve">A Bizottság javasolja az SZMSZ 66.§ 16. pontja alapján, hogy a Szombathelyi Egészségügyi és Kulturális Intézmények Gazdasági Ellátó Szervezet költségvetésében rendelkezésre álló fedezet terhére az 1. pontban elfogadott programok megvalósításához szükséges költségek kerüljenek kifizetésre. </w:t>
      </w:r>
    </w:p>
    <w:p w:rsidR="00D25FE5" w:rsidRPr="00EA761D" w:rsidRDefault="00D25FE5" w:rsidP="00D25FE5">
      <w:pPr>
        <w:pStyle w:val="Listaszerbekezds"/>
        <w:numPr>
          <w:ilvl w:val="0"/>
          <w:numId w:val="1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EA761D">
        <w:rPr>
          <w:rFonts w:ascii="Arial" w:hAnsi="Arial" w:cs="Arial"/>
          <w:sz w:val="24"/>
          <w:szCs w:val="24"/>
        </w:rPr>
        <w:t>A Bizottság javasolja a Közgyűlésnek, hogy a 2021. évi programok megvalósításához szükséges 2.000.000 Ft-ot a Szombathelyi Egészségügyi és Kulturális Intézmények Gazdasági Ellátó Szervezete 2021. évi költségvetésébe biztosítsa.</w:t>
      </w:r>
    </w:p>
    <w:p w:rsidR="00D25FE5" w:rsidRPr="00EA761D" w:rsidRDefault="00D25FE5" w:rsidP="00D25FE5">
      <w:pPr>
        <w:pStyle w:val="Listaszerbekezds"/>
        <w:spacing w:line="276" w:lineRule="auto"/>
        <w:ind w:left="785"/>
        <w:jc w:val="center"/>
        <w:rPr>
          <w:rFonts w:ascii="Arial" w:hAnsi="Arial" w:cs="Arial"/>
          <w:sz w:val="24"/>
          <w:szCs w:val="24"/>
        </w:rPr>
      </w:pPr>
    </w:p>
    <w:p w:rsidR="00D25FE5" w:rsidRPr="00EA761D" w:rsidRDefault="00D25FE5" w:rsidP="00D25FE5">
      <w:r w:rsidRPr="00EA761D">
        <w:rPr>
          <w:b/>
          <w:u w:val="single"/>
        </w:rPr>
        <w:t>Felelősök:</w:t>
      </w:r>
      <w:r w:rsidRPr="00EA761D">
        <w:rPr>
          <w:b/>
        </w:rPr>
        <w:tab/>
      </w:r>
      <w:r w:rsidRPr="00EA761D">
        <w:t>Dr. Kecskés László, az Egészségügyi Szakmai Bizottság elnöke</w:t>
      </w:r>
    </w:p>
    <w:p w:rsidR="00D25FE5" w:rsidRPr="00EA761D" w:rsidRDefault="00D25FE5" w:rsidP="00D25FE5">
      <w:r w:rsidRPr="00EA761D">
        <w:t xml:space="preserve">                      Dr. László Győző alpolgármester </w:t>
      </w:r>
    </w:p>
    <w:p w:rsidR="00D25FE5" w:rsidRPr="00EA761D" w:rsidRDefault="00D25FE5" w:rsidP="00D25FE5">
      <w:pPr>
        <w:ind w:left="1418" w:hanging="142"/>
        <w:jc w:val="both"/>
        <w:rPr>
          <w:bCs w:val="0"/>
        </w:rPr>
      </w:pPr>
      <w:r w:rsidRPr="00EA761D">
        <w:rPr>
          <w:bCs w:val="0"/>
        </w:rPr>
        <w:tab/>
        <w:t>(a végrehajtás előkészítéséért: Vinczéné Dr. Menyhárt Mária, az Egészségügyi és Közszolgálati Osztály vezetője,</w:t>
      </w:r>
    </w:p>
    <w:p w:rsidR="00D25FE5" w:rsidRPr="00EA761D" w:rsidRDefault="00D25FE5" w:rsidP="00D25FE5">
      <w:pPr>
        <w:ind w:left="1418" w:hanging="284"/>
        <w:jc w:val="both"/>
      </w:pPr>
      <w:r w:rsidRPr="00EA761D">
        <w:rPr>
          <w:bCs w:val="0"/>
        </w:rPr>
        <w:tab/>
        <w:t>Kovács Balázs</w:t>
      </w:r>
      <w:r w:rsidRPr="00EA761D">
        <w:t>, az Sport és Ifjúsági Iroda vezetője</w:t>
      </w:r>
    </w:p>
    <w:p w:rsidR="00D25FE5" w:rsidRPr="00EA761D" w:rsidRDefault="00D25FE5" w:rsidP="00D25FE5">
      <w:pPr>
        <w:ind w:left="1418" w:hanging="284"/>
        <w:jc w:val="both"/>
      </w:pPr>
      <w:r w:rsidRPr="00EA761D">
        <w:tab/>
        <w:t>Víghné Horváth Ilona, a Szombathelyi Egészségügyi és Kulturális Intézmények Gazdasági Ellátó Szervezet vezetője)</w:t>
      </w:r>
    </w:p>
    <w:p w:rsidR="00D25FE5" w:rsidRPr="00EA761D" w:rsidRDefault="00D25FE5" w:rsidP="00D25FE5">
      <w:pPr>
        <w:jc w:val="both"/>
      </w:pPr>
    </w:p>
    <w:p w:rsidR="00D25FE5" w:rsidRPr="00EA761D" w:rsidRDefault="00D25FE5" w:rsidP="00D25FE5">
      <w:pPr>
        <w:jc w:val="both"/>
        <w:rPr>
          <w:bCs w:val="0"/>
        </w:rPr>
      </w:pPr>
      <w:r w:rsidRPr="00EA761D">
        <w:rPr>
          <w:b/>
          <w:u w:val="single"/>
        </w:rPr>
        <w:t>Határidő:</w:t>
      </w:r>
      <w:r w:rsidRPr="00EA761D">
        <w:rPr>
          <w:b/>
        </w:rPr>
        <w:tab/>
      </w:r>
      <w:r w:rsidRPr="00EA761D">
        <w:rPr>
          <w:bCs w:val="0"/>
        </w:rPr>
        <w:t>azonnal (1. pont vonatkozásában)</w:t>
      </w:r>
    </w:p>
    <w:p w:rsidR="00D25FE5" w:rsidRPr="00EA761D" w:rsidRDefault="00D25FE5" w:rsidP="00D25FE5">
      <w:pPr>
        <w:jc w:val="both"/>
        <w:rPr>
          <w:bCs w:val="0"/>
        </w:rPr>
      </w:pPr>
      <w:r w:rsidRPr="00EA761D">
        <w:rPr>
          <w:bCs w:val="0"/>
        </w:rPr>
        <w:tab/>
      </w:r>
      <w:r w:rsidRPr="00EA761D">
        <w:rPr>
          <w:bCs w:val="0"/>
        </w:rPr>
        <w:tab/>
      </w:r>
      <w:proofErr w:type="gramStart"/>
      <w:r w:rsidRPr="00EA761D">
        <w:rPr>
          <w:bCs w:val="0"/>
        </w:rPr>
        <w:t>folyamatos</w:t>
      </w:r>
      <w:proofErr w:type="gramEnd"/>
      <w:r w:rsidRPr="00EA761D">
        <w:rPr>
          <w:bCs w:val="0"/>
        </w:rPr>
        <w:t xml:space="preserve"> (2. pont vonatkozásában) </w:t>
      </w:r>
    </w:p>
    <w:p w:rsidR="00D25FE5" w:rsidRPr="00EA761D" w:rsidRDefault="00D25FE5" w:rsidP="00D25FE5">
      <w:pPr>
        <w:jc w:val="both"/>
        <w:rPr>
          <w:bCs w:val="0"/>
        </w:rPr>
      </w:pPr>
      <w:r w:rsidRPr="00EA761D">
        <w:rPr>
          <w:bCs w:val="0"/>
        </w:rPr>
        <w:tab/>
      </w:r>
      <w:r w:rsidRPr="00EA761D">
        <w:rPr>
          <w:bCs w:val="0"/>
        </w:rPr>
        <w:tab/>
        <w:t>2021. évi költségvetés elfogadása (3. pont vonatkozásában)</w:t>
      </w:r>
    </w:p>
    <w:p w:rsidR="009B5645" w:rsidRDefault="009B5645" w:rsidP="009B5645">
      <w:bookmarkStart w:id="0" w:name="_GoBack"/>
      <w:bookmarkEnd w:id="0"/>
    </w:p>
    <w:p w:rsidR="00DA3FE3" w:rsidRDefault="00DA3FE3" w:rsidP="00DA3FE3">
      <w:pPr>
        <w:jc w:val="center"/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9B5645" w:rsidP="00805216">
      <w:pPr>
        <w:jc w:val="both"/>
      </w:pPr>
      <w:r>
        <w:t xml:space="preserve"> </w:t>
      </w:r>
      <w:r w:rsidR="008D72EE"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D7062"/>
    <w:rsid w:val="008D72EE"/>
    <w:rsid w:val="0090219F"/>
    <w:rsid w:val="00902BF5"/>
    <w:rsid w:val="009052DA"/>
    <w:rsid w:val="00937C9D"/>
    <w:rsid w:val="00973D3F"/>
    <w:rsid w:val="0099133B"/>
    <w:rsid w:val="009B5645"/>
    <w:rsid w:val="009C27D1"/>
    <w:rsid w:val="009C77CF"/>
    <w:rsid w:val="009F78B1"/>
    <w:rsid w:val="00A12AE8"/>
    <w:rsid w:val="00A23D0A"/>
    <w:rsid w:val="00A24BA3"/>
    <w:rsid w:val="00A47912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25FE5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r"/>
    <w:link w:val="Listaszerbekezds"/>
    <w:uiPriority w:val="34"/>
    <w:qFormat/>
    <w:locked/>
    <w:rsid w:val="00D25FE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91</cp:revision>
  <cp:lastPrinted>2017-02-02T08:58:00Z</cp:lastPrinted>
  <dcterms:created xsi:type="dcterms:W3CDTF">2016-01-27T17:11:00Z</dcterms:created>
  <dcterms:modified xsi:type="dcterms:W3CDTF">2020-11-04T07:32:00Z</dcterms:modified>
</cp:coreProperties>
</file>