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DD" w:rsidRPr="00F4471C" w:rsidRDefault="00577EDD" w:rsidP="00577EDD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0" w:name="_Hlk48141272"/>
      <w:r w:rsidRPr="00F4471C">
        <w:rPr>
          <w:rFonts w:cs="Arial"/>
          <w:b/>
          <w:sz w:val="24"/>
          <w:u w:val="single"/>
        </w:rPr>
        <w:t>2/2020. (IX.3.) ZKLVIB számú határozat</w:t>
      </w:r>
    </w:p>
    <w:bookmarkEnd w:id="0"/>
    <w:p w:rsidR="00577EDD" w:rsidRPr="00F4471C" w:rsidRDefault="00577EDD" w:rsidP="00577EDD">
      <w:pPr>
        <w:keepNext/>
        <w:jc w:val="both"/>
        <w:rPr>
          <w:rFonts w:cs="Arial"/>
          <w:sz w:val="24"/>
        </w:rPr>
      </w:pPr>
    </w:p>
    <w:p w:rsidR="00577EDD" w:rsidRPr="00F4471C" w:rsidRDefault="00577EDD" w:rsidP="00577EDD">
      <w:pPr>
        <w:jc w:val="both"/>
        <w:rPr>
          <w:rFonts w:cs="Arial"/>
          <w:bCs/>
          <w:sz w:val="24"/>
        </w:rPr>
      </w:pPr>
      <w:r w:rsidRPr="00F4471C">
        <w:rPr>
          <w:rFonts w:cs="Arial"/>
          <w:bCs/>
          <w:sz w:val="24"/>
        </w:rPr>
        <w:t xml:space="preserve">A </w:t>
      </w:r>
      <w:proofErr w:type="spellStart"/>
      <w:r w:rsidRPr="00F4471C">
        <w:rPr>
          <w:rFonts w:cs="Arial"/>
          <w:bCs/>
          <w:sz w:val="24"/>
        </w:rPr>
        <w:t>Zanati</w:t>
      </w:r>
      <w:proofErr w:type="spellEnd"/>
      <w:r w:rsidRPr="00F4471C">
        <w:rPr>
          <w:rFonts w:cs="Arial"/>
          <w:bCs/>
          <w:sz w:val="24"/>
        </w:rPr>
        <w:t xml:space="preserve"> Kerékpárút Létesítését Vizsgáló Ideiglenes Bizottság megtárgyalta a Szombathely – </w:t>
      </w:r>
      <w:proofErr w:type="spellStart"/>
      <w:r w:rsidRPr="00F4471C">
        <w:rPr>
          <w:rFonts w:cs="Arial"/>
          <w:bCs/>
          <w:sz w:val="24"/>
        </w:rPr>
        <w:t>Zanat</w:t>
      </w:r>
      <w:proofErr w:type="spellEnd"/>
      <w:r w:rsidRPr="00F4471C">
        <w:rPr>
          <w:rFonts w:cs="Arial"/>
          <w:bCs/>
          <w:sz w:val="24"/>
        </w:rPr>
        <w:t xml:space="preserve"> kerékpárút megépítésére kötött megállapodásokról, azok teljesítéséről szóló tájékoztatást, és azt </w:t>
      </w:r>
      <w:r>
        <w:rPr>
          <w:rFonts w:cs="Arial"/>
          <w:bCs/>
          <w:sz w:val="24"/>
        </w:rPr>
        <w:t xml:space="preserve">a </w:t>
      </w:r>
      <w:r w:rsidRPr="00F4471C">
        <w:rPr>
          <w:rFonts w:cs="Arial"/>
          <w:bCs/>
          <w:sz w:val="24"/>
        </w:rPr>
        <w:t>2017</w:t>
      </w:r>
      <w:r w:rsidR="00D769FE">
        <w:rPr>
          <w:rFonts w:cs="Arial"/>
          <w:bCs/>
          <w:sz w:val="24"/>
        </w:rPr>
        <w:t>.</w:t>
      </w:r>
      <w:bookmarkStart w:id="1" w:name="_GoBack"/>
      <w:bookmarkEnd w:id="1"/>
      <w:r w:rsidRPr="00F4471C">
        <w:rPr>
          <w:rFonts w:cs="Arial"/>
          <w:bCs/>
          <w:sz w:val="24"/>
        </w:rPr>
        <w:t xml:space="preserve"> október</w:t>
      </w:r>
      <w:r>
        <w:rPr>
          <w:rFonts w:cs="Arial"/>
          <w:bCs/>
          <w:sz w:val="24"/>
        </w:rPr>
        <w:t xml:space="preserve"> hónapjáig terjedő időtartamra </w:t>
      </w:r>
      <w:r w:rsidRPr="00F4471C">
        <w:rPr>
          <w:rFonts w:cs="Arial"/>
          <w:bCs/>
          <w:sz w:val="24"/>
        </w:rPr>
        <w:t>vonatkozóan tudomásul vette.</w:t>
      </w:r>
      <w:r w:rsidRPr="00F4471C">
        <w:t xml:space="preserve"> </w:t>
      </w:r>
    </w:p>
    <w:p w:rsidR="00577EDD" w:rsidRPr="00F4471C" w:rsidRDefault="00577EDD" w:rsidP="00577EDD">
      <w:pPr>
        <w:jc w:val="both"/>
        <w:rPr>
          <w:rFonts w:cs="Arial"/>
          <w:sz w:val="24"/>
        </w:rPr>
      </w:pPr>
    </w:p>
    <w:p w:rsidR="00577EDD" w:rsidRPr="00F4471C" w:rsidRDefault="00577EDD" w:rsidP="00577EDD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  <w:u w:val="single"/>
        </w:rPr>
        <w:t>Felelős:</w:t>
      </w:r>
      <w:r w:rsidRPr="00F4471C">
        <w:rPr>
          <w:rFonts w:cs="Arial"/>
          <w:b/>
          <w:bCs/>
          <w:sz w:val="24"/>
        </w:rPr>
        <w:tab/>
      </w:r>
      <w:r w:rsidRPr="00F4471C">
        <w:rPr>
          <w:rFonts w:cs="Arial"/>
          <w:bCs/>
          <w:sz w:val="24"/>
        </w:rPr>
        <w:t>Dr. Nemény András, polgármester</w:t>
      </w:r>
    </w:p>
    <w:p w:rsidR="00577EDD" w:rsidRPr="00F4471C" w:rsidRDefault="00577EDD" w:rsidP="00577EDD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ab/>
        <w:t>Dr. Károlyi Ákos, jegyző</w:t>
      </w:r>
      <w:r w:rsidRPr="00F4471C">
        <w:rPr>
          <w:rFonts w:cs="Arial"/>
          <w:sz w:val="24"/>
        </w:rPr>
        <w:t xml:space="preserve"> </w:t>
      </w:r>
    </w:p>
    <w:p w:rsidR="00577EDD" w:rsidRPr="00F4471C" w:rsidRDefault="00577EDD" w:rsidP="00577EDD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Putz Attila, a bizottság elnöke</w:t>
      </w:r>
    </w:p>
    <w:p w:rsidR="00577EDD" w:rsidRPr="00F4471C" w:rsidRDefault="00577EDD" w:rsidP="00577EDD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577EDD" w:rsidRPr="00F4471C" w:rsidRDefault="00577EDD" w:rsidP="00577EDD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577EDD" w:rsidRPr="00F4471C" w:rsidRDefault="00577EDD" w:rsidP="00577EDD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4471C">
        <w:rPr>
          <w:rFonts w:cs="Arial"/>
          <w:b/>
          <w:bCs/>
          <w:sz w:val="24"/>
          <w:u w:val="single"/>
        </w:rPr>
        <w:t>Határidő:</w:t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sz w:val="24"/>
        </w:rPr>
        <w:t>azonnal</w:t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sz w:val="24"/>
        </w:rPr>
        <w:t xml:space="preserve"> 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D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77EDD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769FE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DFB0-0EEE-4926-98D2-22AA82F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7ED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2020-09-22T13:37:00Z</dcterms:created>
  <dcterms:modified xsi:type="dcterms:W3CDTF">2020-09-22T13:38:00Z</dcterms:modified>
</cp:coreProperties>
</file>