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EE" w:rsidRPr="00875502" w:rsidRDefault="00C248EE" w:rsidP="00C248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350/2019.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248EE" w:rsidRDefault="00C248EE" w:rsidP="00C248EE">
      <w:pPr>
        <w:jc w:val="center"/>
        <w:rPr>
          <w:rFonts w:ascii="Arial" w:hAnsi="Arial" w:cs="Arial"/>
          <w:b/>
          <w:u w:val="single"/>
        </w:rPr>
      </w:pPr>
    </w:p>
    <w:p w:rsidR="00C248EE" w:rsidRPr="00D76256" w:rsidRDefault="00C248EE" w:rsidP="00C248EE">
      <w:pPr>
        <w:jc w:val="both"/>
        <w:rPr>
          <w:rFonts w:ascii="Arial" w:hAnsi="Arial" w:cs="Arial"/>
        </w:rPr>
      </w:pPr>
      <w:r w:rsidRPr="00D76256">
        <w:rPr>
          <w:rFonts w:ascii="Arial" w:hAnsi="Arial" w:cs="Arial"/>
        </w:rPr>
        <w:t xml:space="preserve">A Közgyűlés a „Javaslat a szombathelyi 4705 hrsz.-ú, Jókai M. u. 9. szám alatti ingatlannal kapcsolatos döntés meghozatalára” című </w:t>
      </w:r>
      <w:r>
        <w:rPr>
          <w:rFonts w:ascii="Arial" w:hAnsi="Arial" w:cs="Arial"/>
        </w:rPr>
        <w:t>sürgősségi indítványt</w:t>
      </w:r>
      <w:r w:rsidRPr="00D76256">
        <w:rPr>
          <w:rFonts w:ascii="Arial" w:hAnsi="Arial" w:cs="Arial"/>
        </w:rPr>
        <w:t xml:space="preserve"> megtárgyalta, és úgy döntött, hogy az előterjesztéshez fűzött határozati javaslato</w:t>
      </w:r>
      <w:r>
        <w:rPr>
          <w:rFonts w:ascii="Arial" w:hAnsi="Arial" w:cs="Arial"/>
        </w:rPr>
        <w:t>t n</w:t>
      </w:r>
      <w:r w:rsidRPr="00D76256">
        <w:rPr>
          <w:rFonts w:ascii="Arial" w:hAnsi="Arial" w:cs="Arial"/>
        </w:rPr>
        <w:t>em támogatja.</w:t>
      </w:r>
    </w:p>
    <w:p w:rsidR="00C248EE" w:rsidRPr="005E1E00" w:rsidRDefault="00C248EE" w:rsidP="00C248EE">
      <w:pPr>
        <w:jc w:val="both"/>
        <w:rPr>
          <w:rFonts w:ascii="Arial" w:hAnsi="Arial" w:cs="Arial"/>
        </w:rPr>
      </w:pPr>
    </w:p>
    <w:p w:rsidR="00C248EE" w:rsidRPr="005E1E00" w:rsidRDefault="00C248EE" w:rsidP="00C248EE">
      <w:pPr>
        <w:jc w:val="both"/>
        <w:rPr>
          <w:rFonts w:ascii="Arial" w:hAnsi="Arial" w:cs="Arial"/>
        </w:rPr>
      </w:pPr>
      <w:r w:rsidRPr="005E1E00">
        <w:rPr>
          <w:rFonts w:ascii="Arial" w:hAnsi="Arial" w:cs="Arial"/>
          <w:b/>
          <w:u w:val="single"/>
        </w:rPr>
        <w:t>Felelős:</w:t>
      </w:r>
      <w:r w:rsidRPr="005E1E00">
        <w:rPr>
          <w:rFonts w:ascii="Arial" w:hAnsi="Arial" w:cs="Arial"/>
        </w:rPr>
        <w:tab/>
        <w:t>Dr. Puskás Tivadar polgármester</w:t>
      </w:r>
    </w:p>
    <w:p w:rsidR="00C248EE" w:rsidRPr="005E1E00" w:rsidRDefault="00C248EE" w:rsidP="00C248EE">
      <w:pPr>
        <w:jc w:val="both"/>
        <w:rPr>
          <w:rFonts w:ascii="Arial" w:hAnsi="Arial" w:cs="Arial"/>
        </w:rPr>
      </w:pP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Illés Károly alpolgármester</w:t>
      </w:r>
    </w:p>
    <w:p w:rsidR="00C248EE" w:rsidRPr="005E1E00" w:rsidRDefault="00C248EE" w:rsidP="00C248EE">
      <w:pPr>
        <w:ind w:left="708" w:firstLine="708"/>
        <w:jc w:val="both"/>
        <w:rPr>
          <w:rFonts w:ascii="Arial" w:hAnsi="Arial" w:cs="Arial"/>
        </w:rPr>
      </w:pPr>
      <w:r w:rsidRPr="005E1E00">
        <w:rPr>
          <w:rFonts w:ascii="Arial" w:hAnsi="Arial" w:cs="Arial"/>
        </w:rPr>
        <w:t>Dr. Károlyi Ákos jegyző</w:t>
      </w:r>
    </w:p>
    <w:p w:rsidR="00C248EE" w:rsidRPr="005E1E00" w:rsidRDefault="00C248EE" w:rsidP="00C24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(A végrehajtásért:</w:t>
      </w:r>
    </w:p>
    <w:p w:rsidR="00C248EE" w:rsidRPr="005E1E00" w:rsidRDefault="00C248EE" w:rsidP="00C248EE">
      <w:pPr>
        <w:jc w:val="both"/>
        <w:rPr>
          <w:rFonts w:ascii="Arial" w:hAnsi="Arial" w:cs="Arial"/>
        </w:rPr>
      </w:pP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Lakézi Gábor, a Városüzemeltetési Osztály vezetője)</w:t>
      </w:r>
    </w:p>
    <w:p w:rsidR="00C248EE" w:rsidRPr="005E1E00" w:rsidRDefault="00C248EE" w:rsidP="00C248EE">
      <w:pPr>
        <w:jc w:val="both"/>
        <w:rPr>
          <w:rFonts w:ascii="Arial" w:hAnsi="Arial" w:cs="Arial"/>
          <w:b/>
          <w:u w:val="single"/>
        </w:rPr>
      </w:pPr>
    </w:p>
    <w:p w:rsidR="00C248EE" w:rsidRPr="005E1E00" w:rsidRDefault="00C248EE" w:rsidP="00C248EE">
      <w:pPr>
        <w:jc w:val="both"/>
        <w:rPr>
          <w:rFonts w:ascii="Arial" w:hAnsi="Arial" w:cs="Arial"/>
          <w:u w:val="single"/>
        </w:rPr>
      </w:pPr>
      <w:r w:rsidRPr="005E1E00">
        <w:rPr>
          <w:rFonts w:ascii="Arial" w:hAnsi="Arial" w:cs="Arial"/>
          <w:b/>
          <w:u w:val="single"/>
        </w:rPr>
        <w:t>Határidő:</w:t>
      </w:r>
      <w:r w:rsidRPr="005E1E00">
        <w:rPr>
          <w:rFonts w:ascii="Arial" w:hAnsi="Arial" w:cs="Arial"/>
        </w:rPr>
        <w:tab/>
        <w:t>azonnal</w:t>
      </w:r>
    </w:p>
    <w:p w:rsidR="00C248EE" w:rsidRPr="005E1E00" w:rsidRDefault="00C248EE" w:rsidP="00C248E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E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248EE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E8319-43BF-41E5-845D-52E5E3F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8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423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2019-06-24T11:36:00Z</dcterms:created>
  <dcterms:modified xsi:type="dcterms:W3CDTF">2019-06-24T11:37:00Z</dcterms:modified>
</cp:coreProperties>
</file>