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17" w:rsidRPr="00EE7DE9" w:rsidRDefault="00412317" w:rsidP="00412317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EE7DE9">
        <w:rPr>
          <w:rFonts w:ascii="Arial" w:hAnsi="Arial" w:cs="Arial"/>
          <w:b/>
          <w:u w:val="single"/>
        </w:rPr>
        <w:t xml:space="preserve">36/2019.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412317" w:rsidRPr="00EE7DE9" w:rsidRDefault="00412317" w:rsidP="00412317">
      <w:pPr>
        <w:jc w:val="center"/>
        <w:rPr>
          <w:rFonts w:ascii="Arial" w:hAnsi="Arial" w:cs="Arial"/>
          <w:b/>
          <w:u w:val="single"/>
        </w:rPr>
      </w:pPr>
    </w:p>
    <w:p w:rsidR="00412317" w:rsidRPr="00EE7DE9" w:rsidRDefault="00412317" w:rsidP="00412317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Szombathely Megyei Jogú Város Közgyűlése úgy határoz, hogy a Polgármesteri Hivatal vizsgálja meg annak lehetőségeit, milyen feltételekkel létesülhet Kormányablak a Domus üzletközpontban a Derkovits városrészen, és erről tájékoztassa a Közgyűlést.</w:t>
      </w:r>
    </w:p>
    <w:p w:rsidR="00412317" w:rsidRPr="00EE7DE9" w:rsidRDefault="00412317" w:rsidP="00412317">
      <w:pPr>
        <w:pStyle w:val="Listaszerbekezds"/>
        <w:ind w:left="567"/>
        <w:jc w:val="both"/>
        <w:rPr>
          <w:rFonts w:ascii="Arial" w:hAnsi="Arial" w:cs="Arial"/>
        </w:rPr>
      </w:pPr>
    </w:p>
    <w:p w:rsidR="00412317" w:rsidRPr="00EE7DE9" w:rsidRDefault="00412317" w:rsidP="00412317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Szombathely Megyei Jogú Város Közgyűlése úgy határoz, hogy a Polgármesteri Hivatal vizsgálja meg annak lehetőségeit, milyen feltételekkel létesülhet kihelyezett ügyfélszolgálati iroda a városi közműszolgáltatók (</w:t>
      </w:r>
      <w:proofErr w:type="spellStart"/>
      <w:r w:rsidRPr="00EE7DE9">
        <w:rPr>
          <w:rFonts w:ascii="Arial" w:hAnsi="Arial" w:cs="Arial"/>
        </w:rPr>
        <w:t>Vasivíz</w:t>
      </w:r>
      <w:proofErr w:type="spellEnd"/>
      <w:r w:rsidRPr="00EE7DE9">
        <w:rPr>
          <w:rFonts w:ascii="Arial" w:hAnsi="Arial" w:cs="Arial"/>
        </w:rPr>
        <w:t xml:space="preserve"> </w:t>
      </w:r>
      <w:proofErr w:type="spellStart"/>
      <w:r w:rsidRPr="00EE7DE9">
        <w:rPr>
          <w:rFonts w:ascii="Arial" w:hAnsi="Arial" w:cs="Arial"/>
        </w:rPr>
        <w:t>Zrt</w:t>
      </w:r>
      <w:proofErr w:type="spellEnd"/>
      <w:r w:rsidRPr="00EE7DE9">
        <w:rPr>
          <w:rFonts w:ascii="Arial" w:hAnsi="Arial" w:cs="Arial"/>
        </w:rPr>
        <w:t xml:space="preserve">., Szombathelyi </w:t>
      </w:r>
      <w:proofErr w:type="spellStart"/>
      <w:r w:rsidRPr="00EE7DE9">
        <w:rPr>
          <w:rFonts w:ascii="Arial" w:hAnsi="Arial" w:cs="Arial"/>
        </w:rPr>
        <w:t>Távhőszolgáltató</w:t>
      </w:r>
      <w:proofErr w:type="spellEnd"/>
      <w:r w:rsidRPr="00EE7DE9">
        <w:rPr>
          <w:rFonts w:ascii="Arial" w:hAnsi="Arial" w:cs="Arial"/>
        </w:rPr>
        <w:t xml:space="preserve"> Kft., SZOVA </w:t>
      </w:r>
      <w:proofErr w:type="spellStart"/>
      <w:r w:rsidRPr="00EE7DE9">
        <w:rPr>
          <w:rFonts w:ascii="Arial" w:hAnsi="Arial" w:cs="Arial"/>
        </w:rPr>
        <w:t>Zrt</w:t>
      </w:r>
      <w:proofErr w:type="spellEnd"/>
      <w:r w:rsidRPr="00EE7DE9">
        <w:rPr>
          <w:rFonts w:ascii="Arial" w:hAnsi="Arial" w:cs="Arial"/>
        </w:rPr>
        <w:t xml:space="preserve">., </w:t>
      </w:r>
      <w:proofErr w:type="spellStart"/>
      <w:r w:rsidRPr="00EE7DE9">
        <w:rPr>
          <w:rFonts w:ascii="Arial" w:hAnsi="Arial" w:cs="Arial"/>
        </w:rPr>
        <w:t>Szomhull</w:t>
      </w:r>
      <w:proofErr w:type="spellEnd"/>
      <w:r w:rsidRPr="00EE7DE9">
        <w:rPr>
          <w:rFonts w:ascii="Arial" w:hAnsi="Arial" w:cs="Arial"/>
        </w:rPr>
        <w:t xml:space="preserve"> Nonprofit Kft., Szombathelyi Parkfenntartási Kft.) </w:t>
      </w:r>
      <w:proofErr w:type="gramStart"/>
      <w:r w:rsidRPr="00EE7DE9">
        <w:rPr>
          <w:rFonts w:ascii="Arial" w:hAnsi="Arial" w:cs="Arial"/>
        </w:rPr>
        <w:t>vonatkozásában</w:t>
      </w:r>
      <w:proofErr w:type="gramEnd"/>
      <w:r w:rsidRPr="00EE7DE9">
        <w:rPr>
          <w:rFonts w:ascii="Arial" w:hAnsi="Arial" w:cs="Arial"/>
        </w:rPr>
        <w:t xml:space="preserve"> a Domus üzletközpontban a Derkovits városrészen, és erről tájékoztassa a Közgyűlést.</w:t>
      </w:r>
    </w:p>
    <w:p w:rsidR="00412317" w:rsidRPr="00EE7DE9" w:rsidRDefault="00412317" w:rsidP="00412317">
      <w:pPr>
        <w:rPr>
          <w:rFonts w:ascii="Arial" w:hAnsi="Arial" w:cs="Arial"/>
        </w:rPr>
      </w:pPr>
    </w:p>
    <w:p w:rsidR="00412317" w:rsidRPr="00EE7DE9" w:rsidRDefault="00412317" w:rsidP="00412317">
      <w:pPr>
        <w:pStyle w:val="Listaszerbekezds"/>
        <w:tabs>
          <w:tab w:val="left" w:pos="1418"/>
        </w:tabs>
        <w:ind w:left="567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412317" w:rsidRPr="00EE7DE9" w:rsidRDefault="00412317" w:rsidP="00412317">
      <w:pPr>
        <w:pStyle w:val="Listaszerbekezds"/>
        <w:tabs>
          <w:tab w:val="left" w:pos="1418"/>
        </w:tabs>
        <w:ind w:left="567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 jegyző</w:t>
      </w:r>
    </w:p>
    <w:p w:rsidR="00412317" w:rsidRPr="00EE7DE9" w:rsidRDefault="00412317" w:rsidP="00412317">
      <w:pPr>
        <w:pStyle w:val="Listaszerbekezds"/>
        <w:tabs>
          <w:tab w:val="left" w:pos="1418"/>
        </w:tabs>
        <w:ind w:left="567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 előkészítéséért: Dr. Károlyi Ákos jegyző)</w:t>
      </w:r>
    </w:p>
    <w:p w:rsidR="00412317" w:rsidRPr="00EE7DE9" w:rsidRDefault="00412317" w:rsidP="00412317">
      <w:pPr>
        <w:pStyle w:val="Listaszerbekezds"/>
        <w:tabs>
          <w:tab w:val="left" w:pos="993"/>
        </w:tabs>
        <w:ind w:left="567" w:hanging="567"/>
        <w:jc w:val="both"/>
        <w:rPr>
          <w:rFonts w:ascii="Arial" w:hAnsi="Arial" w:cs="Arial"/>
        </w:rPr>
      </w:pPr>
    </w:p>
    <w:p w:rsidR="00412317" w:rsidRPr="00EE7DE9" w:rsidRDefault="00412317" w:rsidP="00412317">
      <w:pPr>
        <w:pStyle w:val="Listaszerbekezds"/>
        <w:tabs>
          <w:tab w:val="left" w:pos="993"/>
        </w:tabs>
        <w:ind w:left="567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 következő testületi ülés</w:t>
      </w:r>
    </w:p>
    <w:p w:rsidR="00412317" w:rsidRPr="00EE7DE9" w:rsidRDefault="00412317" w:rsidP="00412317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D7A1D"/>
    <w:multiLevelType w:val="hybridMultilevel"/>
    <w:tmpl w:val="A59AA1EE"/>
    <w:lvl w:ilvl="0" w:tplc="8B20C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17"/>
    <w:rsid w:val="002D20A3"/>
    <w:rsid w:val="00412317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DCC35-214A-4FB1-A069-52E13B3E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231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2019-03-20T12:27:00Z</dcterms:created>
  <dcterms:modified xsi:type="dcterms:W3CDTF">2019-03-20T12:27:00Z</dcterms:modified>
</cp:coreProperties>
</file>