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E9" w:rsidRPr="006F338D" w:rsidRDefault="00F730E9" w:rsidP="00F730E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2/2019 (I.8.) Kgy. </w:t>
      </w:r>
      <w:proofErr w:type="gramStart"/>
      <w:r w:rsidRPr="006F338D">
        <w:rPr>
          <w:rFonts w:ascii="Arial" w:eastAsia="Calibri" w:hAnsi="Arial" w:cs="Arial"/>
          <w:b/>
          <w:bCs/>
          <w:u w:val="single"/>
          <w:lang w:eastAsia="en-US"/>
        </w:rPr>
        <w:t>sz.</w:t>
      </w:r>
      <w:proofErr w:type="gramEnd"/>
      <w:r w:rsidRPr="006F338D">
        <w:rPr>
          <w:rFonts w:ascii="Arial" w:eastAsia="Calibri" w:hAnsi="Arial" w:cs="Arial"/>
          <w:b/>
          <w:bCs/>
          <w:u w:val="single"/>
          <w:lang w:eastAsia="en-US"/>
        </w:rPr>
        <w:t xml:space="preserve"> határozat</w:t>
      </w:r>
    </w:p>
    <w:p w:rsidR="00F730E9" w:rsidRPr="006F338D" w:rsidRDefault="00F730E9" w:rsidP="00F730E9">
      <w:pPr>
        <w:jc w:val="center"/>
        <w:rPr>
          <w:rFonts w:ascii="Arial" w:eastAsia="Calibri" w:hAnsi="Arial" w:cs="Arial"/>
          <w:b/>
          <w:bCs/>
          <w:u w:val="single"/>
          <w:lang w:eastAsia="en-US"/>
        </w:rPr>
      </w:pPr>
    </w:p>
    <w:p w:rsidR="00F730E9" w:rsidRPr="006F338D" w:rsidRDefault="00F730E9" w:rsidP="00F730E9">
      <w:pPr>
        <w:spacing w:after="160" w:line="252" w:lineRule="auto"/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A Közgyűlés felszólítja Szombathely település egyéni választókerületben megválasztott országgyűlési képviselőjét, hogy terjessze az Országgyűlés elé a 2018. évi CXVI. törvény hatályon kívül helyezését, illetve annak hatálybalépését követően terjessze az Országgyűlés elé azt a javaslatot, amely alapján a munka törvénykönyvéről szóló 2012. évi I. törvény 2018. december 31-i hatályos szövege lép hatályba.</w:t>
      </w:r>
    </w:p>
    <w:p w:rsidR="00F730E9" w:rsidRPr="006F338D" w:rsidRDefault="00F730E9" w:rsidP="00F730E9">
      <w:pPr>
        <w:rPr>
          <w:rFonts w:ascii="Arial" w:eastAsia="Calibri" w:hAnsi="Arial" w:cs="Arial"/>
        </w:rPr>
      </w:pPr>
    </w:p>
    <w:p w:rsidR="00F730E9" w:rsidRPr="006F338D" w:rsidRDefault="00F730E9" w:rsidP="00F730E9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  <w:b/>
          <w:bCs/>
          <w:u w:val="single"/>
        </w:rPr>
        <w:t>Felelős:</w:t>
      </w:r>
      <w:r w:rsidRPr="006F338D">
        <w:rPr>
          <w:rFonts w:ascii="Arial" w:eastAsia="Calibri" w:hAnsi="Arial" w:cs="Arial"/>
        </w:rPr>
        <w:t>         Dr. Puskás Tivadar polgármester</w:t>
      </w:r>
    </w:p>
    <w:p w:rsidR="00F730E9" w:rsidRPr="006F338D" w:rsidRDefault="00F730E9" w:rsidP="00F730E9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                        (A végrehajtás előkészítéséért:</w:t>
      </w:r>
    </w:p>
    <w:p w:rsidR="00F730E9" w:rsidRPr="006F338D" w:rsidRDefault="00F730E9" w:rsidP="00F730E9">
      <w:pPr>
        <w:jc w:val="both"/>
        <w:rPr>
          <w:rFonts w:ascii="Arial" w:eastAsia="Calibri" w:hAnsi="Arial" w:cs="Arial"/>
        </w:rPr>
      </w:pPr>
      <w:r w:rsidRPr="006F338D">
        <w:rPr>
          <w:rFonts w:ascii="Arial" w:eastAsia="Calibri" w:hAnsi="Arial" w:cs="Arial"/>
        </w:rPr>
        <w:t>                        Dr. Telek Miklós, a Polgármesteri Kabinet vezetője)</w:t>
      </w:r>
    </w:p>
    <w:p w:rsidR="00F730E9" w:rsidRPr="006F338D" w:rsidRDefault="00F730E9" w:rsidP="00F730E9">
      <w:pPr>
        <w:jc w:val="both"/>
        <w:rPr>
          <w:rFonts w:ascii="Arial" w:eastAsia="Calibri" w:hAnsi="Arial" w:cs="Arial"/>
        </w:rPr>
      </w:pPr>
    </w:p>
    <w:p w:rsidR="00F730E9" w:rsidRPr="006F338D" w:rsidRDefault="00F730E9" w:rsidP="00F730E9">
      <w:pPr>
        <w:jc w:val="both"/>
        <w:rPr>
          <w:rFonts w:ascii="Arial" w:eastAsia="Calibri" w:hAnsi="Arial" w:cs="Arial"/>
          <w:b/>
          <w:bCs/>
          <w:u w:val="single"/>
          <w:lang w:eastAsia="en-US"/>
        </w:rPr>
      </w:pPr>
      <w:r w:rsidRPr="006F338D">
        <w:rPr>
          <w:rFonts w:ascii="Arial" w:eastAsia="Calibri" w:hAnsi="Arial" w:cs="Arial"/>
          <w:b/>
          <w:bCs/>
          <w:u w:val="single"/>
        </w:rPr>
        <w:t>Határidő</w:t>
      </w:r>
      <w:r w:rsidRPr="006F338D">
        <w:rPr>
          <w:rFonts w:ascii="Arial" w:eastAsia="Calibri" w:hAnsi="Arial" w:cs="Arial"/>
          <w:b/>
          <w:bCs/>
        </w:rPr>
        <w:t>:</w:t>
      </w:r>
      <w:r w:rsidRPr="006F338D">
        <w:rPr>
          <w:rFonts w:ascii="Arial" w:eastAsia="Calibri" w:hAnsi="Arial" w:cs="Arial"/>
        </w:rPr>
        <w:t xml:space="preserve">      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E9"/>
    <w:rsid w:val="001D6B44"/>
    <w:rsid w:val="002B143A"/>
    <w:rsid w:val="00C17C54"/>
    <w:rsid w:val="00F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A407-CA6A-4EB5-801C-8BCBABC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30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2019-01-08T13:54:00Z</dcterms:created>
  <dcterms:modified xsi:type="dcterms:W3CDTF">2019-01-08T13:54:00Z</dcterms:modified>
</cp:coreProperties>
</file>