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68" w:rsidRPr="0032526E" w:rsidRDefault="00110268" w:rsidP="0087746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32526E" w:rsidRDefault="00FC4926" w:rsidP="0087746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32526E">
        <w:rPr>
          <w:rFonts w:ascii="Arial" w:hAnsi="Arial" w:cs="Arial"/>
          <w:bCs/>
          <w:szCs w:val="24"/>
        </w:rPr>
        <w:t>E L Ő T E R J E S Z T É S</w:t>
      </w:r>
    </w:p>
    <w:p w:rsidR="00FC4926" w:rsidRPr="0032526E" w:rsidRDefault="00FC4926" w:rsidP="0087746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110268" w:rsidRPr="0032526E" w:rsidRDefault="00110268" w:rsidP="0087746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FC4926" w:rsidRPr="0032526E" w:rsidRDefault="00FC4926" w:rsidP="0087746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32526E"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Pr="0032526E" w:rsidRDefault="00321C99" w:rsidP="0087746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32526E">
        <w:rPr>
          <w:rFonts w:ascii="Arial" w:hAnsi="Arial" w:cs="Arial"/>
          <w:b/>
          <w:bCs/>
        </w:rPr>
        <w:t>2018</w:t>
      </w:r>
      <w:r w:rsidR="00CE1717" w:rsidRPr="0032526E">
        <w:rPr>
          <w:rFonts w:ascii="Arial" w:hAnsi="Arial" w:cs="Arial"/>
          <w:b/>
          <w:bCs/>
        </w:rPr>
        <w:t xml:space="preserve">. </w:t>
      </w:r>
      <w:r w:rsidR="00E65B3B">
        <w:rPr>
          <w:rFonts w:ascii="Arial" w:hAnsi="Arial" w:cs="Arial"/>
          <w:b/>
          <w:bCs/>
        </w:rPr>
        <w:t>június 21</w:t>
      </w:r>
      <w:r w:rsidR="0093130F" w:rsidRPr="0032526E">
        <w:rPr>
          <w:rFonts w:ascii="Arial" w:hAnsi="Arial" w:cs="Arial"/>
          <w:b/>
          <w:bCs/>
        </w:rPr>
        <w:t>-i</w:t>
      </w:r>
      <w:r w:rsidR="00CE1717" w:rsidRPr="0032526E">
        <w:rPr>
          <w:rFonts w:ascii="Arial" w:hAnsi="Arial" w:cs="Arial"/>
          <w:b/>
          <w:bCs/>
        </w:rPr>
        <w:t xml:space="preserve"> </w:t>
      </w:r>
      <w:r w:rsidR="00FC4926" w:rsidRPr="0032526E">
        <w:rPr>
          <w:rFonts w:ascii="Arial" w:hAnsi="Arial" w:cs="Arial"/>
          <w:b/>
          <w:bCs/>
        </w:rPr>
        <w:t>ülésére</w:t>
      </w:r>
    </w:p>
    <w:p w:rsidR="00110268" w:rsidRPr="0032526E" w:rsidRDefault="00110268" w:rsidP="0087746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E430C4" w:rsidRDefault="0004774F" w:rsidP="00877467">
      <w:pPr>
        <w:jc w:val="center"/>
        <w:rPr>
          <w:rFonts w:ascii="Arial" w:hAnsi="Arial" w:cs="Arial"/>
          <w:b/>
        </w:rPr>
      </w:pPr>
      <w:r w:rsidRPr="0032526E">
        <w:rPr>
          <w:rFonts w:ascii="Arial" w:hAnsi="Arial" w:cs="Arial"/>
          <w:b/>
        </w:rPr>
        <w:t xml:space="preserve">Javaslat </w:t>
      </w:r>
    </w:p>
    <w:p w:rsidR="0004774F" w:rsidRDefault="00877467" w:rsidP="00877467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óvodai</w:t>
      </w:r>
      <w:proofErr w:type="gramEnd"/>
      <w:r>
        <w:rPr>
          <w:rFonts w:ascii="Arial" w:hAnsi="Arial" w:cs="Arial"/>
          <w:b/>
        </w:rPr>
        <w:t xml:space="preserve"> angol nyelvi foglalkozásokkal kapcsolatos döntések meghozatalára</w:t>
      </w:r>
    </w:p>
    <w:p w:rsidR="00877467" w:rsidRPr="0032526E" w:rsidRDefault="00877467" w:rsidP="00877467">
      <w:pPr>
        <w:jc w:val="center"/>
        <w:rPr>
          <w:rFonts w:ascii="Arial" w:hAnsi="Arial" w:cs="Arial"/>
          <w:b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 xml:space="preserve">Szombathely Megyei Jogú Város Közgyűlésének Oktatási és Szociális Bizottsága a 2017. október 25-i ülésén tárgyalt az Önkormányzata által fenntartott óvodákban biztosítandó szolgáltatásokról. A Bizottság a napirend keretében külön foglalkozott az óvodai szolgáltatások keretében </w:t>
      </w:r>
      <w:r w:rsidR="00A17A3A">
        <w:rPr>
          <w:rFonts w:ascii="Arial" w:hAnsi="Arial" w:cs="Arial"/>
        </w:rPr>
        <w:t>folyó idegen - angol és német -</w:t>
      </w:r>
      <w:r w:rsidRPr="00877467">
        <w:rPr>
          <w:rFonts w:ascii="Arial" w:hAnsi="Arial" w:cs="Arial"/>
        </w:rPr>
        <w:t xml:space="preserve"> nyelvi foglalkozások kérdésével, és a </w:t>
      </w:r>
      <w:r>
        <w:rPr>
          <w:rFonts w:ascii="Arial" w:hAnsi="Arial" w:cs="Arial"/>
        </w:rPr>
        <w:t>346</w:t>
      </w:r>
      <w:r w:rsidRPr="00877467">
        <w:rPr>
          <w:rFonts w:ascii="Arial" w:hAnsi="Arial" w:cs="Arial"/>
        </w:rPr>
        <w:t xml:space="preserve">/2017. (X.25.) </w:t>
      </w:r>
      <w:proofErr w:type="spellStart"/>
      <w:r w:rsidRPr="00877467">
        <w:rPr>
          <w:rFonts w:ascii="Arial" w:hAnsi="Arial" w:cs="Arial"/>
        </w:rPr>
        <w:t>OSzB</w:t>
      </w:r>
      <w:proofErr w:type="spellEnd"/>
      <w:r w:rsidRPr="00877467">
        <w:rPr>
          <w:rFonts w:ascii="Arial" w:hAnsi="Arial" w:cs="Arial"/>
        </w:rPr>
        <w:t>. számú határozatában egyetértett azzal, hogy a szombathelyi óvodákban angol nyelvi specializáció végzettségű óvodapedagógusokból álló munkacsoport által kidolgozott angol nyelvi oktatási program kerüljön bevezetésre a 2018-2019-es nevelési évtől kezdődően.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A Bizottság támogatásával létrejött munkacsoport elkészített egy kezdő és egy haladó oktatási programot, amelynek lektorálása is megtörtént. A kidolgozott angol nyelvi oktatási program (a német nyelvi program mintájára) az óvodákban magyarul folyó heti foglalkozási tervek tematikájával összhangban áll, ezzel is segítve a gyermekek számára az idegen nyelv befogadását. A programcsomag 1-1 példánya, továbbá a mondókákat, énekeket tartalmazó hanganyag 1-1 példánya a nevelési év vége előtt minden óvoda részére bemutatásra, és átadásra kerül.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Az alábbiakra figyelemmel a kidolgozott angol nyelvi oktatási program két lépcsős bevezetése javasolt a 2018-2019-es nevelési évtől kezdődően az óvodákban.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 xml:space="preserve">Szombathely Megyei Jogú Város Közgyűlésének támogatásával a 2012/2013. nevelési évtől az angol nyelvi szolgáltatási igénylő gyermekek részére a </w:t>
      </w:r>
      <w:proofErr w:type="spellStart"/>
      <w:r w:rsidRPr="00877467">
        <w:rPr>
          <w:rFonts w:ascii="Arial" w:hAnsi="Arial" w:cs="Arial"/>
        </w:rPr>
        <w:t>Helen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Doron</w:t>
      </w:r>
      <w:proofErr w:type="spellEnd"/>
      <w:r w:rsidRPr="00877467">
        <w:rPr>
          <w:rFonts w:ascii="Arial" w:hAnsi="Arial" w:cs="Arial"/>
        </w:rPr>
        <w:t xml:space="preserve"> módszerre épülő „</w:t>
      </w:r>
      <w:proofErr w:type="spellStart"/>
      <w:r w:rsidRPr="00877467">
        <w:rPr>
          <w:rFonts w:ascii="Arial" w:hAnsi="Arial" w:cs="Arial"/>
        </w:rPr>
        <w:t>Polly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the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Collie</w:t>
      </w:r>
      <w:proofErr w:type="spellEnd"/>
      <w:r w:rsidRPr="00877467">
        <w:rPr>
          <w:rFonts w:ascii="Arial" w:hAnsi="Arial" w:cs="Arial"/>
        </w:rPr>
        <w:t>” programmal végzett szolgáltatást biztosítják óvodáink. Az óvodáktól kapott információ alapján a gyermekük számára nyelvi szolgáltatást igénylő szülők az induláskor a foglalkozásokhoz kapcsoló munkafüzetekből, CD-ből álló csomagot vásárolnak meg, amelyet két nevelési évben tudnak használni. Előzőek miatt indokolt, hogy azon gyermekek számára, akik az angol nyelvvel való ismerkedést a „</w:t>
      </w:r>
      <w:proofErr w:type="spellStart"/>
      <w:r w:rsidRPr="00877467">
        <w:rPr>
          <w:rFonts w:ascii="Arial" w:hAnsi="Arial" w:cs="Arial"/>
        </w:rPr>
        <w:t>Polly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the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Collie</w:t>
      </w:r>
      <w:proofErr w:type="spellEnd"/>
      <w:r w:rsidRPr="00877467">
        <w:rPr>
          <w:rFonts w:ascii="Arial" w:hAnsi="Arial" w:cs="Arial"/>
        </w:rPr>
        <w:t>” programmal kezdték meg, ezzel a módszerrel folytathassák azt. A 2018/2019. nevelési évtől kezdődően „</w:t>
      </w:r>
      <w:proofErr w:type="spellStart"/>
      <w:r w:rsidRPr="00877467">
        <w:rPr>
          <w:rFonts w:ascii="Arial" w:hAnsi="Arial" w:cs="Arial"/>
        </w:rPr>
        <w:t>Polly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the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Collie</w:t>
      </w:r>
      <w:proofErr w:type="spellEnd"/>
      <w:r w:rsidRPr="00877467">
        <w:rPr>
          <w:rFonts w:ascii="Arial" w:hAnsi="Arial" w:cs="Arial"/>
        </w:rPr>
        <w:t>” programmal folyó szolgáltatás új csoportban már nem indulna.</w:t>
      </w:r>
    </w:p>
    <w:p w:rsidR="007D4A97" w:rsidRDefault="007D4A9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Oktatási és Szociális Bizottság</w:t>
      </w:r>
      <w:r w:rsidRPr="00877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346</w:t>
      </w:r>
      <w:r w:rsidRPr="00877467">
        <w:rPr>
          <w:rFonts w:ascii="Arial" w:hAnsi="Arial" w:cs="Arial"/>
        </w:rPr>
        <w:t xml:space="preserve">/2017. (X.25.) </w:t>
      </w:r>
      <w:proofErr w:type="spellStart"/>
      <w:r w:rsidRPr="00877467">
        <w:rPr>
          <w:rFonts w:ascii="Arial" w:hAnsi="Arial" w:cs="Arial"/>
        </w:rPr>
        <w:t>OSzB</w:t>
      </w:r>
      <w:proofErr w:type="spellEnd"/>
      <w:r w:rsidRPr="00877467">
        <w:rPr>
          <w:rFonts w:ascii="Arial" w:hAnsi="Arial" w:cs="Arial"/>
        </w:rPr>
        <w:t xml:space="preserve">. számú határozata szerint az angol nyelvi foglalkozások biztosítása az újonnan igénylő gyermekek számára a 2018/2019. nevelési évtől az óvodapedagógusokból álló munkacsoport által kidolgozott angol nyelvi </w:t>
      </w:r>
      <w:r w:rsidRPr="00877467">
        <w:rPr>
          <w:rFonts w:ascii="Arial" w:hAnsi="Arial" w:cs="Arial"/>
        </w:rPr>
        <w:lastRenderedPageBreak/>
        <w:t xml:space="preserve">oktatási programmal történne. A foglalkozásokat angol nyelvismerettel (nyelvvizsgával, vagy angol </w:t>
      </w:r>
      <w:r w:rsidR="007D4A97" w:rsidRPr="007D4A97">
        <w:rPr>
          <w:rFonts w:ascii="Arial" w:hAnsi="Arial" w:cs="Arial"/>
        </w:rPr>
        <w:t>specializációv</w:t>
      </w:r>
      <w:r w:rsidRPr="007D4A97">
        <w:rPr>
          <w:rFonts w:ascii="Arial" w:hAnsi="Arial" w:cs="Arial"/>
        </w:rPr>
        <w:t>al</w:t>
      </w:r>
      <w:r w:rsidR="00E65B3B">
        <w:rPr>
          <w:rFonts w:ascii="Arial" w:hAnsi="Arial" w:cs="Arial"/>
        </w:rPr>
        <w:t xml:space="preserve"> vagy angol módszertani képesítéssel</w:t>
      </w:r>
      <w:r w:rsidRPr="007D4A97">
        <w:rPr>
          <w:rFonts w:ascii="Arial" w:hAnsi="Arial" w:cs="Arial"/>
        </w:rPr>
        <w:t>)</w:t>
      </w:r>
      <w:r w:rsidRPr="00877467">
        <w:rPr>
          <w:rFonts w:ascii="Arial" w:hAnsi="Arial" w:cs="Arial"/>
        </w:rPr>
        <w:t xml:space="preserve"> rendelkező óvodapedagógusok tartanák, az eddigi gyakorlat szerint heti egyszer fél órában</w:t>
      </w:r>
      <w:r w:rsidR="000351C9">
        <w:rPr>
          <w:rFonts w:ascii="Arial" w:hAnsi="Arial" w:cs="Arial"/>
        </w:rPr>
        <w:t xml:space="preserve"> 2018. szeptemberétől bruttó 3000,- Ft/alkalom díjazás ellenében</w:t>
      </w:r>
      <w:r w:rsidRPr="00877467">
        <w:rPr>
          <w:rFonts w:ascii="Arial" w:hAnsi="Arial" w:cs="Arial"/>
        </w:rPr>
        <w:t>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Kérem a Tisztelt Bizottságot, hogy az óvodai angol foglalkozások előzőekben leírtak szerinti megvalósításával egyetérteni szíveskedjék.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 xml:space="preserve">A Közgyűlés a 2018. áprilisi ülésén képviselői felvetésre a 72/2018. (IV.26.) Kgy. </w:t>
      </w:r>
      <w:proofErr w:type="gramStart"/>
      <w:r w:rsidRPr="00877467">
        <w:rPr>
          <w:rFonts w:ascii="Arial" w:hAnsi="Arial" w:cs="Arial"/>
        </w:rPr>
        <w:t>számú</w:t>
      </w:r>
      <w:proofErr w:type="gramEnd"/>
      <w:r w:rsidRPr="00877467">
        <w:rPr>
          <w:rFonts w:ascii="Arial" w:hAnsi="Arial" w:cs="Arial"/>
        </w:rPr>
        <w:t xml:space="preserve"> határozatában azt kérte, hogy kerüljön felmérésre, mekkora forrást igényelne az angol nyelvoktatás minden gyermek számára ingyenesen történő biztosítása az óvodákban.</w:t>
      </w: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Önkormányzatunk 2008. és 2011. között ingyenesen biztosította az óvodás gyermekek 4 éves korától az idegen nyelvvel (angol és német) való ismerkedést, továbbá az általános iskola 1-3. évfolyamán a nyelvi képzést. Az óvodások idegen nyelvi képzésével kapcsolatosan a szakma mi</w:t>
      </w:r>
      <w:r>
        <w:rPr>
          <w:rFonts w:ascii="Arial" w:hAnsi="Arial" w:cs="Arial"/>
        </w:rPr>
        <w:t xml:space="preserve">ndvégig nagyon megosztott volt, az </w:t>
      </w:r>
      <w:r w:rsidRPr="00877467">
        <w:rPr>
          <w:rFonts w:ascii="Arial" w:hAnsi="Arial" w:cs="Arial"/>
        </w:rPr>
        <w:t>ingyenes nyelvi foglalkozások megszüntetésére, erre a megosztottságra, továbbá arra tekintettel került sor, hogy az óvodai nyelvi képzés nem alapfeladat.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Tisztelettel tájékoztatom a Bizottságot, hogy a jelenlegi gyermeklétszámmal, az eddigi gyakorlat szerinti heti egyszer fél órás foglalkozással, kb. 10 fős csoportokkal, továbbá a jelenlegi óradíjjal számítva, az óvodások ingyenes nyelvi foglalkozása egy évre vonatkozóan, járulékkal együtt mintegy 25 millió Ft-ba kerülne. Kérem a Tisztelt Bizottságot, hogy az ingyenes óvodai nyelvi foglalkozásokkal kapcsolatos szakmai álláspontját kialakítani szíveskedjék.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Kérem a Tisztelt Bizottságot az előterjesztést megtárgyalni és a határozati javaslatot elfogadni szíveskedjen.</w:t>
      </w:r>
    </w:p>
    <w:p w:rsidR="00877467" w:rsidRDefault="0087746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9D2B27">
      <w:pPr>
        <w:pStyle w:val="Nincstrkz"/>
        <w:rPr>
          <w:rFonts w:ascii="Arial" w:hAnsi="Arial" w:cs="Arial"/>
        </w:rPr>
      </w:pPr>
    </w:p>
    <w:p w:rsidR="009D2B27" w:rsidRDefault="009D2B27" w:rsidP="009D2B27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2018. </w:t>
      </w:r>
      <w:r w:rsidR="00AC4CCF">
        <w:rPr>
          <w:rFonts w:ascii="Arial" w:hAnsi="Arial" w:cs="Arial"/>
        </w:rPr>
        <w:t xml:space="preserve">június „   </w:t>
      </w:r>
      <w:bookmarkStart w:id="0" w:name="_GoBack"/>
      <w:bookmarkEnd w:id="0"/>
      <w:r w:rsidR="00AC4CCF">
        <w:rPr>
          <w:rFonts w:ascii="Arial" w:hAnsi="Arial" w:cs="Arial"/>
        </w:rPr>
        <w:t>”</w:t>
      </w:r>
    </w:p>
    <w:p w:rsidR="003E0577" w:rsidRDefault="003E0577" w:rsidP="009D2B27">
      <w:pPr>
        <w:pStyle w:val="Nincstrkz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Pr="007D4A97" w:rsidRDefault="007D4A97" w:rsidP="007D4A97">
      <w:pPr>
        <w:pStyle w:val="Nincstrkz"/>
        <w:ind w:left="2124" w:firstLine="708"/>
        <w:jc w:val="center"/>
        <w:rPr>
          <w:rFonts w:ascii="Arial" w:hAnsi="Arial" w:cs="Arial"/>
          <w:b/>
        </w:rPr>
      </w:pPr>
      <w:r w:rsidRPr="007D4A97">
        <w:rPr>
          <w:rFonts w:ascii="Arial" w:hAnsi="Arial" w:cs="Arial"/>
          <w:b/>
        </w:rPr>
        <w:t xml:space="preserve">(: Koczka </w:t>
      </w:r>
      <w:proofErr w:type="gramStart"/>
      <w:r w:rsidRPr="007D4A97">
        <w:rPr>
          <w:rFonts w:ascii="Arial" w:hAnsi="Arial" w:cs="Arial"/>
          <w:b/>
        </w:rPr>
        <w:t>Tibor :</w:t>
      </w:r>
      <w:proofErr w:type="gramEnd"/>
      <w:r w:rsidRPr="007D4A97">
        <w:rPr>
          <w:rFonts w:ascii="Arial" w:hAnsi="Arial" w:cs="Arial"/>
          <w:b/>
        </w:rPr>
        <w:t>)</w:t>
      </w: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Default="007D4A97" w:rsidP="00877467">
      <w:pPr>
        <w:pStyle w:val="Nincstrkz"/>
        <w:jc w:val="center"/>
        <w:rPr>
          <w:rFonts w:ascii="Arial" w:hAnsi="Arial" w:cs="Arial"/>
        </w:rPr>
      </w:pPr>
    </w:p>
    <w:p w:rsidR="007D4A97" w:rsidRPr="00877467" w:rsidRDefault="007D4A97" w:rsidP="00941EA3">
      <w:pPr>
        <w:pStyle w:val="Nincstrkz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center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center"/>
        <w:rPr>
          <w:rFonts w:ascii="Arial" w:hAnsi="Arial" w:cs="Arial"/>
          <w:b/>
          <w:u w:val="single"/>
        </w:rPr>
      </w:pPr>
      <w:proofErr w:type="gramStart"/>
      <w:r w:rsidRPr="00877467">
        <w:rPr>
          <w:rFonts w:ascii="Arial" w:hAnsi="Arial" w:cs="Arial"/>
          <w:b/>
          <w:u w:val="single"/>
        </w:rPr>
        <w:t>HATÁROZATI  JAVASLAT</w:t>
      </w:r>
      <w:proofErr w:type="gramEnd"/>
    </w:p>
    <w:p w:rsidR="00877467" w:rsidRPr="003E0577" w:rsidRDefault="005664E8" w:rsidP="00877467">
      <w:pPr>
        <w:pStyle w:val="Nincstrkz"/>
        <w:jc w:val="center"/>
        <w:rPr>
          <w:rFonts w:ascii="Arial" w:hAnsi="Arial" w:cs="Arial"/>
          <w:b/>
          <w:u w:val="single"/>
        </w:rPr>
      </w:pPr>
      <w:r w:rsidRPr="003E0577">
        <w:rPr>
          <w:rFonts w:ascii="Arial" w:hAnsi="Arial" w:cs="Arial"/>
          <w:b/>
          <w:u w:val="single"/>
        </w:rPr>
        <w:t xml:space="preserve">...../2018. (VI. </w:t>
      </w:r>
      <w:r w:rsidR="00FA53CE">
        <w:rPr>
          <w:rFonts w:ascii="Arial" w:hAnsi="Arial" w:cs="Arial"/>
          <w:b/>
          <w:u w:val="single"/>
        </w:rPr>
        <w:t>21</w:t>
      </w:r>
      <w:r w:rsidR="00877467" w:rsidRPr="003E0577">
        <w:rPr>
          <w:rFonts w:ascii="Arial" w:hAnsi="Arial" w:cs="Arial"/>
          <w:b/>
          <w:u w:val="single"/>
        </w:rPr>
        <w:t xml:space="preserve">.) </w:t>
      </w:r>
      <w:proofErr w:type="spellStart"/>
      <w:r w:rsidR="00877467" w:rsidRPr="003E0577">
        <w:rPr>
          <w:rFonts w:ascii="Arial" w:hAnsi="Arial" w:cs="Arial"/>
          <w:b/>
          <w:u w:val="single"/>
        </w:rPr>
        <w:t>OSzB</w:t>
      </w:r>
      <w:proofErr w:type="spellEnd"/>
      <w:r w:rsidR="00877467" w:rsidRPr="003E0577">
        <w:rPr>
          <w:rFonts w:ascii="Arial" w:hAnsi="Arial" w:cs="Arial"/>
          <w:b/>
          <w:u w:val="single"/>
        </w:rPr>
        <w:t>. sz. határozat</w:t>
      </w:r>
    </w:p>
    <w:p w:rsidR="00877467" w:rsidRDefault="00877467" w:rsidP="00877467">
      <w:pPr>
        <w:pStyle w:val="Nincstrkz"/>
        <w:jc w:val="center"/>
        <w:rPr>
          <w:rFonts w:ascii="Arial" w:hAnsi="Arial" w:cs="Arial"/>
        </w:rPr>
      </w:pPr>
    </w:p>
    <w:p w:rsidR="007D4A97" w:rsidRPr="00877467" w:rsidRDefault="007D4A97" w:rsidP="00877467">
      <w:pPr>
        <w:pStyle w:val="Nincstrkz"/>
        <w:jc w:val="center"/>
        <w:rPr>
          <w:rFonts w:ascii="Arial" w:hAnsi="Arial" w:cs="Arial"/>
        </w:rPr>
      </w:pPr>
    </w:p>
    <w:p w:rsidR="00877467" w:rsidRPr="00877467" w:rsidRDefault="00877467" w:rsidP="00877467">
      <w:pPr>
        <w:pStyle w:val="Listaszerbekezds"/>
        <w:numPr>
          <w:ilvl w:val="3"/>
          <w:numId w:val="16"/>
        </w:numPr>
        <w:ind w:left="426" w:hanging="426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Az Oktatási és Szociális Bizottság a „Javaslat óvodai angol nyelvi foglalkozásokkal kapcsolatos döntések meghozatalára” című előterjesztést megtárgyalta, és egyet ért azzal, hogy az óvodapedagógusok által kidolgozott angol nyelvi oktatási program a 2018-2019-es nevelési évtől kezdődően két lépcsőben kerüljön bevezetése az óvodákban:</w:t>
      </w:r>
    </w:p>
    <w:p w:rsidR="00877467" w:rsidRPr="00877467" w:rsidRDefault="00877467" w:rsidP="00877467">
      <w:pPr>
        <w:pStyle w:val="Nincstrkz"/>
        <w:numPr>
          <w:ilvl w:val="0"/>
          <w:numId w:val="15"/>
        </w:numPr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a 2018/2019. nevelési évtől kezdődően az angol nyelvi szolgáltatást igénylő gyermekek számára a foglalkozások a munkacsoport által kidolgozott angol nyelvi oktatási programmal történjen;</w:t>
      </w:r>
    </w:p>
    <w:p w:rsidR="00877467" w:rsidRPr="00877467" w:rsidRDefault="00877467" w:rsidP="00877467">
      <w:pPr>
        <w:pStyle w:val="Nincstrkz"/>
        <w:numPr>
          <w:ilvl w:val="0"/>
          <w:numId w:val="15"/>
        </w:numPr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azon gyermekek számára, akik az angol nyelvvel való ismerkedést a „</w:t>
      </w:r>
      <w:proofErr w:type="spellStart"/>
      <w:r w:rsidRPr="00877467">
        <w:rPr>
          <w:rFonts w:ascii="Arial" w:hAnsi="Arial" w:cs="Arial"/>
        </w:rPr>
        <w:t>Polly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the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Collie</w:t>
      </w:r>
      <w:proofErr w:type="spellEnd"/>
      <w:r w:rsidRPr="00877467">
        <w:rPr>
          <w:rFonts w:ascii="Arial" w:hAnsi="Arial" w:cs="Arial"/>
        </w:rPr>
        <w:t>” programmal kezdték meg, a foglalkozások a 2018/2019. nevelési évben a megkezdett módszerrel folytatódik. A 2018/2019. nevelési évtől kezdődően „</w:t>
      </w:r>
      <w:proofErr w:type="spellStart"/>
      <w:r w:rsidRPr="00877467">
        <w:rPr>
          <w:rFonts w:ascii="Arial" w:hAnsi="Arial" w:cs="Arial"/>
        </w:rPr>
        <w:t>Polly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the</w:t>
      </w:r>
      <w:proofErr w:type="spellEnd"/>
      <w:r w:rsidRPr="00877467">
        <w:rPr>
          <w:rFonts w:ascii="Arial" w:hAnsi="Arial" w:cs="Arial"/>
        </w:rPr>
        <w:t xml:space="preserve"> </w:t>
      </w:r>
      <w:proofErr w:type="spellStart"/>
      <w:r w:rsidRPr="00877467">
        <w:rPr>
          <w:rFonts w:ascii="Arial" w:hAnsi="Arial" w:cs="Arial"/>
        </w:rPr>
        <w:t>Collie</w:t>
      </w:r>
      <w:proofErr w:type="spellEnd"/>
      <w:r w:rsidRPr="00877467">
        <w:rPr>
          <w:rFonts w:ascii="Arial" w:hAnsi="Arial" w:cs="Arial"/>
        </w:rPr>
        <w:t>” programmal folyó szolgáltatás új csoportban már nem indulhat.</w:t>
      </w:r>
    </w:p>
    <w:p w:rsid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7D4A97" w:rsidRPr="00877467" w:rsidRDefault="007D4A9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A Bizottság a szakmai szempontokat figyelembe véve, az angol nyelvoktatás minden gyermek számára ingyenesen történő biztosítását az óvodákban</w:t>
      </w: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ind w:left="567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A)</w:t>
      </w:r>
    </w:p>
    <w:p w:rsidR="00877467" w:rsidRPr="00877467" w:rsidRDefault="007D4A97" w:rsidP="00877467">
      <w:pPr>
        <w:pStyle w:val="Nincstrkz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támogatja</w:t>
      </w:r>
      <w:proofErr w:type="gramEnd"/>
      <w:r>
        <w:rPr>
          <w:rFonts w:ascii="Arial" w:hAnsi="Arial" w:cs="Arial"/>
        </w:rPr>
        <w:t xml:space="preserve">. </w:t>
      </w:r>
      <w:r w:rsidR="000351C9">
        <w:rPr>
          <w:rFonts w:ascii="Arial" w:hAnsi="Arial" w:cs="Arial"/>
        </w:rPr>
        <w:t>A Bizottság felké</w:t>
      </w:r>
      <w:r>
        <w:rPr>
          <w:rFonts w:ascii="Arial" w:hAnsi="Arial" w:cs="Arial"/>
        </w:rPr>
        <w:t>ri a Polgármester</w:t>
      </w:r>
      <w:r w:rsidR="00877467" w:rsidRPr="00877467">
        <w:rPr>
          <w:rFonts w:ascii="Arial" w:hAnsi="Arial" w:cs="Arial"/>
        </w:rPr>
        <w:t xml:space="preserve">t, hogy az ingyenes foglalkozások </w:t>
      </w:r>
      <w:r w:rsidRPr="000351C9">
        <w:rPr>
          <w:rFonts w:ascii="Arial" w:hAnsi="Arial" w:cs="Arial"/>
        </w:rPr>
        <w:t>bevezetésé</w:t>
      </w:r>
      <w:r w:rsidR="000351C9">
        <w:rPr>
          <w:rFonts w:ascii="Arial" w:hAnsi="Arial" w:cs="Arial"/>
        </w:rPr>
        <w:t>hez szükséges előterjesztést készítse el.</w:t>
      </w:r>
      <w:r w:rsidRPr="000351C9">
        <w:rPr>
          <w:rFonts w:ascii="Arial" w:hAnsi="Arial" w:cs="Arial"/>
          <w:b/>
        </w:rPr>
        <w:t xml:space="preserve"> </w:t>
      </w:r>
    </w:p>
    <w:p w:rsidR="00877467" w:rsidRPr="00877467" w:rsidRDefault="00877467" w:rsidP="00877467">
      <w:pPr>
        <w:pStyle w:val="Nincstrkz"/>
        <w:ind w:left="567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B)</w:t>
      </w:r>
    </w:p>
    <w:p w:rsidR="00877467" w:rsidRPr="00877467" w:rsidRDefault="00877467" w:rsidP="00877467">
      <w:pPr>
        <w:pStyle w:val="Nincstrkz"/>
        <w:ind w:left="567"/>
        <w:jc w:val="both"/>
        <w:rPr>
          <w:rFonts w:ascii="Arial" w:hAnsi="Arial" w:cs="Arial"/>
        </w:rPr>
      </w:pPr>
      <w:proofErr w:type="gramStart"/>
      <w:r w:rsidRPr="00877467">
        <w:rPr>
          <w:rFonts w:ascii="Arial" w:hAnsi="Arial" w:cs="Arial"/>
        </w:rPr>
        <w:t>nem</w:t>
      </w:r>
      <w:proofErr w:type="gramEnd"/>
      <w:r w:rsidRPr="00877467">
        <w:rPr>
          <w:rFonts w:ascii="Arial" w:hAnsi="Arial" w:cs="Arial"/>
        </w:rPr>
        <w:t xml:space="preserve"> támogatja.</w:t>
      </w:r>
    </w:p>
    <w:p w:rsidR="007D4A97" w:rsidRDefault="007D4A97" w:rsidP="00877467">
      <w:pPr>
        <w:pStyle w:val="Nincstrkz"/>
        <w:jc w:val="both"/>
        <w:rPr>
          <w:rFonts w:ascii="Arial" w:hAnsi="Arial" w:cs="Arial"/>
          <w:b/>
          <w:u w:val="single"/>
        </w:rPr>
      </w:pPr>
    </w:p>
    <w:p w:rsidR="007D4A97" w:rsidRDefault="007D4A97" w:rsidP="00877467">
      <w:pPr>
        <w:pStyle w:val="Nincstrkz"/>
        <w:jc w:val="both"/>
        <w:rPr>
          <w:rFonts w:ascii="Arial" w:hAnsi="Arial" w:cs="Arial"/>
          <w:b/>
          <w:u w:val="single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  <w:b/>
          <w:u w:val="single"/>
        </w:rPr>
        <w:t>Felelős:</w:t>
      </w:r>
      <w:r w:rsidRPr="00877467">
        <w:rPr>
          <w:rFonts w:ascii="Arial" w:hAnsi="Arial" w:cs="Arial"/>
          <w:b/>
        </w:rPr>
        <w:tab/>
      </w:r>
      <w:r w:rsidRPr="00877467">
        <w:rPr>
          <w:rFonts w:ascii="Arial" w:hAnsi="Arial" w:cs="Arial"/>
        </w:rPr>
        <w:t>Rettegi Attila, az Oktatási és Szociális Bizottság elnöke,</w:t>
      </w:r>
    </w:p>
    <w:p w:rsidR="00877467" w:rsidRPr="00877467" w:rsidRDefault="00877467" w:rsidP="007D4A97">
      <w:pPr>
        <w:pStyle w:val="Nincstrkz"/>
        <w:ind w:left="708" w:firstLine="708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 xml:space="preserve">(Dr. Bencsics Enikő, az </w:t>
      </w:r>
      <w:r w:rsidRPr="00877467">
        <w:rPr>
          <w:rFonts w:ascii="Arial" w:hAnsi="Arial" w:cs="Arial"/>
          <w:bCs/>
        </w:rPr>
        <w:t xml:space="preserve">Egészségügyi és Közszolgálati Osztály </w:t>
      </w:r>
      <w:r w:rsidRPr="00877467">
        <w:rPr>
          <w:rFonts w:ascii="Arial" w:hAnsi="Arial" w:cs="Arial"/>
        </w:rPr>
        <w:t>vezetője)</w:t>
      </w: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</w:p>
    <w:p w:rsidR="00877467" w:rsidRPr="00877467" w:rsidRDefault="00877467" w:rsidP="00877467">
      <w:pPr>
        <w:pStyle w:val="Nincstrkz"/>
        <w:jc w:val="both"/>
        <w:rPr>
          <w:rFonts w:ascii="Arial" w:hAnsi="Arial" w:cs="Arial"/>
        </w:rPr>
      </w:pPr>
      <w:r w:rsidRPr="00877467">
        <w:rPr>
          <w:rFonts w:ascii="Arial" w:hAnsi="Arial" w:cs="Arial"/>
          <w:b/>
          <w:u w:val="single"/>
        </w:rPr>
        <w:t>Határidő:</w:t>
      </w:r>
      <w:r w:rsidRPr="00877467">
        <w:rPr>
          <w:rFonts w:ascii="Arial" w:hAnsi="Arial" w:cs="Arial"/>
          <w:b/>
        </w:rPr>
        <w:t xml:space="preserve"> </w:t>
      </w:r>
      <w:r w:rsidRPr="00877467">
        <w:rPr>
          <w:rFonts w:ascii="Arial" w:hAnsi="Arial" w:cs="Arial"/>
          <w:b/>
        </w:rPr>
        <w:tab/>
      </w:r>
      <w:r w:rsidRPr="00877467">
        <w:rPr>
          <w:rFonts w:ascii="Arial" w:hAnsi="Arial" w:cs="Arial"/>
        </w:rPr>
        <w:t>azonnal, illetve 2018. augusztus 31. (az 1. pont vonatkozásában)</w:t>
      </w:r>
    </w:p>
    <w:p w:rsidR="00877467" w:rsidRPr="00877467" w:rsidRDefault="00877467" w:rsidP="007D4A97">
      <w:pPr>
        <w:pStyle w:val="Nincstrkz"/>
        <w:ind w:left="708" w:firstLine="708"/>
        <w:jc w:val="both"/>
        <w:rPr>
          <w:rFonts w:ascii="Arial" w:hAnsi="Arial" w:cs="Arial"/>
        </w:rPr>
      </w:pPr>
      <w:r w:rsidRPr="00877467">
        <w:rPr>
          <w:rFonts w:ascii="Arial" w:hAnsi="Arial" w:cs="Arial"/>
        </w:rPr>
        <w:t>2018. szeptember 30. (a 2. pont vonatkozásában)</w:t>
      </w:r>
    </w:p>
    <w:p w:rsidR="00D54DF8" w:rsidRPr="0032526E" w:rsidRDefault="00D54DF8" w:rsidP="00877467">
      <w:pPr>
        <w:pStyle w:val="Nincstrkz"/>
        <w:jc w:val="both"/>
        <w:rPr>
          <w:rFonts w:ascii="Arial" w:hAnsi="Arial" w:cs="Arial"/>
          <w:color w:val="FF0000"/>
        </w:rPr>
      </w:pPr>
    </w:p>
    <w:sectPr w:rsidR="00D54DF8" w:rsidRPr="0032526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4CC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4CC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71C600B"/>
    <w:multiLevelType w:val="hybridMultilevel"/>
    <w:tmpl w:val="FE4EC44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7D7B"/>
    <w:multiLevelType w:val="hybridMultilevel"/>
    <w:tmpl w:val="9A4E2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72C93"/>
    <w:multiLevelType w:val="hybridMultilevel"/>
    <w:tmpl w:val="B352C808"/>
    <w:lvl w:ilvl="0" w:tplc="0B68D95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D4F87"/>
    <w:multiLevelType w:val="hybridMultilevel"/>
    <w:tmpl w:val="48125434"/>
    <w:lvl w:ilvl="0" w:tplc="C58AF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53605"/>
    <w:multiLevelType w:val="hybridMultilevel"/>
    <w:tmpl w:val="40E2A644"/>
    <w:lvl w:ilvl="0" w:tplc="CD98C790">
      <w:start w:val="29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15"/>
  </w:num>
  <w:num w:numId="13">
    <w:abstractNumId w:val="2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6C21"/>
    <w:rsid w:val="000351C9"/>
    <w:rsid w:val="00036959"/>
    <w:rsid w:val="0004774F"/>
    <w:rsid w:val="0005153A"/>
    <w:rsid w:val="0005731D"/>
    <w:rsid w:val="0008125A"/>
    <w:rsid w:val="000D5554"/>
    <w:rsid w:val="00110268"/>
    <w:rsid w:val="00130BD0"/>
    <w:rsid w:val="00132161"/>
    <w:rsid w:val="00186C52"/>
    <w:rsid w:val="001A4648"/>
    <w:rsid w:val="001C5EFD"/>
    <w:rsid w:val="001D178A"/>
    <w:rsid w:val="002226C8"/>
    <w:rsid w:val="00245390"/>
    <w:rsid w:val="002D23BE"/>
    <w:rsid w:val="002E1F04"/>
    <w:rsid w:val="00321C99"/>
    <w:rsid w:val="0032526E"/>
    <w:rsid w:val="00325973"/>
    <w:rsid w:val="0032649B"/>
    <w:rsid w:val="0034130E"/>
    <w:rsid w:val="00356256"/>
    <w:rsid w:val="003C471A"/>
    <w:rsid w:val="003D20EA"/>
    <w:rsid w:val="003D34F6"/>
    <w:rsid w:val="003E0577"/>
    <w:rsid w:val="003F6131"/>
    <w:rsid w:val="00427D6D"/>
    <w:rsid w:val="004C3174"/>
    <w:rsid w:val="004E1E6C"/>
    <w:rsid w:val="00540518"/>
    <w:rsid w:val="00560BB3"/>
    <w:rsid w:val="005664E8"/>
    <w:rsid w:val="005741A8"/>
    <w:rsid w:val="005F19FE"/>
    <w:rsid w:val="00666628"/>
    <w:rsid w:val="006B5218"/>
    <w:rsid w:val="006F4299"/>
    <w:rsid w:val="00714EBA"/>
    <w:rsid w:val="00720C4A"/>
    <w:rsid w:val="00735D4A"/>
    <w:rsid w:val="007466BF"/>
    <w:rsid w:val="00755736"/>
    <w:rsid w:val="007B2FF9"/>
    <w:rsid w:val="007B3FF3"/>
    <w:rsid w:val="007C4602"/>
    <w:rsid w:val="007D0F00"/>
    <w:rsid w:val="007D4A97"/>
    <w:rsid w:val="007F2F31"/>
    <w:rsid w:val="00867A8A"/>
    <w:rsid w:val="008728D0"/>
    <w:rsid w:val="00877467"/>
    <w:rsid w:val="008F0ED3"/>
    <w:rsid w:val="0093130F"/>
    <w:rsid w:val="009348EA"/>
    <w:rsid w:val="00941EA3"/>
    <w:rsid w:val="0095537C"/>
    <w:rsid w:val="0096279B"/>
    <w:rsid w:val="0096367B"/>
    <w:rsid w:val="009D2B27"/>
    <w:rsid w:val="00A10440"/>
    <w:rsid w:val="00A17A3A"/>
    <w:rsid w:val="00A74B19"/>
    <w:rsid w:val="00A7633E"/>
    <w:rsid w:val="00A91BFD"/>
    <w:rsid w:val="00AB7B31"/>
    <w:rsid w:val="00AC3D7B"/>
    <w:rsid w:val="00AC4CCF"/>
    <w:rsid w:val="00AD08CD"/>
    <w:rsid w:val="00AD7BC0"/>
    <w:rsid w:val="00AF6042"/>
    <w:rsid w:val="00B610E8"/>
    <w:rsid w:val="00B66C20"/>
    <w:rsid w:val="00BB593A"/>
    <w:rsid w:val="00BB6037"/>
    <w:rsid w:val="00BC0D9B"/>
    <w:rsid w:val="00BC46F6"/>
    <w:rsid w:val="00BE19ED"/>
    <w:rsid w:val="00BE370B"/>
    <w:rsid w:val="00C04236"/>
    <w:rsid w:val="00C15A45"/>
    <w:rsid w:val="00C1714B"/>
    <w:rsid w:val="00CC03BB"/>
    <w:rsid w:val="00CE1717"/>
    <w:rsid w:val="00D02CDA"/>
    <w:rsid w:val="00D15527"/>
    <w:rsid w:val="00D54DF8"/>
    <w:rsid w:val="00D575A1"/>
    <w:rsid w:val="00DC4AA1"/>
    <w:rsid w:val="00DE416A"/>
    <w:rsid w:val="00E35F3B"/>
    <w:rsid w:val="00E430C4"/>
    <w:rsid w:val="00E52930"/>
    <w:rsid w:val="00E65B3B"/>
    <w:rsid w:val="00E76172"/>
    <w:rsid w:val="00E82F69"/>
    <w:rsid w:val="00EC7C11"/>
    <w:rsid w:val="00ED3B39"/>
    <w:rsid w:val="00FA53CE"/>
    <w:rsid w:val="00FC4926"/>
    <w:rsid w:val="00FF262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paragraph" w:styleId="Nincstrkz">
    <w:name w:val="No Spacing"/>
    <w:uiPriority w:val="1"/>
    <w:qFormat/>
    <w:rsid w:val="0054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80</TotalTime>
  <Pages>3</Pages>
  <Words>741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16</cp:revision>
  <cp:lastPrinted>2018-06-01T07:04:00Z</cp:lastPrinted>
  <dcterms:created xsi:type="dcterms:W3CDTF">2018-05-28T07:49:00Z</dcterms:created>
  <dcterms:modified xsi:type="dcterms:W3CDTF">2018-06-07T13:32:00Z</dcterms:modified>
</cp:coreProperties>
</file>