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27" w:rsidRPr="00A51DDB" w:rsidRDefault="00472E27" w:rsidP="00472E27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 w:rsidRPr="00A51DDB">
        <w:rPr>
          <w:b/>
          <w:u w:val="single"/>
        </w:rPr>
        <w:t xml:space="preserve">160/2013.(III.28.) Kgy. </w:t>
      </w:r>
      <w:proofErr w:type="gramStart"/>
      <w:r w:rsidRPr="00A51DDB">
        <w:rPr>
          <w:b/>
          <w:u w:val="single"/>
        </w:rPr>
        <w:t>sz.</w:t>
      </w:r>
      <w:proofErr w:type="gramEnd"/>
      <w:r w:rsidRPr="00A51DDB">
        <w:rPr>
          <w:b/>
          <w:u w:val="single"/>
        </w:rPr>
        <w:t xml:space="preserve"> határozat</w:t>
      </w:r>
    </w:p>
    <w:p w:rsidR="00472E27" w:rsidRPr="00A51DDB" w:rsidRDefault="00472E27" w:rsidP="00472E27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</w:p>
    <w:p w:rsidR="00472E27" w:rsidRPr="00EC1DD7" w:rsidRDefault="00472E27" w:rsidP="00472E27">
      <w:pPr>
        <w:jc w:val="both"/>
        <w:rPr>
          <w:rFonts w:cs="Arial"/>
        </w:rPr>
      </w:pPr>
      <w:proofErr w:type="gramStart"/>
      <w:r w:rsidRPr="00EC1DD7">
        <w:rPr>
          <w:rFonts w:cs="Arial"/>
        </w:rPr>
        <w:t xml:space="preserve">A Közgyűlés felhatalmazza a polgármestert, hogy a Savaria TISZK Kft. veszteségpótlási igényére, illetőleg a gyakorlati képzés zavartalanságának biztosítása és  tanműhelyek kialakítása érdekében  a szombathelyi, 6033/2 hrsz. alatt felvett, kivett középiskola megjelölésű, 3251 m2 területű, természetben a Szombathely, </w:t>
      </w:r>
      <w:proofErr w:type="spellStart"/>
      <w:r w:rsidRPr="00EC1DD7">
        <w:rPr>
          <w:rFonts w:cs="Arial"/>
        </w:rPr>
        <w:t>Akacs</w:t>
      </w:r>
      <w:proofErr w:type="spellEnd"/>
      <w:r w:rsidRPr="00EC1DD7">
        <w:rPr>
          <w:rFonts w:cs="Arial"/>
        </w:rPr>
        <w:t xml:space="preserve"> Mihály u. 1-3. szám alatt található ingatlanon jelenleg a </w:t>
      </w:r>
      <w:proofErr w:type="spellStart"/>
      <w:r w:rsidRPr="00EC1DD7">
        <w:rPr>
          <w:rFonts w:cs="Arial"/>
        </w:rPr>
        <w:t>Türr</w:t>
      </w:r>
      <w:proofErr w:type="spellEnd"/>
      <w:r w:rsidRPr="00EC1DD7">
        <w:rPr>
          <w:rFonts w:cs="Arial"/>
        </w:rPr>
        <w:t xml:space="preserve"> István Kutató és Képző Intézet (volt REMEK) javára, az ingatlan nyilvántartásba is bejegyzett, használati jog módosítása, illetőleg az ingatlan tulajdonjogának a TISZK Kft. részére történő átadása tárgyában tárgyalásokat</w:t>
      </w:r>
      <w:proofErr w:type="gramEnd"/>
      <w:r w:rsidRPr="00EC1DD7">
        <w:rPr>
          <w:rFonts w:cs="Arial"/>
        </w:rPr>
        <w:t xml:space="preserve"> </w:t>
      </w:r>
      <w:proofErr w:type="gramStart"/>
      <w:r w:rsidRPr="00EC1DD7">
        <w:rPr>
          <w:rFonts w:cs="Arial"/>
        </w:rPr>
        <w:t>folytasson</w:t>
      </w:r>
      <w:proofErr w:type="gramEnd"/>
      <w:r w:rsidRPr="00EC1DD7">
        <w:rPr>
          <w:rFonts w:cs="Arial"/>
        </w:rPr>
        <w:t xml:space="preserve"> az Intézet igazgatójával,  illetőleg az Emberi Erőforrások Minisztériumával. </w:t>
      </w:r>
    </w:p>
    <w:p w:rsidR="00472E27" w:rsidRPr="002575FE" w:rsidRDefault="00472E27" w:rsidP="00472E27">
      <w:pPr>
        <w:rPr>
          <w:rFonts w:cs="Arial"/>
          <w:b/>
        </w:rPr>
      </w:pPr>
    </w:p>
    <w:p w:rsidR="00472E27" w:rsidRPr="00F71407" w:rsidRDefault="00472E27" w:rsidP="00472E27">
      <w:pPr>
        <w:rPr>
          <w:rFonts w:cs="Arial"/>
        </w:rPr>
      </w:pPr>
      <w:r w:rsidRPr="00472E27">
        <w:rPr>
          <w:rFonts w:cs="Arial"/>
          <w:b/>
          <w:u w:val="single"/>
        </w:rPr>
        <w:t>Felelős:</w:t>
      </w:r>
      <w:r w:rsidRPr="002575FE">
        <w:rPr>
          <w:rFonts w:cs="Arial"/>
          <w:b/>
        </w:rPr>
        <w:tab/>
      </w:r>
      <w:r w:rsidRPr="00F71407">
        <w:rPr>
          <w:rFonts w:cs="Arial"/>
        </w:rPr>
        <w:t>dr. Puskás Tivadar polgármester</w:t>
      </w:r>
    </w:p>
    <w:p w:rsidR="00472E27" w:rsidRPr="00F71407" w:rsidRDefault="00472E27" w:rsidP="00472E27">
      <w:pPr>
        <w:rPr>
          <w:rFonts w:cs="Arial"/>
        </w:rPr>
      </w:pPr>
      <w:r w:rsidRPr="00F71407">
        <w:rPr>
          <w:rFonts w:cs="Arial"/>
        </w:rPr>
        <w:t xml:space="preserve">                    </w:t>
      </w:r>
      <w:r w:rsidRPr="00F71407">
        <w:rPr>
          <w:rFonts w:cs="Arial"/>
        </w:rPr>
        <w:tab/>
        <w:t>Marton Zsolt alpolgármester</w:t>
      </w:r>
    </w:p>
    <w:p w:rsidR="00472E27" w:rsidRPr="00F71407" w:rsidRDefault="00472E27" w:rsidP="00472E27">
      <w:pPr>
        <w:rPr>
          <w:rFonts w:cs="Arial"/>
        </w:rPr>
      </w:pPr>
      <w:r w:rsidRPr="00F71407">
        <w:rPr>
          <w:rFonts w:cs="Arial"/>
        </w:rPr>
        <w:tab/>
      </w:r>
      <w:r w:rsidRPr="00F71407">
        <w:rPr>
          <w:rFonts w:cs="Arial"/>
        </w:rPr>
        <w:tab/>
      </w:r>
      <w:proofErr w:type="gramStart"/>
      <w:r w:rsidRPr="00F71407">
        <w:rPr>
          <w:rFonts w:cs="Arial"/>
        </w:rPr>
        <w:t>dr.</w:t>
      </w:r>
      <w:proofErr w:type="gramEnd"/>
      <w:r w:rsidRPr="00F71407">
        <w:rPr>
          <w:rFonts w:cs="Arial"/>
        </w:rPr>
        <w:t xml:space="preserve"> Gaál Róbert jegyző</w:t>
      </w:r>
    </w:p>
    <w:p w:rsidR="00472E27" w:rsidRPr="00F71407" w:rsidRDefault="00472E27" w:rsidP="00472E27">
      <w:pPr>
        <w:rPr>
          <w:rFonts w:cs="Arial"/>
        </w:rPr>
      </w:pPr>
      <w:r w:rsidRPr="00F71407">
        <w:rPr>
          <w:rFonts w:cs="Arial"/>
        </w:rPr>
        <w:t xml:space="preserve">           </w:t>
      </w:r>
      <w:bookmarkStart w:id="0" w:name="_GoBack"/>
      <w:bookmarkEnd w:id="0"/>
      <w:r w:rsidRPr="00F71407">
        <w:rPr>
          <w:rFonts w:cs="Arial"/>
        </w:rPr>
        <w:t xml:space="preserve">          </w:t>
      </w:r>
      <w:r w:rsidRPr="00F71407">
        <w:rPr>
          <w:rFonts w:cs="Arial"/>
        </w:rPr>
        <w:tab/>
        <w:t>(A végrehajtásért:</w:t>
      </w:r>
    </w:p>
    <w:p w:rsidR="00472E27" w:rsidRPr="00F71407" w:rsidRDefault="00472E27" w:rsidP="00472E27">
      <w:pPr>
        <w:rPr>
          <w:rFonts w:cs="Arial"/>
        </w:rPr>
      </w:pPr>
      <w:r w:rsidRPr="00F71407">
        <w:rPr>
          <w:rFonts w:cs="Arial"/>
        </w:rPr>
        <w:tab/>
      </w:r>
      <w:r w:rsidRPr="00F71407">
        <w:rPr>
          <w:rFonts w:cs="Arial"/>
        </w:rPr>
        <w:tab/>
        <w:t xml:space="preserve">Bálint András, a Savaria TISZK </w:t>
      </w:r>
      <w:r w:rsidRPr="00F71407">
        <w:rPr>
          <w:rFonts w:cs="Arial"/>
        </w:rPr>
        <w:tab/>
        <w:t>Kft. ügyvezetője</w:t>
      </w:r>
    </w:p>
    <w:p w:rsidR="00472E27" w:rsidRPr="00F71407" w:rsidRDefault="00472E27" w:rsidP="00472E27">
      <w:pPr>
        <w:ind w:firstLine="708"/>
        <w:rPr>
          <w:rFonts w:cs="Arial"/>
        </w:rPr>
      </w:pPr>
      <w:r>
        <w:rPr>
          <w:rFonts w:cs="Arial"/>
        </w:rPr>
        <w:t xml:space="preserve">           </w:t>
      </w:r>
      <w:proofErr w:type="spellStart"/>
      <w:r w:rsidRPr="00F71407">
        <w:rPr>
          <w:rFonts w:cs="Arial"/>
        </w:rPr>
        <w:t>Lakézi</w:t>
      </w:r>
      <w:proofErr w:type="spellEnd"/>
      <w:r w:rsidRPr="00F71407">
        <w:rPr>
          <w:rFonts w:cs="Arial"/>
        </w:rPr>
        <w:t xml:space="preserve"> Gábor, a Városüzemeltetési Osztály vezetője)</w:t>
      </w:r>
    </w:p>
    <w:p w:rsidR="00472E27" w:rsidRPr="002575FE" w:rsidRDefault="00472E27" w:rsidP="00472E27">
      <w:pPr>
        <w:ind w:firstLine="709"/>
        <w:rPr>
          <w:rFonts w:cs="Arial"/>
          <w:b/>
        </w:rPr>
      </w:pPr>
    </w:p>
    <w:p w:rsidR="00472E27" w:rsidRPr="008E5B30" w:rsidRDefault="00472E27" w:rsidP="00472E27">
      <w:pPr>
        <w:rPr>
          <w:rFonts w:cs="Arial"/>
          <w:b/>
          <w:color w:val="000000"/>
        </w:rPr>
      </w:pPr>
      <w:r w:rsidRPr="00472E27">
        <w:rPr>
          <w:rFonts w:cs="Arial"/>
          <w:b/>
          <w:u w:val="single"/>
        </w:rPr>
        <w:t>Határidő:</w:t>
      </w:r>
      <w:r w:rsidRPr="002575FE">
        <w:rPr>
          <w:rFonts w:cs="Arial"/>
          <w:b/>
        </w:rPr>
        <w:tab/>
      </w:r>
      <w:r w:rsidRPr="00F71407">
        <w:rPr>
          <w:rFonts w:cs="Arial"/>
        </w:rPr>
        <w:t>azonnal</w:t>
      </w:r>
    </w:p>
    <w:p w:rsidR="00686A0A" w:rsidRDefault="00686A0A"/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27"/>
    <w:rsid w:val="00303B86"/>
    <w:rsid w:val="00472E27"/>
    <w:rsid w:val="00477DAC"/>
    <w:rsid w:val="00571094"/>
    <w:rsid w:val="00683063"/>
    <w:rsid w:val="00686A0A"/>
    <w:rsid w:val="0072414C"/>
    <w:rsid w:val="00747605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2E2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2E2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2013-04-11T08:53:00Z</dcterms:created>
  <dcterms:modified xsi:type="dcterms:W3CDTF">2013-04-11T08:53:00Z</dcterms:modified>
</cp:coreProperties>
</file>