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3F3A0" w14:textId="2DB67A68" w:rsidR="0021591D" w:rsidRPr="00BF5D2D" w:rsidRDefault="0021591D" w:rsidP="0021591D">
      <w:pPr>
        <w:jc w:val="center"/>
        <w:rPr>
          <w:rFonts w:asciiTheme="minorHAnsi" w:hAnsiTheme="minorHAnsi" w:cstheme="minorHAnsi"/>
          <w:b/>
          <w:sz w:val="22"/>
          <w:szCs w:val="22"/>
          <w:u w:val="single"/>
        </w:rPr>
      </w:pPr>
      <w:r w:rsidRPr="00BF5D2D">
        <w:rPr>
          <w:rFonts w:asciiTheme="minorHAnsi" w:hAnsiTheme="minorHAnsi" w:cstheme="minorHAnsi"/>
          <w:b/>
          <w:sz w:val="22"/>
          <w:szCs w:val="22"/>
          <w:u w:val="single"/>
        </w:rPr>
        <w:t xml:space="preserve">A 2026. április 30-i Közgyűlés </w:t>
      </w:r>
      <w:r>
        <w:rPr>
          <w:rFonts w:asciiTheme="minorHAnsi" w:hAnsiTheme="minorHAnsi" w:cstheme="minorHAnsi"/>
          <w:b/>
          <w:sz w:val="22"/>
          <w:szCs w:val="22"/>
          <w:u w:val="single"/>
        </w:rPr>
        <w:t xml:space="preserve">nyilvános </w:t>
      </w:r>
      <w:r w:rsidRPr="00BF5D2D">
        <w:rPr>
          <w:rFonts w:asciiTheme="minorHAnsi" w:hAnsiTheme="minorHAnsi" w:cstheme="minorHAnsi"/>
          <w:b/>
          <w:sz w:val="22"/>
          <w:szCs w:val="22"/>
          <w:u w:val="single"/>
        </w:rPr>
        <w:t>határozatai</w:t>
      </w:r>
      <w:bookmarkStart w:id="0" w:name="_Hlk83886870"/>
    </w:p>
    <w:p w14:paraId="1585E0BF" w14:textId="77777777" w:rsidR="0021591D" w:rsidRPr="00BF5D2D" w:rsidRDefault="0021591D" w:rsidP="0021591D">
      <w:pPr>
        <w:jc w:val="center"/>
        <w:rPr>
          <w:rFonts w:asciiTheme="minorHAnsi" w:hAnsiTheme="minorHAnsi" w:cstheme="minorHAnsi"/>
          <w:b/>
          <w:sz w:val="22"/>
          <w:szCs w:val="22"/>
          <w:u w:val="single"/>
        </w:rPr>
      </w:pPr>
    </w:p>
    <w:p w14:paraId="4C0BCBE4" w14:textId="77777777" w:rsidR="0021591D" w:rsidRPr="00BF5D2D" w:rsidRDefault="0021591D" w:rsidP="0021591D">
      <w:pPr>
        <w:jc w:val="center"/>
        <w:rPr>
          <w:rFonts w:asciiTheme="minorHAnsi" w:hAnsiTheme="minorHAnsi" w:cstheme="minorHAnsi"/>
          <w:b/>
          <w:sz w:val="22"/>
          <w:szCs w:val="22"/>
          <w:u w:val="single"/>
        </w:rPr>
      </w:pPr>
      <w:r w:rsidRPr="00BF5D2D">
        <w:rPr>
          <w:rFonts w:asciiTheme="minorHAnsi" w:hAnsiTheme="minorHAnsi" w:cstheme="minorHAnsi"/>
          <w:b/>
          <w:sz w:val="22"/>
          <w:szCs w:val="22"/>
          <w:u w:val="single"/>
        </w:rPr>
        <w:t>108/2026. (IV. 30.) Kgy. sz. határozat</w:t>
      </w:r>
    </w:p>
    <w:p w14:paraId="7B99BD20" w14:textId="77777777" w:rsidR="0021591D" w:rsidRPr="00BF5D2D" w:rsidRDefault="0021591D" w:rsidP="0021591D">
      <w:pPr>
        <w:jc w:val="both"/>
        <w:rPr>
          <w:rFonts w:asciiTheme="minorHAnsi" w:hAnsiTheme="minorHAnsi" w:cstheme="minorHAnsi"/>
          <w:b/>
          <w:sz w:val="22"/>
          <w:szCs w:val="22"/>
          <w:u w:val="single"/>
        </w:rPr>
      </w:pPr>
    </w:p>
    <w:p w14:paraId="53F97C18"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bCs/>
          <w:sz w:val="22"/>
          <w:szCs w:val="22"/>
        </w:rPr>
        <w:t>A Közgyűlés úgy határoz, hogy a „</w:t>
      </w:r>
      <w:r w:rsidRPr="00BF5D2D">
        <w:rPr>
          <w:rFonts w:asciiTheme="minorHAnsi" w:hAnsiTheme="minorHAnsi" w:cstheme="minorHAnsi"/>
          <w:sz w:val="22"/>
          <w:szCs w:val="22"/>
        </w:rPr>
        <w:t>Tájékoztató az országgyűlési képviselők 2026. április 12-ei általános választásáról” című előterjesztést első napirendi pontként, a „Beszámoló az előző Közgyűlés óta eltelt időszak fontosabb eseményeiről és a polgármester átruházott hatáskörben hozott döntéseiről” című előterjesztést második napirendi pontként tárgyalja.</w:t>
      </w:r>
    </w:p>
    <w:p w14:paraId="251A8E25" w14:textId="77777777" w:rsidR="0021591D" w:rsidRPr="00BF5D2D" w:rsidRDefault="0021591D" w:rsidP="0021591D">
      <w:pPr>
        <w:jc w:val="both"/>
        <w:rPr>
          <w:rFonts w:asciiTheme="minorHAnsi" w:hAnsiTheme="minorHAnsi" w:cstheme="minorHAnsi"/>
          <w:sz w:val="22"/>
          <w:szCs w:val="22"/>
        </w:rPr>
      </w:pPr>
    </w:p>
    <w:p w14:paraId="06CBEABA"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b/>
          <w:bCs/>
          <w:sz w:val="22"/>
          <w:szCs w:val="22"/>
          <w:u w:val="single"/>
        </w:rPr>
        <w:t>Felelős:</w:t>
      </w:r>
      <w:r w:rsidRPr="00BF5D2D">
        <w:rPr>
          <w:rFonts w:asciiTheme="minorHAnsi" w:hAnsiTheme="minorHAnsi" w:cstheme="minorHAnsi"/>
          <w:sz w:val="22"/>
          <w:szCs w:val="22"/>
        </w:rPr>
        <w:t xml:space="preserve"> </w:t>
      </w:r>
      <w:r w:rsidRPr="00BF5D2D">
        <w:rPr>
          <w:rFonts w:asciiTheme="minorHAnsi" w:hAnsiTheme="minorHAnsi" w:cstheme="minorHAnsi"/>
          <w:sz w:val="22"/>
          <w:szCs w:val="22"/>
        </w:rPr>
        <w:tab/>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57F88768" w14:textId="77777777" w:rsidR="0021591D" w:rsidRPr="00BF5D2D" w:rsidRDefault="0021591D" w:rsidP="0021591D">
      <w:pPr>
        <w:ind w:left="708"/>
        <w:jc w:val="both"/>
        <w:rPr>
          <w:rFonts w:asciiTheme="minorHAnsi" w:hAnsiTheme="minorHAnsi" w:cstheme="minorHAnsi"/>
          <w:sz w:val="22"/>
          <w:szCs w:val="22"/>
        </w:rPr>
      </w:pPr>
    </w:p>
    <w:p w14:paraId="746F9691" w14:textId="77777777" w:rsidR="0021591D" w:rsidRPr="00BF5D2D" w:rsidRDefault="0021591D" w:rsidP="0021591D">
      <w:pPr>
        <w:tabs>
          <w:tab w:val="left" w:pos="1134"/>
        </w:tabs>
        <w:autoSpaceDE w:val="0"/>
        <w:autoSpaceDN w:val="0"/>
        <w:adjustRightInd w:val="0"/>
        <w:jc w:val="both"/>
        <w:rPr>
          <w:rFonts w:asciiTheme="minorHAnsi" w:hAnsiTheme="minorHAnsi" w:cstheme="minorHAnsi"/>
          <w:iCs/>
          <w:sz w:val="22"/>
          <w:szCs w:val="22"/>
        </w:rPr>
      </w:pPr>
      <w:r w:rsidRPr="00BF5D2D">
        <w:rPr>
          <w:rFonts w:asciiTheme="minorHAnsi" w:hAnsiTheme="minorHAnsi" w:cstheme="minorHAnsi"/>
          <w:b/>
          <w:bCs/>
          <w:sz w:val="22"/>
          <w:szCs w:val="22"/>
          <w:u w:val="single"/>
        </w:rPr>
        <w:t>Határidő:</w:t>
      </w:r>
      <w:r w:rsidRPr="00BF5D2D">
        <w:rPr>
          <w:rFonts w:asciiTheme="minorHAnsi" w:hAnsiTheme="minorHAnsi" w:cstheme="minorHAnsi"/>
          <w:sz w:val="22"/>
          <w:szCs w:val="22"/>
        </w:rPr>
        <w:tab/>
      </w:r>
      <w:r w:rsidRPr="00BF5D2D">
        <w:rPr>
          <w:rFonts w:asciiTheme="minorHAnsi" w:hAnsiTheme="minorHAnsi" w:cstheme="minorHAnsi"/>
          <w:sz w:val="22"/>
          <w:szCs w:val="22"/>
        </w:rPr>
        <w:tab/>
      </w:r>
      <w:r w:rsidRPr="00BF5D2D">
        <w:rPr>
          <w:rFonts w:asciiTheme="minorHAnsi" w:hAnsiTheme="minorHAnsi" w:cstheme="minorHAnsi"/>
          <w:iCs/>
          <w:sz w:val="22"/>
          <w:szCs w:val="22"/>
        </w:rPr>
        <w:t>azonnal</w:t>
      </w:r>
    </w:p>
    <w:p w14:paraId="77F02731" w14:textId="77777777" w:rsidR="0021591D" w:rsidRPr="00BF5D2D" w:rsidRDefault="0021591D" w:rsidP="0021591D">
      <w:pPr>
        <w:rPr>
          <w:rFonts w:asciiTheme="minorHAnsi" w:hAnsiTheme="minorHAnsi" w:cstheme="minorHAnsi"/>
          <w:sz w:val="22"/>
          <w:szCs w:val="22"/>
          <w:u w:val="single"/>
        </w:rPr>
      </w:pPr>
    </w:p>
    <w:p w14:paraId="531C8001" w14:textId="77777777" w:rsidR="0021591D" w:rsidRPr="00BF5D2D" w:rsidRDefault="0021591D" w:rsidP="0021591D">
      <w:pPr>
        <w:jc w:val="center"/>
        <w:rPr>
          <w:rFonts w:asciiTheme="minorHAnsi" w:hAnsiTheme="minorHAnsi" w:cstheme="minorHAnsi"/>
          <w:b/>
          <w:sz w:val="22"/>
          <w:szCs w:val="22"/>
          <w:u w:val="single"/>
        </w:rPr>
      </w:pPr>
      <w:r w:rsidRPr="00BF5D2D">
        <w:rPr>
          <w:rFonts w:asciiTheme="minorHAnsi" w:hAnsiTheme="minorHAnsi" w:cstheme="minorHAnsi"/>
          <w:b/>
          <w:sz w:val="22"/>
          <w:szCs w:val="22"/>
          <w:u w:val="single"/>
        </w:rPr>
        <w:t>109/2026. (IV. 30.) Kgy. sz. határozat</w:t>
      </w:r>
    </w:p>
    <w:p w14:paraId="07679449" w14:textId="77777777" w:rsidR="0021591D" w:rsidRPr="00BF5D2D" w:rsidRDefault="0021591D" w:rsidP="0021591D">
      <w:pPr>
        <w:jc w:val="center"/>
        <w:rPr>
          <w:rFonts w:asciiTheme="minorHAnsi" w:hAnsiTheme="minorHAnsi" w:cstheme="minorHAnsi"/>
          <w:b/>
          <w:sz w:val="22"/>
          <w:szCs w:val="22"/>
          <w:u w:val="single"/>
        </w:rPr>
      </w:pPr>
    </w:p>
    <w:bookmarkEnd w:id="0"/>
    <w:p w14:paraId="2BB079E8" w14:textId="77777777" w:rsidR="0021591D" w:rsidRPr="00BF5D2D" w:rsidRDefault="0021591D" w:rsidP="0021591D">
      <w:pPr>
        <w:rPr>
          <w:rFonts w:asciiTheme="minorHAnsi" w:hAnsiTheme="minorHAnsi" w:cstheme="minorHAnsi"/>
          <w:sz w:val="22"/>
          <w:szCs w:val="22"/>
        </w:rPr>
      </w:pPr>
      <w:r w:rsidRPr="00BF5D2D">
        <w:rPr>
          <w:rFonts w:asciiTheme="minorHAnsi" w:hAnsiTheme="minorHAnsi" w:cstheme="minorHAnsi"/>
          <w:sz w:val="22"/>
          <w:szCs w:val="22"/>
        </w:rPr>
        <w:t>A Közgyűlés a 2026. április 30-i ülés napirendjét az alábbiak szerint fogadta el:</w:t>
      </w:r>
    </w:p>
    <w:p w14:paraId="2C417467" w14:textId="77777777" w:rsidR="0021591D" w:rsidRPr="00BF5D2D" w:rsidRDefault="0021591D" w:rsidP="0021591D">
      <w:pPr>
        <w:rPr>
          <w:rFonts w:asciiTheme="minorHAnsi" w:hAnsiTheme="minorHAnsi" w:cstheme="minorHAnsi"/>
          <w:sz w:val="22"/>
          <w:szCs w:val="22"/>
        </w:rPr>
      </w:pPr>
    </w:p>
    <w:p w14:paraId="661B52F5" w14:textId="77777777" w:rsidR="0021591D" w:rsidRPr="00BF5D2D" w:rsidRDefault="0021591D" w:rsidP="0021591D">
      <w:pPr>
        <w:spacing w:after="60"/>
        <w:jc w:val="center"/>
        <w:outlineLvl w:val="1"/>
        <w:rPr>
          <w:rFonts w:asciiTheme="minorHAnsi" w:hAnsiTheme="minorHAnsi" w:cstheme="minorHAnsi"/>
          <w:b/>
          <w:bCs/>
          <w:caps/>
          <w:sz w:val="22"/>
          <w:szCs w:val="22"/>
        </w:rPr>
      </w:pPr>
      <w:r w:rsidRPr="00BF5D2D">
        <w:rPr>
          <w:rFonts w:asciiTheme="minorHAnsi" w:hAnsiTheme="minorHAnsi" w:cstheme="minorHAnsi"/>
          <w:b/>
          <w:bCs/>
          <w:caps/>
          <w:sz w:val="22"/>
          <w:szCs w:val="22"/>
        </w:rPr>
        <w:t>I.</w:t>
      </w:r>
    </w:p>
    <w:p w14:paraId="414A5C0B" w14:textId="77777777" w:rsidR="0021591D" w:rsidRPr="00BF5D2D" w:rsidRDefault="0021591D" w:rsidP="0021591D">
      <w:pPr>
        <w:tabs>
          <w:tab w:val="left" w:pos="-2268"/>
        </w:tabs>
        <w:jc w:val="center"/>
        <w:rPr>
          <w:rFonts w:asciiTheme="minorHAnsi" w:hAnsiTheme="minorHAnsi" w:cstheme="minorHAnsi"/>
          <w:b/>
          <w:sz w:val="22"/>
          <w:szCs w:val="22"/>
          <w:u w:val="single"/>
        </w:rPr>
      </w:pPr>
      <w:r w:rsidRPr="00BF5D2D">
        <w:rPr>
          <w:rFonts w:asciiTheme="minorHAnsi" w:hAnsiTheme="minorHAnsi" w:cstheme="minorHAnsi"/>
          <w:b/>
          <w:sz w:val="22"/>
          <w:szCs w:val="22"/>
          <w:u w:val="single"/>
        </w:rPr>
        <w:t>NYILVÁNOS ÜLÉS</w:t>
      </w:r>
    </w:p>
    <w:p w14:paraId="5CB9E012" w14:textId="77777777" w:rsidR="0021591D" w:rsidRPr="00BF5D2D" w:rsidRDefault="0021591D" w:rsidP="0021591D">
      <w:pPr>
        <w:tabs>
          <w:tab w:val="left" w:pos="-2268"/>
        </w:tabs>
        <w:jc w:val="center"/>
        <w:rPr>
          <w:rFonts w:asciiTheme="minorHAnsi" w:hAnsiTheme="minorHAnsi" w:cstheme="minorHAnsi"/>
          <w:b/>
          <w:sz w:val="22"/>
          <w:szCs w:val="22"/>
          <w:u w:val="single"/>
        </w:rPr>
      </w:pPr>
    </w:p>
    <w:p w14:paraId="61D5F6B7" w14:textId="77777777" w:rsidR="0021591D" w:rsidRPr="00BF5D2D" w:rsidRDefault="0021591D" w:rsidP="0021591D">
      <w:pPr>
        <w:ind w:left="720" w:hanging="15"/>
        <w:jc w:val="both"/>
        <w:rPr>
          <w:rFonts w:asciiTheme="minorHAnsi" w:hAnsiTheme="minorHAnsi" w:cstheme="minorHAnsi"/>
          <w:sz w:val="22"/>
          <w:szCs w:val="22"/>
        </w:rPr>
      </w:pPr>
      <w:bookmarkStart w:id="1" w:name="_Hlk219379318"/>
      <w:r w:rsidRPr="00BF5D2D">
        <w:rPr>
          <w:rFonts w:asciiTheme="minorHAnsi" w:hAnsiTheme="minorHAnsi" w:cstheme="minorHAnsi"/>
          <w:i/>
          <w:iCs/>
          <w:sz w:val="22"/>
          <w:szCs w:val="22"/>
        </w:rPr>
        <w:t xml:space="preserve">   </w:t>
      </w:r>
    </w:p>
    <w:p w14:paraId="6866C510" w14:textId="77777777" w:rsidR="0021591D" w:rsidRPr="00BF5D2D" w:rsidRDefault="0021591D" w:rsidP="0021591D">
      <w:pPr>
        <w:ind w:left="720" w:hanging="720"/>
        <w:jc w:val="both"/>
        <w:rPr>
          <w:rFonts w:asciiTheme="minorHAnsi" w:hAnsiTheme="minorHAnsi" w:cstheme="minorHAnsi"/>
          <w:b/>
          <w:bCs/>
          <w:i/>
          <w:iCs/>
          <w:sz w:val="22"/>
          <w:szCs w:val="22"/>
        </w:rPr>
      </w:pPr>
      <w:r w:rsidRPr="00BF5D2D">
        <w:rPr>
          <w:rFonts w:asciiTheme="minorHAnsi" w:hAnsiTheme="minorHAnsi" w:cstheme="minorHAnsi"/>
          <w:b/>
          <w:bCs/>
          <w:sz w:val="22"/>
          <w:szCs w:val="22"/>
        </w:rPr>
        <w:t>1./</w:t>
      </w:r>
      <w:r w:rsidRPr="00BF5D2D">
        <w:rPr>
          <w:rFonts w:asciiTheme="minorHAnsi" w:hAnsiTheme="minorHAnsi" w:cstheme="minorHAnsi"/>
          <w:b/>
          <w:bCs/>
          <w:sz w:val="22"/>
          <w:szCs w:val="22"/>
        </w:rPr>
        <w:tab/>
      </w:r>
      <w:bookmarkStart w:id="2" w:name="_Hlk219379414"/>
      <w:bookmarkEnd w:id="1"/>
      <w:r w:rsidRPr="00BF5D2D">
        <w:rPr>
          <w:rFonts w:asciiTheme="minorHAnsi" w:hAnsiTheme="minorHAnsi" w:cstheme="minorHAnsi"/>
          <w:b/>
          <w:bCs/>
          <w:sz w:val="22"/>
          <w:szCs w:val="22"/>
        </w:rPr>
        <w:t>Tájékoztató az országgyűlési képviselők 2026. április 12-ei általános választásáról</w:t>
      </w:r>
    </w:p>
    <w:p w14:paraId="49A2D6F2" w14:textId="77777777" w:rsidR="0021591D" w:rsidRPr="00BF5D2D" w:rsidRDefault="0021591D" w:rsidP="0021591D">
      <w:pPr>
        <w:ind w:left="720" w:hanging="720"/>
        <w:jc w:val="both"/>
        <w:rPr>
          <w:rFonts w:asciiTheme="minorHAnsi" w:hAnsiTheme="minorHAnsi" w:cstheme="minorHAnsi"/>
          <w:sz w:val="22"/>
          <w:szCs w:val="22"/>
        </w:rPr>
      </w:pPr>
      <w:r w:rsidRPr="00BF5D2D">
        <w:rPr>
          <w:rFonts w:asciiTheme="minorHAnsi" w:hAnsiTheme="minorHAnsi" w:cstheme="minorHAnsi"/>
          <w:b/>
          <w:sz w:val="22"/>
          <w:szCs w:val="22"/>
        </w:rPr>
        <w:t xml:space="preserve"> </w:t>
      </w:r>
      <w:r w:rsidRPr="00BF5D2D">
        <w:rPr>
          <w:rFonts w:asciiTheme="minorHAnsi" w:hAnsiTheme="minorHAnsi" w:cstheme="minorHAnsi"/>
          <w:b/>
          <w:sz w:val="22"/>
          <w:szCs w:val="22"/>
        </w:rPr>
        <w:tab/>
      </w:r>
      <w:proofErr w:type="gramStart"/>
      <w:r w:rsidRPr="00BF5D2D">
        <w:rPr>
          <w:rFonts w:asciiTheme="minorHAnsi" w:hAnsiTheme="minorHAnsi" w:cstheme="minorHAnsi"/>
          <w:b/>
          <w:sz w:val="22"/>
          <w:szCs w:val="22"/>
          <w:u w:val="single"/>
        </w:rPr>
        <w:t>Előadó:</w:t>
      </w:r>
      <w:r w:rsidRPr="00BF5D2D">
        <w:rPr>
          <w:rFonts w:asciiTheme="minorHAnsi" w:hAnsiTheme="minorHAnsi" w:cstheme="minorHAnsi"/>
          <w:sz w:val="22"/>
          <w:szCs w:val="22"/>
        </w:rPr>
        <w:t xml:space="preserve">   </w:t>
      </w:r>
      <w:proofErr w:type="gramEnd"/>
      <w:r w:rsidRPr="00BF5D2D">
        <w:rPr>
          <w:rFonts w:asciiTheme="minorHAnsi" w:hAnsiTheme="minorHAnsi" w:cstheme="minorHAnsi"/>
          <w:sz w:val="22"/>
          <w:szCs w:val="22"/>
        </w:rPr>
        <w:tab/>
        <w:t xml:space="preserve">Dr. Bálint </w:t>
      </w:r>
      <w:proofErr w:type="spellStart"/>
      <w:r w:rsidRPr="00BF5D2D">
        <w:rPr>
          <w:rFonts w:asciiTheme="minorHAnsi" w:hAnsiTheme="minorHAnsi" w:cstheme="minorHAnsi"/>
          <w:sz w:val="22"/>
          <w:szCs w:val="22"/>
        </w:rPr>
        <w:t>Monika</w:t>
      </w:r>
      <w:proofErr w:type="spellEnd"/>
      <w:r w:rsidRPr="00BF5D2D">
        <w:rPr>
          <w:rFonts w:asciiTheme="minorHAnsi" w:hAnsiTheme="minorHAnsi" w:cstheme="minorHAnsi"/>
          <w:sz w:val="22"/>
          <w:szCs w:val="22"/>
        </w:rPr>
        <w:t xml:space="preserve"> OEVB elnök</w:t>
      </w:r>
    </w:p>
    <w:p w14:paraId="071CDD7B" w14:textId="77777777" w:rsidR="0021591D" w:rsidRPr="00BF5D2D" w:rsidRDefault="0021591D" w:rsidP="0021591D">
      <w:pPr>
        <w:ind w:left="720" w:hanging="720"/>
        <w:jc w:val="both"/>
        <w:rPr>
          <w:rFonts w:asciiTheme="minorHAnsi" w:hAnsiTheme="minorHAnsi" w:cstheme="minorHAnsi"/>
          <w:b/>
          <w:bCs/>
          <w:sz w:val="22"/>
          <w:szCs w:val="22"/>
        </w:rPr>
      </w:pPr>
    </w:p>
    <w:p w14:paraId="796969CF" w14:textId="77777777" w:rsidR="0021591D" w:rsidRPr="00BF5D2D" w:rsidRDefault="0021591D" w:rsidP="0021591D">
      <w:pPr>
        <w:ind w:left="720" w:hanging="720"/>
        <w:jc w:val="both"/>
        <w:rPr>
          <w:rFonts w:asciiTheme="minorHAnsi" w:hAnsiTheme="minorHAnsi" w:cstheme="minorHAnsi"/>
          <w:b/>
          <w:bCs/>
          <w:sz w:val="22"/>
          <w:szCs w:val="22"/>
        </w:rPr>
      </w:pPr>
      <w:r w:rsidRPr="00BF5D2D">
        <w:rPr>
          <w:rFonts w:asciiTheme="minorHAnsi" w:hAnsiTheme="minorHAnsi" w:cstheme="minorHAnsi"/>
          <w:b/>
          <w:bCs/>
          <w:sz w:val="22"/>
          <w:szCs w:val="22"/>
        </w:rPr>
        <w:t>2./</w:t>
      </w:r>
      <w:r w:rsidRPr="00BF5D2D">
        <w:rPr>
          <w:rFonts w:asciiTheme="minorHAnsi" w:hAnsiTheme="minorHAnsi" w:cstheme="minorHAnsi"/>
          <w:b/>
          <w:bCs/>
          <w:sz w:val="22"/>
          <w:szCs w:val="22"/>
        </w:rPr>
        <w:tab/>
        <w:t>Beszámoló az előző Közgyűlés óta eltelt időszak fontosabb eseményeiről és a polgármester átruházott hatáskörben hozott döntéseiről</w:t>
      </w:r>
    </w:p>
    <w:p w14:paraId="5C0D17E5" w14:textId="77777777" w:rsidR="0021591D" w:rsidRPr="00BF5D2D" w:rsidRDefault="0021591D" w:rsidP="0021591D">
      <w:pPr>
        <w:ind w:left="720" w:hanging="15"/>
        <w:jc w:val="both"/>
        <w:rPr>
          <w:rFonts w:asciiTheme="minorHAnsi" w:hAnsiTheme="minorHAnsi" w:cstheme="minorHAnsi"/>
          <w:sz w:val="22"/>
          <w:szCs w:val="22"/>
        </w:rPr>
      </w:pPr>
      <w:proofErr w:type="gramStart"/>
      <w:r w:rsidRPr="00BF5D2D">
        <w:rPr>
          <w:rFonts w:asciiTheme="minorHAnsi" w:hAnsiTheme="minorHAnsi" w:cstheme="minorHAnsi"/>
          <w:b/>
          <w:sz w:val="22"/>
          <w:szCs w:val="22"/>
          <w:u w:val="single"/>
        </w:rPr>
        <w:t>Előadó:</w:t>
      </w:r>
      <w:r w:rsidRPr="00BF5D2D">
        <w:rPr>
          <w:rFonts w:asciiTheme="minorHAnsi" w:hAnsiTheme="minorHAnsi" w:cstheme="minorHAnsi"/>
          <w:sz w:val="22"/>
          <w:szCs w:val="22"/>
        </w:rPr>
        <w:t xml:space="preserve">   </w:t>
      </w:r>
      <w:proofErr w:type="gramEnd"/>
      <w:r w:rsidRPr="00BF5D2D">
        <w:rPr>
          <w:rFonts w:asciiTheme="minorHAnsi" w:hAnsiTheme="minorHAnsi" w:cstheme="minorHAnsi"/>
          <w:sz w:val="22"/>
          <w:szCs w:val="22"/>
        </w:rPr>
        <w:t xml:space="preserve">     </w:t>
      </w:r>
      <w:r w:rsidRPr="00BF5D2D">
        <w:rPr>
          <w:rFonts w:asciiTheme="minorHAnsi" w:hAnsiTheme="minorHAnsi" w:cstheme="minorHAnsi"/>
          <w:sz w:val="22"/>
          <w:szCs w:val="22"/>
        </w:rPr>
        <w:tab/>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7D5A8308" w14:textId="77777777" w:rsidR="0021591D" w:rsidRPr="00BF5D2D" w:rsidRDefault="0021591D" w:rsidP="0021591D">
      <w:pPr>
        <w:ind w:left="720" w:hanging="12"/>
        <w:jc w:val="both"/>
        <w:rPr>
          <w:rFonts w:asciiTheme="minorHAnsi" w:hAnsiTheme="minorHAnsi" w:cstheme="minorHAnsi"/>
          <w:sz w:val="22"/>
          <w:szCs w:val="22"/>
        </w:rPr>
      </w:pPr>
    </w:p>
    <w:bookmarkEnd w:id="2"/>
    <w:p w14:paraId="1461B7C1" w14:textId="77777777" w:rsidR="0021591D" w:rsidRPr="00BF5D2D" w:rsidRDefault="0021591D" w:rsidP="0021591D">
      <w:pPr>
        <w:jc w:val="both"/>
        <w:rPr>
          <w:rFonts w:asciiTheme="minorHAnsi" w:hAnsiTheme="minorHAnsi" w:cstheme="minorHAnsi"/>
          <w:b/>
          <w:bCs/>
          <w:iCs/>
          <w:sz w:val="22"/>
          <w:szCs w:val="22"/>
        </w:rPr>
      </w:pPr>
      <w:r w:rsidRPr="00BF5D2D">
        <w:rPr>
          <w:rFonts w:asciiTheme="minorHAnsi" w:hAnsiTheme="minorHAnsi" w:cstheme="minorHAnsi"/>
          <w:b/>
          <w:bCs/>
          <w:iCs/>
          <w:sz w:val="22"/>
          <w:szCs w:val="22"/>
        </w:rPr>
        <w:t>3./</w:t>
      </w:r>
      <w:r w:rsidRPr="00BF5D2D">
        <w:rPr>
          <w:rFonts w:asciiTheme="minorHAnsi" w:hAnsiTheme="minorHAnsi" w:cstheme="minorHAnsi"/>
          <w:b/>
          <w:bCs/>
          <w:iCs/>
          <w:sz w:val="22"/>
          <w:szCs w:val="22"/>
        </w:rPr>
        <w:tab/>
        <w:t>Javaslat ingatlanokkal kapcsolatos döntések meghozatalára</w:t>
      </w:r>
    </w:p>
    <w:p w14:paraId="03D325AF" w14:textId="77777777" w:rsidR="0021591D" w:rsidRPr="00BF5D2D" w:rsidRDefault="0021591D" w:rsidP="0021591D">
      <w:pPr>
        <w:ind w:firstLine="708"/>
        <w:jc w:val="both"/>
        <w:rPr>
          <w:rFonts w:asciiTheme="minorHAnsi" w:hAnsiTheme="minorHAnsi" w:cstheme="minorHAnsi"/>
          <w:bCs/>
          <w:sz w:val="22"/>
          <w:szCs w:val="22"/>
        </w:rPr>
      </w:pPr>
      <w:r w:rsidRPr="00BF5D2D">
        <w:rPr>
          <w:rFonts w:asciiTheme="minorHAnsi" w:hAnsiTheme="minorHAnsi" w:cstheme="minorHAnsi"/>
          <w:b/>
          <w:sz w:val="22"/>
          <w:szCs w:val="22"/>
          <w:u w:val="single"/>
        </w:rPr>
        <w:t>Előadók:</w:t>
      </w:r>
      <w:r w:rsidRPr="00BF5D2D">
        <w:rPr>
          <w:rFonts w:asciiTheme="minorHAnsi" w:hAnsiTheme="minorHAnsi" w:cstheme="minorHAnsi"/>
          <w:bCs/>
          <w:sz w:val="22"/>
          <w:szCs w:val="22"/>
        </w:rPr>
        <w:t xml:space="preserve"> </w:t>
      </w:r>
      <w:r w:rsidRPr="00BF5D2D">
        <w:rPr>
          <w:rFonts w:asciiTheme="minorHAnsi" w:hAnsiTheme="minorHAnsi" w:cstheme="minorHAnsi"/>
          <w:bCs/>
          <w:sz w:val="22"/>
          <w:szCs w:val="22"/>
        </w:rPr>
        <w:tab/>
        <w:t xml:space="preserve">Dr. </w:t>
      </w:r>
      <w:proofErr w:type="spellStart"/>
      <w:r w:rsidRPr="00BF5D2D">
        <w:rPr>
          <w:rFonts w:asciiTheme="minorHAnsi" w:hAnsiTheme="minorHAnsi" w:cstheme="minorHAnsi"/>
          <w:bCs/>
          <w:sz w:val="22"/>
          <w:szCs w:val="22"/>
        </w:rPr>
        <w:t>Nemény</w:t>
      </w:r>
      <w:proofErr w:type="spellEnd"/>
      <w:r w:rsidRPr="00BF5D2D">
        <w:rPr>
          <w:rFonts w:asciiTheme="minorHAnsi" w:hAnsiTheme="minorHAnsi" w:cstheme="minorHAnsi"/>
          <w:bCs/>
          <w:sz w:val="22"/>
          <w:szCs w:val="22"/>
        </w:rPr>
        <w:t xml:space="preserve"> András polgármester</w:t>
      </w:r>
    </w:p>
    <w:p w14:paraId="56595163" w14:textId="77777777" w:rsidR="0021591D" w:rsidRPr="00BF5D2D" w:rsidRDefault="0021591D" w:rsidP="0021591D">
      <w:pPr>
        <w:tabs>
          <w:tab w:val="left" w:pos="-900"/>
          <w:tab w:val="left" w:pos="-720"/>
          <w:tab w:val="left" w:pos="2340"/>
        </w:tabs>
        <w:jc w:val="both"/>
        <w:rPr>
          <w:rFonts w:asciiTheme="minorHAnsi" w:hAnsiTheme="minorHAnsi" w:cstheme="minorHAnsi"/>
          <w:bCs/>
          <w:sz w:val="22"/>
          <w:szCs w:val="22"/>
        </w:rPr>
      </w:pPr>
      <w:r w:rsidRPr="00BF5D2D">
        <w:rPr>
          <w:rFonts w:asciiTheme="minorHAnsi" w:hAnsiTheme="minorHAnsi" w:cstheme="minorHAnsi"/>
          <w:bCs/>
          <w:sz w:val="22"/>
          <w:szCs w:val="22"/>
        </w:rPr>
        <w:t xml:space="preserve">                                           Dr. Horváth Attila alpolgármester</w:t>
      </w:r>
    </w:p>
    <w:p w14:paraId="3B942040" w14:textId="77777777" w:rsidR="0021591D" w:rsidRPr="00BF5D2D" w:rsidRDefault="0021591D" w:rsidP="0021591D">
      <w:pPr>
        <w:tabs>
          <w:tab w:val="left" w:pos="-900"/>
          <w:tab w:val="left" w:pos="-720"/>
          <w:tab w:val="left" w:pos="2340"/>
        </w:tabs>
        <w:jc w:val="both"/>
        <w:rPr>
          <w:rFonts w:asciiTheme="minorHAnsi" w:hAnsiTheme="minorHAnsi" w:cstheme="minorHAnsi"/>
          <w:bCs/>
          <w:sz w:val="22"/>
          <w:szCs w:val="22"/>
        </w:rPr>
      </w:pPr>
      <w:r w:rsidRPr="00BF5D2D">
        <w:rPr>
          <w:rFonts w:asciiTheme="minorHAnsi" w:hAnsiTheme="minorHAnsi" w:cstheme="minorHAnsi"/>
          <w:bCs/>
          <w:sz w:val="22"/>
          <w:szCs w:val="22"/>
        </w:rPr>
        <w:t xml:space="preserve">                                           Dr. László Győző alpolgármester</w:t>
      </w:r>
    </w:p>
    <w:p w14:paraId="3CA6168F" w14:textId="77777777" w:rsidR="0021591D" w:rsidRPr="00BF5D2D" w:rsidRDefault="0021591D" w:rsidP="0021591D">
      <w:pPr>
        <w:tabs>
          <w:tab w:val="left" w:pos="-900"/>
          <w:tab w:val="left" w:pos="-720"/>
          <w:tab w:val="left" w:pos="2340"/>
        </w:tabs>
        <w:jc w:val="both"/>
        <w:rPr>
          <w:rFonts w:asciiTheme="minorHAnsi" w:hAnsiTheme="minorHAnsi" w:cstheme="minorHAnsi"/>
          <w:bCs/>
          <w:i/>
          <w:iCs/>
          <w:sz w:val="22"/>
          <w:szCs w:val="22"/>
        </w:rPr>
      </w:pPr>
    </w:p>
    <w:p w14:paraId="4ABC4796" w14:textId="77777777" w:rsidR="0021591D" w:rsidRPr="00BF5D2D" w:rsidRDefault="0021591D" w:rsidP="0021591D">
      <w:pPr>
        <w:ind w:left="705" w:hanging="705"/>
        <w:jc w:val="both"/>
        <w:rPr>
          <w:rFonts w:asciiTheme="minorHAnsi" w:hAnsiTheme="minorHAnsi" w:cstheme="minorHAnsi"/>
          <w:b/>
          <w:bCs/>
          <w:iCs/>
          <w:sz w:val="22"/>
          <w:szCs w:val="22"/>
        </w:rPr>
      </w:pPr>
      <w:r w:rsidRPr="00BF5D2D">
        <w:rPr>
          <w:rFonts w:asciiTheme="minorHAnsi" w:hAnsiTheme="minorHAnsi" w:cstheme="minorHAnsi"/>
          <w:b/>
          <w:bCs/>
          <w:iCs/>
          <w:sz w:val="22"/>
          <w:szCs w:val="22"/>
        </w:rPr>
        <w:t xml:space="preserve">4./ </w:t>
      </w:r>
      <w:r w:rsidRPr="00BF5D2D">
        <w:rPr>
          <w:rFonts w:asciiTheme="minorHAnsi" w:hAnsiTheme="minorHAnsi" w:cstheme="minorHAnsi"/>
          <w:b/>
          <w:bCs/>
          <w:iCs/>
          <w:sz w:val="22"/>
          <w:szCs w:val="22"/>
        </w:rPr>
        <w:tab/>
        <w:t>Javaslat önkormányzati rendeletekkel kapcsolatos döntések meghozatalára</w:t>
      </w:r>
    </w:p>
    <w:p w14:paraId="341324F4" w14:textId="77777777" w:rsidR="0021591D" w:rsidRPr="00BF5D2D" w:rsidRDefault="0021591D" w:rsidP="0021591D">
      <w:pPr>
        <w:ind w:firstLine="708"/>
        <w:jc w:val="both"/>
        <w:rPr>
          <w:rFonts w:asciiTheme="minorHAnsi" w:hAnsiTheme="minorHAnsi" w:cstheme="minorHAnsi"/>
          <w:bCs/>
          <w:sz w:val="22"/>
          <w:szCs w:val="22"/>
        </w:rPr>
      </w:pPr>
      <w:r w:rsidRPr="00BF5D2D">
        <w:rPr>
          <w:rFonts w:asciiTheme="minorHAnsi" w:hAnsiTheme="minorHAnsi" w:cstheme="minorHAnsi"/>
          <w:b/>
          <w:sz w:val="22"/>
          <w:szCs w:val="22"/>
          <w:u w:val="single"/>
        </w:rPr>
        <w:t>Előadók:</w:t>
      </w:r>
      <w:r w:rsidRPr="00BF5D2D">
        <w:rPr>
          <w:rFonts w:asciiTheme="minorHAnsi" w:hAnsiTheme="minorHAnsi" w:cstheme="minorHAnsi"/>
          <w:bCs/>
          <w:sz w:val="22"/>
          <w:szCs w:val="22"/>
        </w:rPr>
        <w:t xml:space="preserve"> </w:t>
      </w:r>
      <w:r w:rsidRPr="00BF5D2D">
        <w:rPr>
          <w:rFonts w:asciiTheme="minorHAnsi" w:hAnsiTheme="minorHAnsi" w:cstheme="minorHAnsi"/>
          <w:bCs/>
          <w:sz w:val="22"/>
          <w:szCs w:val="22"/>
        </w:rPr>
        <w:tab/>
        <w:t xml:space="preserve">Dr. </w:t>
      </w:r>
      <w:proofErr w:type="spellStart"/>
      <w:r w:rsidRPr="00BF5D2D">
        <w:rPr>
          <w:rFonts w:asciiTheme="minorHAnsi" w:hAnsiTheme="minorHAnsi" w:cstheme="minorHAnsi"/>
          <w:bCs/>
          <w:sz w:val="22"/>
          <w:szCs w:val="22"/>
        </w:rPr>
        <w:t>Nemény</w:t>
      </w:r>
      <w:proofErr w:type="spellEnd"/>
      <w:r w:rsidRPr="00BF5D2D">
        <w:rPr>
          <w:rFonts w:asciiTheme="minorHAnsi" w:hAnsiTheme="minorHAnsi" w:cstheme="minorHAnsi"/>
          <w:bCs/>
          <w:sz w:val="22"/>
          <w:szCs w:val="22"/>
        </w:rPr>
        <w:t xml:space="preserve"> András polgármester</w:t>
      </w:r>
    </w:p>
    <w:p w14:paraId="5D7D67DA" w14:textId="4C82BAA7" w:rsidR="0021591D" w:rsidRPr="00BF5D2D" w:rsidRDefault="0021591D" w:rsidP="0021591D">
      <w:pPr>
        <w:ind w:firstLine="708"/>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Cs/>
          <w:sz w:val="22"/>
          <w:szCs w:val="22"/>
        </w:rPr>
        <w:tab/>
        <w:t>Dr. László Győző alpolgármester</w:t>
      </w:r>
    </w:p>
    <w:p w14:paraId="2F05ED6A" w14:textId="4E3F6E76" w:rsidR="0021591D" w:rsidRPr="00BF5D2D" w:rsidRDefault="0021591D" w:rsidP="0021591D">
      <w:pPr>
        <w:ind w:firstLine="708"/>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Cs/>
          <w:sz w:val="22"/>
          <w:szCs w:val="22"/>
        </w:rPr>
        <w:tab/>
        <w:t>Horváth Soma alpolgármester</w:t>
      </w:r>
    </w:p>
    <w:p w14:paraId="1171BF79" w14:textId="77777777" w:rsidR="0021591D" w:rsidRPr="00BF5D2D" w:rsidRDefault="0021591D" w:rsidP="0021591D">
      <w:pPr>
        <w:tabs>
          <w:tab w:val="left" w:pos="-900"/>
          <w:tab w:val="left" w:pos="-720"/>
        </w:tabs>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Cs/>
          <w:sz w:val="22"/>
          <w:szCs w:val="22"/>
        </w:rPr>
        <w:tab/>
      </w:r>
      <w:r w:rsidRPr="00BF5D2D">
        <w:rPr>
          <w:rFonts w:asciiTheme="minorHAnsi" w:hAnsiTheme="minorHAnsi" w:cstheme="minorHAnsi"/>
          <w:bCs/>
          <w:sz w:val="22"/>
          <w:szCs w:val="22"/>
        </w:rPr>
        <w:tab/>
        <w:t>Dr. Károlyi Ákos jegyző</w:t>
      </w:r>
    </w:p>
    <w:p w14:paraId="53CB2EC4" w14:textId="77777777" w:rsidR="0021591D" w:rsidRPr="00BF5D2D" w:rsidRDefault="0021591D" w:rsidP="0021591D">
      <w:pPr>
        <w:rPr>
          <w:rFonts w:asciiTheme="minorHAnsi" w:hAnsiTheme="minorHAnsi" w:cstheme="minorHAnsi"/>
          <w:b/>
          <w:bCs/>
          <w:sz w:val="22"/>
          <w:szCs w:val="22"/>
          <w:u w:val="single"/>
        </w:rPr>
      </w:pPr>
    </w:p>
    <w:p w14:paraId="34CDFCAE" w14:textId="77777777" w:rsidR="0021591D" w:rsidRPr="00BF5D2D" w:rsidRDefault="0021591D" w:rsidP="0021591D">
      <w:pPr>
        <w:tabs>
          <w:tab w:val="left" w:pos="-900"/>
          <w:tab w:val="left" w:pos="-720"/>
        </w:tabs>
        <w:jc w:val="both"/>
        <w:rPr>
          <w:rFonts w:asciiTheme="minorHAnsi" w:hAnsiTheme="minorHAnsi" w:cstheme="minorHAnsi"/>
          <w:b/>
          <w:sz w:val="22"/>
          <w:szCs w:val="22"/>
        </w:rPr>
      </w:pPr>
      <w:r w:rsidRPr="00BF5D2D">
        <w:rPr>
          <w:rFonts w:asciiTheme="minorHAnsi" w:hAnsiTheme="minorHAnsi" w:cstheme="minorHAnsi"/>
          <w:b/>
          <w:sz w:val="22"/>
          <w:szCs w:val="22"/>
        </w:rPr>
        <w:t>5./</w:t>
      </w:r>
      <w:r w:rsidRPr="00BF5D2D">
        <w:rPr>
          <w:rFonts w:asciiTheme="minorHAnsi" w:hAnsiTheme="minorHAnsi" w:cstheme="minorHAnsi"/>
          <w:b/>
          <w:sz w:val="22"/>
          <w:szCs w:val="22"/>
        </w:rPr>
        <w:tab/>
        <w:t>Javaslat fogorvosi szolgáltatási díjak meghatározására</w:t>
      </w:r>
    </w:p>
    <w:p w14:paraId="5D637321"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
          <w:sz w:val="22"/>
          <w:szCs w:val="22"/>
          <w:u w:val="single"/>
        </w:rPr>
        <w:t>Előadók:</w:t>
      </w:r>
      <w:r w:rsidRPr="00BF5D2D">
        <w:rPr>
          <w:rFonts w:asciiTheme="minorHAnsi" w:hAnsiTheme="minorHAnsi" w:cstheme="minorHAnsi"/>
          <w:bCs/>
          <w:sz w:val="22"/>
          <w:szCs w:val="22"/>
        </w:rPr>
        <w:t xml:space="preserve"> </w:t>
      </w:r>
      <w:r w:rsidRPr="00BF5D2D">
        <w:rPr>
          <w:rFonts w:asciiTheme="minorHAnsi" w:hAnsiTheme="minorHAnsi" w:cstheme="minorHAnsi"/>
          <w:bCs/>
          <w:sz w:val="22"/>
          <w:szCs w:val="22"/>
        </w:rPr>
        <w:tab/>
        <w:t xml:space="preserve">Dr. </w:t>
      </w:r>
      <w:proofErr w:type="spellStart"/>
      <w:r w:rsidRPr="00BF5D2D">
        <w:rPr>
          <w:rFonts w:asciiTheme="minorHAnsi" w:hAnsiTheme="minorHAnsi" w:cstheme="minorHAnsi"/>
          <w:bCs/>
          <w:sz w:val="22"/>
          <w:szCs w:val="22"/>
        </w:rPr>
        <w:t>Nemény</w:t>
      </w:r>
      <w:proofErr w:type="spellEnd"/>
      <w:r w:rsidRPr="00BF5D2D">
        <w:rPr>
          <w:rFonts w:asciiTheme="minorHAnsi" w:hAnsiTheme="minorHAnsi" w:cstheme="minorHAnsi"/>
          <w:bCs/>
          <w:sz w:val="22"/>
          <w:szCs w:val="22"/>
        </w:rPr>
        <w:t xml:space="preserve"> András polgármester</w:t>
      </w:r>
    </w:p>
    <w:p w14:paraId="4B44A39C" w14:textId="77777777" w:rsidR="0021591D" w:rsidRPr="00BF5D2D" w:rsidRDefault="0021591D" w:rsidP="0021591D">
      <w:pPr>
        <w:tabs>
          <w:tab w:val="left" w:pos="-900"/>
          <w:tab w:val="left" w:pos="-720"/>
          <w:tab w:val="left" w:pos="2340"/>
        </w:tabs>
        <w:jc w:val="both"/>
        <w:rPr>
          <w:rFonts w:asciiTheme="minorHAnsi" w:hAnsiTheme="minorHAnsi" w:cstheme="minorHAnsi"/>
          <w:bCs/>
          <w:sz w:val="22"/>
          <w:szCs w:val="22"/>
        </w:rPr>
      </w:pPr>
      <w:r w:rsidRPr="00BF5D2D">
        <w:rPr>
          <w:rFonts w:asciiTheme="minorHAnsi" w:hAnsiTheme="minorHAnsi" w:cstheme="minorHAnsi"/>
          <w:bCs/>
          <w:sz w:val="22"/>
          <w:szCs w:val="22"/>
        </w:rPr>
        <w:t xml:space="preserve">                                           Dr. László Győző alpolgármester</w:t>
      </w:r>
    </w:p>
    <w:p w14:paraId="234583B8" w14:textId="77777777" w:rsidR="0021591D" w:rsidRPr="00BF5D2D" w:rsidRDefault="0021591D" w:rsidP="0021591D">
      <w:pPr>
        <w:ind w:left="708"/>
        <w:rPr>
          <w:rFonts w:asciiTheme="minorHAnsi" w:eastAsia="Calibri" w:hAnsiTheme="minorHAnsi" w:cstheme="minorHAnsi"/>
          <w:b/>
          <w:bCs/>
          <w:color w:val="FF0000"/>
          <w:sz w:val="22"/>
          <w:szCs w:val="22"/>
          <w:lang w:eastAsia="en-US"/>
          <w14:ligatures w14:val="standardContextual"/>
        </w:rPr>
      </w:pPr>
    </w:p>
    <w:p w14:paraId="3CDB00D6" w14:textId="77777777" w:rsidR="0021591D" w:rsidRPr="00BF5D2D" w:rsidRDefault="0021591D" w:rsidP="0021591D">
      <w:pPr>
        <w:tabs>
          <w:tab w:val="left" w:pos="-900"/>
          <w:tab w:val="left" w:pos="-720"/>
        </w:tabs>
        <w:jc w:val="both"/>
        <w:rPr>
          <w:rFonts w:asciiTheme="minorHAnsi" w:hAnsiTheme="minorHAnsi" w:cstheme="minorHAnsi"/>
          <w:b/>
          <w:sz w:val="22"/>
          <w:szCs w:val="22"/>
        </w:rPr>
      </w:pPr>
      <w:r w:rsidRPr="00BF5D2D">
        <w:rPr>
          <w:rFonts w:asciiTheme="minorHAnsi" w:hAnsiTheme="minorHAnsi" w:cstheme="minorHAnsi"/>
          <w:b/>
          <w:sz w:val="22"/>
          <w:szCs w:val="22"/>
        </w:rPr>
        <w:t>6./</w:t>
      </w:r>
      <w:r w:rsidRPr="00BF5D2D">
        <w:rPr>
          <w:rFonts w:asciiTheme="minorHAnsi" w:hAnsiTheme="minorHAnsi" w:cstheme="minorHAnsi"/>
          <w:b/>
          <w:sz w:val="22"/>
          <w:szCs w:val="22"/>
        </w:rPr>
        <w:tab/>
        <w:t xml:space="preserve">Tájékoztató a lejárt </w:t>
      </w:r>
      <w:proofErr w:type="spellStart"/>
      <w:r w:rsidRPr="00BF5D2D">
        <w:rPr>
          <w:rFonts w:asciiTheme="minorHAnsi" w:hAnsiTheme="minorHAnsi" w:cstheme="minorHAnsi"/>
          <w:b/>
          <w:sz w:val="22"/>
          <w:szCs w:val="22"/>
        </w:rPr>
        <w:t>határidejű</w:t>
      </w:r>
      <w:proofErr w:type="spellEnd"/>
      <w:r w:rsidRPr="00BF5D2D">
        <w:rPr>
          <w:rFonts w:asciiTheme="minorHAnsi" w:hAnsiTheme="minorHAnsi" w:cstheme="minorHAnsi"/>
          <w:b/>
          <w:sz w:val="22"/>
          <w:szCs w:val="22"/>
        </w:rPr>
        <w:t xml:space="preserve"> közgyűlési határozatok végrehajtásáról</w:t>
      </w:r>
    </w:p>
    <w:p w14:paraId="38BBE729"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
          <w:sz w:val="22"/>
          <w:szCs w:val="22"/>
          <w:u w:val="single"/>
        </w:rPr>
        <w:t>Előadó:</w:t>
      </w:r>
      <w:r w:rsidRPr="00BF5D2D">
        <w:rPr>
          <w:rFonts w:asciiTheme="minorHAnsi" w:hAnsiTheme="minorHAnsi" w:cstheme="minorHAnsi"/>
          <w:bCs/>
          <w:sz w:val="22"/>
          <w:szCs w:val="22"/>
        </w:rPr>
        <w:t xml:space="preserve"> </w:t>
      </w:r>
      <w:r w:rsidRPr="00BF5D2D">
        <w:rPr>
          <w:rFonts w:asciiTheme="minorHAnsi" w:hAnsiTheme="minorHAnsi" w:cstheme="minorHAnsi"/>
          <w:bCs/>
          <w:sz w:val="22"/>
          <w:szCs w:val="22"/>
        </w:rPr>
        <w:tab/>
        <w:t>Dr. Károlyi Ákos jegyző</w:t>
      </w:r>
    </w:p>
    <w:p w14:paraId="1B9FEC6F" w14:textId="77777777" w:rsidR="0021591D" w:rsidRPr="00BF5D2D" w:rsidRDefault="0021591D" w:rsidP="0021591D">
      <w:pPr>
        <w:jc w:val="both"/>
        <w:rPr>
          <w:rFonts w:asciiTheme="minorHAnsi" w:hAnsiTheme="minorHAnsi" w:cstheme="minorHAnsi"/>
          <w:b/>
          <w:bCs/>
          <w:sz w:val="22"/>
          <w:szCs w:val="22"/>
          <w:u w:val="single"/>
        </w:rPr>
      </w:pPr>
      <w:bookmarkStart w:id="3" w:name="_Hlk219962588"/>
      <w:r w:rsidRPr="00BF5D2D">
        <w:rPr>
          <w:rFonts w:asciiTheme="minorHAnsi" w:hAnsiTheme="minorHAnsi" w:cstheme="minorHAnsi"/>
          <w:bCs/>
          <w:i/>
          <w:iCs/>
          <w:sz w:val="22"/>
          <w:szCs w:val="22"/>
        </w:rPr>
        <w:t xml:space="preserve">                    </w:t>
      </w:r>
    </w:p>
    <w:bookmarkEnd w:id="3"/>
    <w:p w14:paraId="613E1E50" w14:textId="77777777" w:rsidR="0021591D" w:rsidRPr="00BF5D2D" w:rsidRDefault="0021591D" w:rsidP="0021591D">
      <w:pPr>
        <w:ind w:left="709" w:hanging="709"/>
        <w:jc w:val="both"/>
        <w:rPr>
          <w:rFonts w:asciiTheme="minorHAnsi" w:hAnsiTheme="minorHAnsi" w:cstheme="minorHAnsi"/>
          <w:b/>
          <w:bCs/>
          <w:sz w:val="22"/>
          <w:szCs w:val="22"/>
        </w:rPr>
      </w:pPr>
      <w:r w:rsidRPr="00BF5D2D">
        <w:rPr>
          <w:rFonts w:asciiTheme="minorHAnsi" w:hAnsiTheme="minorHAnsi" w:cstheme="minorHAnsi"/>
          <w:b/>
          <w:bCs/>
          <w:sz w:val="22"/>
          <w:szCs w:val="22"/>
        </w:rPr>
        <w:t>7./</w:t>
      </w:r>
      <w:r w:rsidRPr="00BF5D2D">
        <w:rPr>
          <w:rFonts w:asciiTheme="minorHAnsi" w:hAnsiTheme="minorHAnsi" w:cstheme="minorHAnsi"/>
          <w:b/>
          <w:bCs/>
          <w:sz w:val="22"/>
          <w:szCs w:val="22"/>
        </w:rPr>
        <w:tab/>
        <w:t>Jegyzői tájékoztató a Polgármesteri Hivatal törvényességi és hatósági munkájáról, a Hivatal tevékenységéről</w:t>
      </w:r>
    </w:p>
    <w:p w14:paraId="271DC18D" w14:textId="77777777" w:rsidR="0021591D" w:rsidRPr="00BF5D2D" w:rsidRDefault="0021591D" w:rsidP="0021591D">
      <w:pPr>
        <w:tabs>
          <w:tab w:val="left" w:pos="720"/>
        </w:tabs>
        <w:ind w:left="900" w:hanging="900"/>
        <w:jc w:val="both"/>
        <w:rPr>
          <w:rFonts w:asciiTheme="minorHAnsi" w:hAnsiTheme="minorHAnsi" w:cstheme="minorHAnsi"/>
          <w:sz w:val="22"/>
          <w:szCs w:val="22"/>
        </w:rPr>
      </w:pPr>
      <w:r w:rsidRPr="00BF5D2D">
        <w:rPr>
          <w:rFonts w:asciiTheme="minorHAnsi" w:hAnsiTheme="minorHAnsi" w:cstheme="minorHAnsi"/>
          <w:sz w:val="22"/>
          <w:szCs w:val="22"/>
        </w:rPr>
        <w:tab/>
      </w:r>
      <w:r w:rsidRPr="00BF5D2D">
        <w:rPr>
          <w:rFonts w:asciiTheme="minorHAnsi" w:hAnsiTheme="minorHAnsi" w:cstheme="minorHAnsi"/>
          <w:b/>
          <w:sz w:val="22"/>
          <w:szCs w:val="22"/>
          <w:u w:val="single"/>
        </w:rPr>
        <w:t>Előadó</w:t>
      </w:r>
      <w:r w:rsidRPr="00BF5D2D">
        <w:rPr>
          <w:rFonts w:asciiTheme="minorHAnsi" w:hAnsiTheme="minorHAnsi" w:cstheme="minorHAnsi"/>
          <w:b/>
          <w:sz w:val="22"/>
          <w:szCs w:val="22"/>
        </w:rPr>
        <w:t>:</w:t>
      </w:r>
      <w:r w:rsidRPr="00BF5D2D">
        <w:rPr>
          <w:rFonts w:asciiTheme="minorHAnsi" w:hAnsiTheme="minorHAnsi" w:cstheme="minorHAnsi"/>
          <w:sz w:val="22"/>
          <w:szCs w:val="22"/>
        </w:rPr>
        <w:tab/>
      </w:r>
      <w:r w:rsidRPr="00BF5D2D">
        <w:rPr>
          <w:rFonts w:asciiTheme="minorHAnsi" w:hAnsiTheme="minorHAnsi" w:cstheme="minorHAnsi"/>
          <w:sz w:val="22"/>
          <w:szCs w:val="22"/>
        </w:rPr>
        <w:tab/>
        <w:t>Dr. Károlyi Ákos jegyző</w:t>
      </w:r>
    </w:p>
    <w:p w14:paraId="3B96F392" w14:textId="77777777" w:rsidR="0021591D" w:rsidRPr="00BF5D2D" w:rsidRDefault="0021591D" w:rsidP="0021591D">
      <w:pPr>
        <w:jc w:val="both"/>
        <w:rPr>
          <w:rFonts w:asciiTheme="minorHAnsi" w:hAnsiTheme="minorHAnsi" w:cstheme="minorHAnsi"/>
          <w:i/>
          <w:sz w:val="22"/>
          <w:szCs w:val="22"/>
        </w:rPr>
      </w:pPr>
    </w:p>
    <w:p w14:paraId="290B0E78" w14:textId="77777777" w:rsidR="0021591D" w:rsidRPr="00BF5D2D" w:rsidRDefault="0021591D" w:rsidP="0021591D">
      <w:pPr>
        <w:spacing w:after="60"/>
        <w:jc w:val="center"/>
        <w:outlineLvl w:val="1"/>
        <w:rPr>
          <w:rFonts w:asciiTheme="minorHAnsi" w:hAnsiTheme="minorHAnsi" w:cstheme="minorHAnsi"/>
          <w:b/>
          <w:bCs/>
          <w:caps/>
          <w:sz w:val="22"/>
          <w:szCs w:val="22"/>
        </w:rPr>
      </w:pPr>
      <w:r w:rsidRPr="00BF5D2D">
        <w:rPr>
          <w:rFonts w:asciiTheme="minorHAnsi" w:hAnsiTheme="minorHAnsi" w:cstheme="minorHAnsi"/>
          <w:b/>
          <w:bCs/>
          <w:caps/>
          <w:sz w:val="22"/>
          <w:szCs w:val="22"/>
        </w:rPr>
        <w:t>Ii.</w:t>
      </w:r>
    </w:p>
    <w:p w14:paraId="2836D0AF" w14:textId="77777777" w:rsidR="0021591D" w:rsidRPr="00BF5D2D" w:rsidRDefault="0021591D" w:rsidP="0021591D">
      <w:pPr>
        <w:tabs>
          <w:tab w:val="left" w:pos="-2268"/>
        </w:tabs>
        <w:jc w:val="center"/>
        <w:rPr>
          <w:rFonts w:asciiTheme="minorHAnsi" w:hAnsiTheme="minorHAnsi" w:cstheme="minorHAnsi"/>
          <w:b/>
          <w:sz w:val="22"/>
          <w:szCs w:val="22"/>
          <w:u w:val="single"/>
        </w:rPr>
      </w:pPr>
      <w:proofErr w:type="gramStart"/>
      <w:r w:rsidRPr="00BF5D2D">
        <w:rPr>
          <w:rFonts w:asciiTheme="minorHAnsi" w:hAnsiTheme="minorHAnsi" w:cstheme="minorHAnsi"/>
          <w:b/>
          <w:sz w:val="22"/>
          <w:szCs w:val="22"/>
          <w:u w:val="single"/>
        </w:rPr>
        <w:t>ZÁRT  ÜLÉS</w:t>
      </w:r>
      <w:proofErr w:type="gramEnd"/>
    </w:p>
    <w:p w14:paraId="59F0A12A" w14:textId="77777777" w:rsidR="0021591D" w:rsidRPr="00BF5D2D" w:rsidRDefault="0021591D" w:rsidP="0021591D">
      <w:pPr>
        <w:ind w:firstLine="708"/>
        <w:jc w:val="both"/>
        <w:rPr>
          <w:rFonts w:asciiTheme="minorHAnsi" w:hAnsiTheme="minorHAnsi" w:cstheme="minorHAnsi"/>
          <w:i/>
          <w:sz w:val="22"/>
          <w:szCs w:val="22"/>
        </w:rPr>
      </w:pPr>
    </w:p>
    <w:p w14:paraId="7F63AF0E" w14:textId="77777777" w:rsidR="0021591D" w:rsidRPr="00BF5D2D" w:rsidRDefault="0021591D" w:rsidP="0021591D">
      <w:pPr>
        <w:rPr>
          <w:rFonts w:asciiTheme="minorHAnsi" w:hAnsiTheme="minorHAnsi" w:cstheme="minorHAnsi"/>
          <w:b/>
          <w:bCs/>
          <w:i/>
          <w:iCs/>
          <w:sz w:val="22"/>
          <w:szCs w:val="22"/>
        </w:rPr>
      </w:pPr>
      <w:r w:rsidRPr="00BF5D2D">
        <w:rPr>
          <w:rFonts w:asciiTheme="minorHAnsi" w:hAnsiTheme="minorHAnsi" w:cstheme="minorHAnsi"/>
          <w:b/>
          <w:bCs/>
          <w:sz w:val="22"/>
          <w:szCs w:val="22"/>
        </w:rPr>
        <w:t>8./</w:t>
      </w:r>
      <w:r w:rsidRPr="00BF5D2D">
        <w:rPr>
          <w:rFonts w:asciiTheme="minorHAnsi" w:hAnsiTheme="minorHAnsi" w:cstheme="minorHAnsi"/>
          <w:b/>
          <w:bCs/>
          <w:sz w:val="22"/>
          <w:szCs w:val="22"/>
        </w:rPr>
        <w:tab/>
        <w:t>Javaslat önkormányzati kitüntetések adományozására</w:t>
      </w:r>
    </w:p>
    <w:p w14:paraId="2E3FB462" w14:textId="77777777" w:rsidR="0021591D" w:rsidRPr="00BF5D2D" w:rsidRDefault="0021591D" w:rsidP="0021591D">
      <w:pPr>
        <w:tabs>
          <w:tab w:val="left" w:pos="-2268"/>
        </w:tabs>
        <w:jc w:val="both"/>
        <w:rPr>
          <w:rFonts w:asciiTheme="minorHAnsi" w:hAnsiTheme="minorHAnsi" w:cstheme="minorHAnsi"/>
          <w:iCs/>
          <w:color w:val="000000"/>
          <w:sz w:val="22"/>
          <w:szCs w:val="22"/>
        </w:rPr>
      </w:pPr>
      <w:r w:rsidRPr="00BF5D2D">
        <w:rPr>
          <w:rFonts w:asciiTheme="minorHAnsi" w:hAnsiTheme="minorHAnsi" w:cstheme="minorHAnsi"/>
          <w:b/>
          <w:bCs/>
          <w:iCs/>
          <w:color w:val="000000"/>
          <w:sz w:val="22"/>
          <w:szCs w:val="22"/>
        </w:rPr>
        <w:tab/>
      </w:r>
      <w:r w:rsidRPr="00BF5D2D">
        <w:rPr>
          <w:rFonts w:asciiTheme="minorHAnsi" w:hAnsiTheme="minorHAnsi" w:cstheme="minorHAnsi"/>
          <w:b/>
          <w:bCs/>
          <w:iCs/>
          <w:color w:val="000000"/>
          <w:sz w:val="22"/>
          <w:szCs w:val="22"/>
          <w:u w:val="single"/>
        </w:rPr>
        <w:t>Előadók:</w:t>
      </w:r>
      <w:r w:rsidRPr="00BF5D2D">
        <w:rPr>
          <w:rFonts w:asciiTheme="minorHAnsi" w:hAnsiTheme="minorHAnsi" w:cstheme="minorHAnsi"/>
          <w:iCs/>
          <w:color w:val="000000"/>
          <w:sz w:val="22"/>
          <w:szCs w:val="22"/>
        </w:rPr>
        <w:tab/>
        <w:t xml:space="preserve">Dr. </w:t>
      </w:r>
      <w:proofErr w:type="spellStart"/>
      <w:r w:rsidRPr="00BF5D2D">
        <w:rPr>
          <w:rFonts w:asciiTheme="minorHAnsi" w:hAnsiTheme="minorHAnsi" w:cstheme="minorHAnsi"/>
          <w:iCs/>
          <w:color w:val="000000"/>
          <w:sz w:val="22"/>
          <w:szCs w:val="22"/>
        </w:rPr>
        <w:t>Nemény</w:t>
      </w:r>
      <w:proofErr w:type="spellEnd"/>
      <w:r w:rsidRPr="00BF5D2D">
        <w:rPr>
          <w:rFonts w:asciiTheme="minorHAnsi" w:hAnsiTheme="minorHAnsi" w:cstheme="minorHAnsi"/>
          <w:iCs/>
          <w:color w:val="000000"/>
          <w:sz w:val="22"/>
          <w:szCs w:val="22"/>
        </w:rPr>
        <w:t xml:space="preserve"> András polgármester</w:t>
      </w:r>
    </w:p>
    <w:p w14:paraId="5CF7D6A9" w14:textId="77777777" w:rsidR="0021591D" w:rsidRPr="00BF5D2D" w:rsidRDefault="0021591D" w:rsidP="0021591D">
      <w:pPr>
        <w:tabs>
          <w:tab w:val="left" w:pos="-2268"/>
        </w:tabs>
        <w:jc w:val="both"/>
        <w:rPr>
          <w:rFonts w:asciiTheme="minorHAnsi" w:hAnsiTheme="minorHAnsi" w:cstheme="minorHAnsi"/>
          <w:iCs/>
          <w:color w:val="000000"/>
          <w:sz w:val="22"/>
          <w:szCs w:val="22"/>
        </w:rPr>
      </w:pPr>
      <w:r w:rsidRPr="00BF5D2D">
        <w:rPr>
          <w:rFonts w:asciiTheme="minorHAnsi" w:hAnsiTheme="minorHAnsi" w:cstheme="minorHAnsi"/>
          <w:iCs/>
          <w:color w:val="000000"/>
          <w:sz w:val="22"/>
          <w:szCs w:val="22"/>
        </w:rPr>
        <w:tab/>
      </w:r>
      <w:r w:rsidRPr="00BF5D2D">
        <w:rPr>
          <w:rFonts w:asciiTheme="minorHAnsi" w:hAnsiTheme="minorHAnsi" w:cstheme="minorHAnsi"/>
          <w:iCs/>
          <w:color w:val="000000"/>
          <w:sz w:val="22"/>
          <w:szCs w:val="22"/>
        </w:rPr>
        <w:tab/>
      </w:r>
      <w:r w:rsidRPr="00BF5D2D">
        <w:rPr>
          <w:rFonts w:asciiTheme="minorHAnsi" w:hAnsiTheme="minorHAnsi" w:cstheme="minorHAnsi"/>
          <w:iCs/>
          <w:color w:val="000000"/>
          <w:sz w:val="22"/>
          <w:szCs w:val="22"/>
        </w:rPr>
        <w:tab/>
        <w:t>Dr. László Győző alpolgármester</w:t>
      </w:r>
    </w:p>
    <w:p w14:paraId="2AF3010A" w14:textId="77777777" w:rsidR="0021591D" w:rsidRPr="00BF5D2D" w:rsidRDefault="0021591D" w:rsidP="0021591D">
      <w:pPr>
        <w:tabs>
          <w:tab w:val="left" w:pos="-2268"/>
        </w:tabs>
        <w:jc w:val="both"/>
        <w:rPr>
          <w:rFonts w:asciiTheme="minorHAnsi" w:hAnsiTheme="minorHAnsi" w:cstheme="minorHAnsi"/>
          <w:bCs/>
          <w:i/>
          <w:sz w:val="22"/>
          <w:szCs w:val="22"/>
          <w:u w:val="single"/>
        </w:rPr>
      </w:pPr>
      <w:r w:rsidRPr="00BF5D2D">
        <w:rPr>
          <w:rFonts w:asciiTheme="minorHAnsi" w:hAnsiTheme="minorHAnsi" w:cstheme="minorHAnsi"/>
          <w:iCs/>
          <w:color w:val="000000"/>
          <w:sz w:val="22"/>
          <w:szCs w:val="22"/>
        </w:rPr>
        <w:tab/>
      </w:r>
    </w:p>
    <w:p w14:paraId="477BA8D6"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b/>
          <w:bCs/>
          <w:sz w:val="22"/>
          <w:szCs w:val="22"/>
          <w:u w:val="single"/>
        </w:rPr>
        <w:lastRenderedPageBreak/>
        <w:t>Felelős:</w:t>
      </w:r>
      <w:r w:rsidRPr="00BF5D2D">
        <w:rPr>
          <w:rFonts w:asciiTheme="minorHAnsi" w:hAnsiTheme="minorHAnsi" w:cstheme="minorHAnsi"/>
          <w:sz w:val="22"/>
          <w:szCs w:val="22"/>
        </w:rPr>
        <w:t xml:space="preserve"> </w:t>
      </w:r>
      <w:r w:rsidRPr="00BF5D2D">
        <w:rPr>
          <w:rFonts w:asciiTheme="minorHAnsi" w:hAnsiTheme="minorHAnsi" w:cstheme="minorHAnsi"/>
          <w:sz w:val="22"/>
          <w:szCs w:val="22"/>
        </w:rPr>
        <w:tab/>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6E08E92A" w14:textId="77777777" w:rsidR="0021591D" w:rsidRPr="00BF5D2D" w:rsidRDefault="0021591D" w:rsidP="0021591D">
      <w:pPr>
        <w:ind w:left="708"/>
        <w:jc w:val="both"/>
        <w:rPr>
          <w:rFonts w:asciiTheme="minorHAnsi" w:hAnsiTheme="minorHAnsi" w:cstheme="minorHAnsi"/>
          <w:sz w:val="22"/>
          <w:szCs w:val="22"/>
        </w:rPr>
      </w:pPr>
    </w:p>
    <w:p w14:paraId="66E5DEC6" w14:textId="77777777" w:rsidR="0021591D" w:rsidRPr="00BF5D2D" w:rsidRDefault="0021591D" w:rsidP="0021591D">
      <w:pPr>
        <w:tabs>
          <w:tab w:val="left" w:pos="1134"/>
        </w:tabs>
        <w:autoSpaceDE w:val="0"/>
        <w:autoSpaceDN w:val="0"/>
        <w:adjustRightInd w:val="0"/>
        <w:jc w:val="both"/>
        <w:rPr>
          <w:rFonts w:asciiTheme="minorHAnsi" w:hAnsiTheme="minorHAnsi" w:cstheme="minorHAnsi"/>
          <w:iCs/>
          <w:sz w:val="22"/>
          <w:szCs w:val="22"/>
        </w:rPr>
      </w:pPr>
      <w:r w:rsidRPr="00BF5D2D">
        <w:rPr>
          <w:rFonts w:asciiTheme="minorHAnsi" w:hAnsiTheme="minorHAnsi" w:cstheme="minorHAnsi"/>
          <w:b/>
          <w:bCs/>
          <w:sz w:val="22"/>
          <w:szCs w:val="22"/>
          <w:u w:val="single"/>
        </w:rPr>
        <w:t>Határidő:</w:t>
      </w:r>
      <w:r w:rsidRPr="00BF5D2D">
        <w:rPr>
          <w:rFonts w:asciiTheme="minorHAnsi" w:hAnsiTheme="minorHAnsi" w:cstheme="minorHAnsi"/>
          <w:sz w:val="22"/>
          <w:szCs w:val="22"/>
        </w:rPr>
        <w:tab/>
      </w:r>
      <w:r w:rsidRPr="00BF5D2D">
        <w:rPr>
          <w:rFonts w:asciiTheme="minorHAnsi" w:hAnsiTheme="minorHAnsi" w:cstheme="minorHAnsi"/>
          <w:sz w:val="22"/>
          <w:szCs w:val="22"/>
        </w:rPr>
        <w:tab/>
      </w:r>
      <w:r w:rsidRPr="00BF5D2D">
        <w:rPr>
          <w:rFonts w:asciiTheme="minorHAnsi" w:hAnsiTheme="minorHAnsi" w:cstheme="minorHAnsi"/>
          <w:iCs/>
          <w:sz w:val="22"/>
          <w:szCs w:val="22"/>
        </w:rPr>
        <w:t>azonnal</w:t>
      </w:r>
    </w:p>
    <w:p w14:paraId="1BA04F23" w14:textId="77777777" w:rsidR="0021591D" w:rsidRPr="00BF5D2D" w:rsidRDefault="0021591D" w:rsidP="0021591D">
      <w:pPr>
        <w:tabs>
          <w:tab w:val="left" w:pos="-2268"/>
        </w:tabs>
        <w:jc w:val="center"/>
        <w:rPr>
          <w:rFonts w:asciiTheme="minorHAnsi" w:hAnsiTheme="minorHAnsi" w:cstheme="minorHAnsi"/>
          <w:b/>
          <w:bCs/>
          <w:i/>
          <w:iCs/>
          <w:sz w:val="22"/>
          <w:szCs w:val="22"/>
        </w:rPr>
      </w:pPr>
      <w:r w:rsidRPr="00BF5D2D">
        <w:rPr>
          <w:rFonts w:asciiTheme="minorHAnsi" w:hAnsiTheme="minorHAnsi" w:cstheme="minorHAnsi"/>
          <w:b/>
          <w:bCs/>
          <w:i/>
          <w:iCs/>
          <w:sz w:val="22"/>
          <w:szCs w:val="22"/>
        </w:rPr>
        <w:t>I.</w:t>
      </w:r>
    </w:p>
    <w:p w14:paraId="7008B932" w14:textId="77777777" w:rsidR="0021591D" w:rsidRPr="00BF5D2D" w:rsidRDefault="0021591D" w:rsidP="0021591D">
      <w:pPr>
        <w:tabs>
          <w:tab w:val="left" w:pos="-2268"/>
        </w:tabs>
        <w:jc w:val="center"/>
        <w:rPr>
          <w:rFonts w:asciiTheme="minorHAnsi" w:hAnsiTheme="minorHAnsi" w:cstheme="minorHAnsi"/>
          <w:b/>
          <w:bCs/>
          <w:i/>
          <w:sz w:val="22"/>
          <w:szCs w:val="22"/>
          <w:u w:val="single"/>
        </w:rPr>
      </w:pPr>
      <w:r w:rsidRPr="00BF5D2D">
        <w:rPr>
          <w:rFonts w:asciiTheme="minorHAnsi" w:hAnsiTheme="minorHAnsi" w:cstheme="minorHAnsi"/>
          <w:b/>
          <w:bCs/>
          <w:i/>
          <w:sz w:val="22"/>
          <w:szCs w:val="22"/>
          <w:u w:val="single"/>
        </w:rPr>
        <w:t>NYILVÁNOS ÜLÉS</w:t>
      </w:r>
    </w:p>
    <w:p w14:paraId="6692DE3A" w14:textId="77777777" w:rsidR="0021591D" w:rsidRPr="00BF5D2D" w:rsidRDefault="0021591D" w:rsidP="0021591D">
      <w:pPr>
        <w:tabs>
          <w:tab w:val="left" w:pos="-2268"/>
        </w:tabs>
        <w:jc w:val="center"/>
        <w:rPr>
          <w:rFonts w:asciiTheme="minorHAnsi" w:hAnsiTheme="minorHAnsi" w:cstheme="minorHAnsi"/>
          <w:b/>
          <w:bCs/>
          <w:i/>
          <w:sz w:val="22"/>
          <w:szCs w:val="22"/>
          <w:u w:val="single"/>
        </w:rPr>
      </w:pPr>
    </w:p>
    <w:p w14:paraId="2B644391" w14:textId="77777777" w:rsidR="0021591D" w:rsidRPr="00BF5D2D" w:rsidRDefault="0021591D" w:rsidP="0021591D">
      <w:pPr>
        <w:ind w:left="720" w:hanging="720"/>
        <w:jc w:val="both"/>
        <w:rPr>
          <w:rFonts w:asciiTheme="minorHAnsi" w:hAnsiTheme="minorHAnsi" w:cstheme="minorHAnsi"/>
          <w:b/>
          <w:bCs/>
          <w:i/>
          <w:iCs/>
          <w:sz w:val="22"/>
          <w:szCs w:val="22"/>
        </w:rPr>
      </w:pPr>
      <w:r w:rsidRPr="00BF5D2D">
        <w:rPr>
          <w:rFonts w:asciiTheme="minorHAnsi" w:hAnsiTheme="minorHAnsi" w:cstheme="minorHAnsi"/>
          <w:b/>
          <w:bCs/>
          <w:sz w:val="22"/>
          <w:szCs w:val="22"/>
        </w:rPr>
        <w:t>1./</w:t>
      </w:r>
      <w:r w:rsidRPr="00BF5D2D">
        <w:rPr>
          <w:rFonts w:asciiTheme="minorHAnsi" w:hAnsiTheme="minorHAnsi" w:cstheme="minorHAnsi"/>
          <w:b/>
          <w:bCs/>
          <w:sz w:val="22"/>
          <w:szCs w:val="22"/>
        </w:rPr>
        <w:tab/>
        <w:t>Tájékoztató az országgyűlési képviselők 2026. április 12-ei általános választásáról</w:t>
      </w:r>
    </w:p>
    <w:p w14:paraId="4080EC1D" w14:textId="77777777" w:rsidR="0021591D" w:rsidRPr="00BF5D2D" w:rsidRDefault="0021591D" w:rsidP="0021591D">
      <w:pPr>
        <w:ind w:left="720" w:hanging="12"/>
        <w:jc w:val="both"/>
        <w:rPr>
          <w:rFonts w:asciiTheme="minorHAnsi" w:hAnsiTheme="minorHAnsi" w:cstheme="minorHAnsi"/>
          <w:sz w:val="22"/>
          <w:szCs w:val="22"/>
        </w:rPr>
      </w:pPr>
      <w:r w:rsidRPr="00BF5D2D">
        <w:rPr>
          <w:rFonts w:asciiTheme="minorHAnsi" w:hAnsiTheme="minorHAnsi" w:cstheme="minorHAnsi"/>
          <w:b/>
          <w:sz w:val="22"/>
          <w:szCs w:val="22"/>
        </w:rPr>
        <w:t xml:space="preserve"> </w:t>
      </w:r>
      <w:proofErr w:type="gramStart"/>
      <w:r w:rsidRPr="00BF5D2D">
        <w:rPr>
          <w:rFonts w:asciiTheme="minorHAnsi" w:hAnsiTheme="minorHAnsi" w:cstheme="minorHAnsi"/>
          <w:b/>
          <w:sz w:val="22"/>
          <w:szCs w:val="22"/>
          <w:u w:val="single"/>
        </w:rPr>
        <w:t>Előadó:</w:t>
      </w:r>
      <w:r w:rsidRPr="00BF5D2D">
        <w:rPr>
          <w:rFonts w:asciiTheme="minorHAnsi" w:hAnsiTheme="minorHAnsi" w:cstheme="minorHAnsi"/>
          <w:sz w:val="22"/>
          <w:szCs w:val="22"/>
        </w:rPr>
        <w:t xml:space="preserve">   </w:t>
      </w:r>
      <w:proofErr w:type="gramEnd"/>
      <w:r w:rsidRPr="00BF5D2D">
        <w:rPr>
          <w:rFonts w:asciiTheme="minorHAnsi" w:hAnsiTheme="minorHAnsi" w:cstheme="minorHAnsi"/>
          <w:sz w:val="22"/>
          <w:szCs w:val="22"/>
        </w:rPr>
        <w:tab/>
        <w:t xml:space="preserve">Dr. Bálint </w:t>
      </w:r>
      <w:proofErr w:type="spellStart"/>
      <w:r w:rsidRPr="00BF5D2D">
        <w:rPr>
          <w:rFonts w:asciiTheme="minorHAnsi" w:hAnsiTheme="minorHAnsi" w:cstheme="minorHAnsi"/>
          <w:sz w:val="22"/>
          <w:szCs w:val="22"/>
        </w:rPr>
        <w:t>Monika</w:t>
      </w:r>
      <w:proofErr w:type="spellEnd"/>
      <w:r w:rsidRPr="00BF5D2D">
        <w:rPr>
          <w:rFonts w:asciiTheme="minorHAnsi" w:hAnsiTheme="minorHAnsi" w:cstheme="minorHAnsi"/>
          <w:sz w:val="22"/>
          <w:szCs w:val="22"/>
        </w:rPr>
        <w:t xml:space="preserve"> OEVB elnök</w:t>
      </w:r>
    </w:p>
    <w:p w14:paraId="2CEEF798" w14:textId="77777777" w:rsidR="0021591D" w:rsidRPr="00BF5D2D" w:rsidRDefault="0021591D" w:rsidP="0021591D">
      <w:pPr>
        <w:ind w:left="720" w:hanging="12"/>
        <w:jc w:val="both"/>
        <w:rPr>
          <w:rFonts w:asciiTheme="minorHAnsi" w:hAnsiTheme="minorHAnsi" w:cstheme="minorHAnsi"/>
          <w:sz w:val="22"/>
          <w:szCs w:val="22"/>
        </w:rPr>
      </w:pPr>
    </w:p>
    <w:p w14:paraId="669D3AA3" w14:textId="77777777" w:rsidR="0021591D" w:rsidRPr="00BF5D2D" w:rsidRDefault="0021591D" w:rsidP="0021591D">
      <w:pPr>
        <w:keepNext/>
        <w:jc w:val="center"/>
        <w:rPr>
          <w:rFonts w:asciiTheme="minorHAnsi" w:hAnsiTheme="minorHAnsi" w:cstheme="minorHAnsi"/>
          <w:b/>
          <w:bCs/>
          <w:sz w:val="22"/>
          <w:szCs w:val="22"/>
          <w:u w:val="single"/>
        </w:rPr>
      </w:pPr>
      <w:r w:rsidRPr="00BF5D2D">
        <w:rPr>
          <w:rFonts w:asciiTheme="minorHAnsi" w:hAnsiTheme="minorHAnsi" w:cstheme="minorHAnsi"/>
          <w:b/>
          <w:bCs/>
          <w:sz w:val="22"/>
          <w:szCs w:val="22"/>
          <w:u w:val="single"/>
        </w:rPr>
        <w:t>110/2026. (IV. 30.) Kgy. számú határozat</w:t>
      </w:r>
    </w:p>
    <w:p w14:paraId="38DF76CD" w14:textId="77777777" w:rsidR="0021591D" w:rsidRPr="00BF5D2D" w:rsidRDefault="0021591D" w:rsidP="0021591D">
      <w:pPr>
        <w:ind w:left="720" w:hanging="12"/>
        <w:jc w:val="both"/>
        <w:rPr>
          <w:rFonts w:asciiTheme="minorHAnsi" w:hAnsiTheme="minorHAnsi" w:cstheme="minorHAnsi"/>
          <w:sz w:val="22"/>
          <w:szCs w:val="22"/>
        </w:rPr>
      </w:pPr>
    </w:p>
    <w:p w14:paraId="6FDD6C6A" w14:textId="77777777" w:rsidR="0021591D" w:rsidRPr="00BF5D2D" w:rsidRDefault="0021591D" w:rsidP="0021591D">
      <w:pPr>
        <w:spacing w:after="200"/>
        <w:jc w:val="both"/>
        <w:rPr>
          <w:rFonts w:asciiTheme="minorHAnsi" w:eastAsia="Calibri" w:hAnsiTheme="minorHAnsi" w:cstheme="minorHAnsi"/>
          <w:bCs/>
          <w:sz w:val="22"/>
          <w:szCs w:val="22"/>
          <w:lang w:eastAsia="en-US"/>
        </w:rPr>
      </w:pPr>
      <w:r w:rsidRPr="00BF5D2D">
        <w:rPr>
          <w:rFonts w:asciiTheme="minorHAnsi" w:eastAsia="Calibri" w:hAnsiTheme="minorHAnsi" w:cstheme="minorHAnsi"/>
          <w:bCs/>
          <w:sz w:val="22"/>
          <w:szCs w:val="22"/>
          <w:lang w:eastAsia="en-US"/>
        </w:rPr>
        <w:t>Szombathely Megyei Jogú Város Közgyűlése Vas Vármegye 01. számú Országgyűlési Egyéni Választókerületében az országgyűlés képviselők 2026. április 12. napjára kiírt választásának eredményéről szóló, Vas Vármegye 01. számú Országgyűlési Egyéni Választókerület Választási Bizottsága által készített tájékoztatót tudomásul veszi.</w:t>
      </w:r>
    </w:p>
    <w:p w14:paraId="1C950576" w14:textId="77777777" w:rsidR="0021591D" w:rsidRPr="00BF5D2D" w:rsidRDefault="0021591D" w:rsidP="0021591D">
      <w:pPr>
        <w:spacing w:after="200"/>
        <w:jc w:val="both"/>
        <w:rPr>
          <w:rFonts w:asciiTheme="minorHAnsi" w:eastAsia="Calibri" w:hAnsiTheme="minorHAnsi" w:cstheme="minorHAnsi"/>
          <w:bCs/>
          <w:sz w:val="22"/>
          <w:szCs w:val="22"/>
          <w:lang w:eastAsia="en-US"/>
        </w:rPr>
      </w:pPr>
      <w:r w:rsidRPr="00BF5D2D">
        <w:rPr>
          <w:rFonts w:asciiTheme="minorHAnsi" w:eastAsia="Calibri" w:hAnsiTheme="minorHAnsi" w:cstheme="minorHAnsi"/>
          <w:b/>
          <w:sz w:val="22"/>
          <w:szCs w:val="22"/>
          <w:u w:val="single"/>
          <w:lang w:eastAsia="en-US"/>
        </w:rPr>
        <w:t>Felelős:</w:t>
      </w:r>
      <w:r w:rsidRPr="00BF5D2D">
        <w:rPr>
          <w:rFonts w:asciiTheme="minorHAnsi" w:eastAsia="Calibri" w:hAnsiTheme="minorHAnsi" w:cstheme="minorHAnsi"/>
          <w:b/>
          <w:sz w:val="22"/>
          <w:szCs w:val="22"/>
          <w:u w:val="single"/>
          <w:lang w:eastAsia="en-US"/>
        </w:rPr>
        <w:tab/>
      </w:r>
      <w:r w:rsidRPr="00BF5D2D">
        <w:rPr>
          <w:rFonts w:asciiTheme="minorHAnsi" w:eastAsia="Calibri" w:hAnsiTheme="minorHAnsi" w:cstheme="minorHAnsi"/>
          <w:b/>
          <w:sz w:val="22"/>
          <w:szCs w:val="22"/>
          <w:lang w:eastAsia="en-US"/>
        </w:rPr>
        <w:tab/>
      </w:r>
      <w:r w:rsidRPr="00BF5D2D">
        <w:rPr>
          <w:rFonts w:asciiTheme="minorHAnsi" w:eastAsia="Calibri" w:hAnsiTheme="minorHAnsi" w:cstheme="minorHAnsi"/>
          <w:bCs/>
          <w:sz w:val="22"/>
          <w:szCs w:val="22"/>
          <w:lang w:eastAsia="en-US"/>
        </w:rPr>
        <w:t xml:space="preserve">Dr. </w:t>
      </w:r>
      <w:proofErr w:type="spellStart"/>
      <w:r w:rsidRPr="00BF5D2D">
        <w:rPr>
          <w:rFonts w:asciiTheme="minorHAnsi" w:eastAsia="Calibri" w:hAnsiTheme="minorHAnsi" w:cstheme="minorHAnsi"/>
          <w:bCs/>
          <w:sz w:val="22"/>
          <w:szCs w:val="22"/>
          <w:lang w:eastAsia="en-US"/>
        </w:rPr>
        <w:t>Nemény</w:t>
      </w:r>
      <w:proofErr w:type="spellEnd"/>
      <w:r w:rsidRPr="00BF5D2D">
        <w:rPr>
          <w:rFonts w:asciiTheme="minorHAnsi" w:eastAsia="Calibri" w:hAnsiTheme="minorHAnsi" w:cstheme="minorHAnsi"/>
          <w:bCs/>
          <w:sz w:val="22"/>
          <w:szCs w:val="22"/>
          <w:lang w:eastAsia="en-US"/>
        </w:rPr>
        <w:t xml:space="preserve"> András, polgármester</w:t>
      </w:r>
    </w:p>
    <w:p w14:paraId="1BFF4986" w14:textId="77777777" w:rsidR="0021591D" w:rsidRPr="00BF5D2D" w:rsidRDefault="0021591D" w:rsidP="0021591D">
      <w:pPr>
        <w:tabs>
          <w:tab w:val="left" w:pos="1260"/>
        </w:tabs>
        <w:rPr>
          <w:rFonts w:asciiTheme="minorHAnsi" w:hAnsiTheme="minorHAnsi" w:cstheme="minorHAnsi"/>
          <w:bCs/>
          <w:sz w:val="22"/>
          <w:szCs w:val="22"/>
        </w:rPr>
      </w:pPr>
      <w:r w:rsidRPr="00BF5D2D">
        <w:rPr>
          <w:rFonts w:asciiTheme="minorHAnsi" w:hAnsiTheme="minorHAnsi" w:cstheme="minorHAnsi"/>
          <w:b/>
          <w:bCs/>
          <w:sz w:val="22"/>
          <w:szCs w:val="22"/>
          <w:u w:val="single"/>
        </w:rPr>
        <w:t>Határidő:</w:t>
      </w:r>
      <w:r w:rsidRPr="00BF5D2D">
        <w:rPr>
          <w:rFonts w:asciiTheme="minorHAnsi" w:hAnsiTheme="minorHAnsi" w:cstheme="minorHAnsi"/>
          <w:bCs/>
          <w:sz w:val="22"/>
          <w:szCs w:val="22"/>
        </w:rPr>
        <w:tab/>
      </w:r>
      <w:r w:rsidRPr="00BF5D2D">
        <w:rPr>
          <w:rFonts w:asciiTheme="minorHAnsi" w:hAnsiTheme="minorHAnsi" w:cstheme="minorHAnsi"/>
          <w:bCs/>
          <w:sz w:val="22"/>
          <w:szCs w:val="22"/>
        </w:rPr>
        <w:tab/>
        <w:t>azonnal</w:t>
      </w:r>
    </w:p>
    <w:p w14:paraId="422E449B" w14:textId="77777777" w:rsidR="0021591D" w:rsidRPr="00BF5D2D" w:rsidRDefault="0021591D" w:rsidP="0021591D">
      <w:pPr>
        <w:tabs>
          <w:tab w:val="left" w:pos="-2268"/>
        </w:tabs>
        <w:jc w:val="center"/>
        <w:rPr>
          <w:rFonts w:asciiTheme="minorHAnsi" w:hAnsiTheme="minorHAnsi" w:cstheme="minorHAnsi"/>
          <w:b/>
          <w:bCs/>
          <w:i/>
          <w:sz w:val="22"/>
          <w:szCs w:val="22"/>
          <w:u w:val="single"/>
        </w:rPr>
      </w:pPr>
    </w:p>
    <w:p w14:paraId="040AB857" w14:textId="77777777" w:rsidR="0021591D" w:rsidRPr="00BF5D2D" w:rsidRDefault="0021591D" w:rsidP="0021591D">
      <w:pPr>
        <w:tabs>
          <w:tab w:val="left" w:pos="-2268"/>
        </w:tabs>
        <w:jc w:val="center"/>
        <w:rPr>
          <w:rFonts w:asciiTheme="minorHAnsi" w:hAnsiTheme="minorHAnsi" w:cstheme="minorHAnsi"/>
          <w:b/>
          <w:bCs/>
          <w:i/>
          <w:sz w:val="22"/>
          <w:szCs w:val="22"/>
          <w:u w:val="single"/>
        </w:rPr>
      </w:pPr>
    </w:p>
    <w:p w14:paraId="2A4EA6C4" w14:textId="77777777" w:rsidR="0021591D" w:rsidRPr="00BF5D2D" w:rsidRDefault="0021591D" w:rsidP="0021591D">
      <w:pPr>
        <w:ind w:left="720" w:hanging="720"/>
        <w:jc w:val="both"/>
        <w:rPr>
          <w:rFonts w:asciiTheme="minorHAnsi" w:hAnsiTheme="minorHAnsi" w:cstheme="minorHAnsi"/>
          <w:b/>
          <w:bCs/>
          <w:sz w:val="22"/>
          <w:szCs w:val="22"/>
        </w:rPr>
      </w:pPr>
      <w:r w:rsidRPr="00BF5D2D">
        <w:rPr>
          <w:rFonts w:asciiTheme="minorHAnsi" w:hAnsiTheme="minorHAnsi" w:cstheme="minorHAnsi"/>
          <w:b/>
          <w:bCs/>
          <w:sz w:val="22"/>
          <w:szCs w:val="22"/>
        </w:rPr>
        <w:t>2./</w:t>
      </w:r>
      <w:r w:rsidRPr="00BF5D2D">
        <w:rPr>
          <w:rFonts w:asciiTheme="minorHAnsi" w:hAnsiTheme="minorHAnsi" w:cstheme="minorHAnsi"/>
          <w:b/>
          <w:bCs/>
          <w:sz w:val="22"/>
          <w:szCs w:val="22"/>
        </w:rPr>
        <w:tab/>
        <w:t>Beszámoló az előző Közgyűlés óta eltelt időszak fontosabb eseményeiről és a polgármester átruházott hatáskörben hozott döntéseiről</w:t>
      </w:r>
    </w:p>
    <w:p w14:paraId="266079C8" w14:textId="77777777" w:rsidR="0021591D" w:rsidRPr="00BF5D2D" w:rsidRDefault="0021591D" w:rsidP="0021591D">
      <w:pPr>
        <w:ind w:left="720" w:hanging="15"/>
        <w:jc w:val="both"/>
        <w:rPr>
          <w:rFonts w:asciiTheme="minorHAnsi" w:hAnsiTheme="minorHAnsi" w:cstheme="minorHAnsi"/>
          <w:sz w:val="22"/>
          <w:szCs w:val="22"/>
        </w:rPr>
      </w:pPr>
      <w:proofErr w:type="gramStart"/>
      <w:r w:rsidRPr="00BF5D2D">
        <w:rPr>
          <w:rFonts w:asciiTheme="minorHAnsi" w:hAnsiTheme="minorHAnsi" w:cstheme="minorHAnsi"/>
          <w:b/>
          <w:sz w:val="22"/>
          <w:szCs w:val="22"/>
          <w:u w:val="single"/>
        </w:rPr>
        <w:t>Előadó:</w:t>
      </w:r>
      <w:r w:rsidRPr="00BF5D2D">
        <w:rPr>
          <w:rFonts w:asciiTheme="minorHAnsi" w:hAnsiTheme="minorHAnsi" w:cstheme="minorHAnsi"/>
          <w:sz w:val="22"/>
          <w:szCs w:val="22"/>
        </w:rPr>
        <w:t xml:space="preserve">   </w:t>
      </w:r>
      <w:proofErr w:type="gramEnd"/>
      <w:r w:rsidRPr="00BF5D2D">
        <w:rPr>
          <w:rFonts w:asciiTheme="minorHAnsi" w:hAnsiTheme="minorHAnsi" w:cstheme="minorHAnsi"/>
          <w:sz w:val="22"/>
          <w:szCs w:val="22"/>
        </w:rPr>
        <w:t xml:space="preserve">     </w:t>
      </w:r>
      <w:r w:rsidRPr="00BF5D2D">
        <w:rPr>
          <w:rFonts w:asciiTheme="minorHAnsi" w:hAnsiTheme="minorHAnsi" w:cstheme="minorHAnsi"/>
          <w:sz w:val="22"/>
          <w:szCs w:val="22"/>
        </w:rPr>
        <w:tab/>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5E2CB98F" w14:textId="77777777" w:rsidR="0021591D" w:rsidRPr="00BF5D2D" w:rsidRDefault="0021591D" w:rsidP="0021591D">
      <w:pPr>
        <w:pStyle w:val="Listaszerbekezds"/>
        <w:tabs>
          <w:tab w:val="left" w:pos="0"/>
          <w:tab w:val="left" w:pos="180"/>
        </w:tabs>
        <w:ind w:left="0"/>
        <w:jc w:val="both"/>
        <w:rPr>
          <w:rFonts w:asciiTheme="minorHAnsi" w:hAnsiTheme="minorHAnsi" w:cstheme="minorHAnsi"/>
          <w:sz w:val="22"/>
          <w:szCs w:val="22"/>
          <w:u w:val="single"/>
        </w:rPr>
      </w:pPr>
    </w:p>
    <w:p w14:paraId="74D77CDC" w14:textId="77777777" w:rsidR="0021591D" w:rsidRPr="00BF5D2D" w:rsidRDefault="0021591D" w:rsidP="0021591D">
      <w:pPr>
        <w:jc w:val="center"/>
        <w:rPr>
          <w:rFonts w:asciiTheme="minorHAnsi" w:hAnsiTheme="minorHAnsi" w:cstheme="minorHAnsi"/>
          <w:b/>
          <w:sz w:val="22"/>
          <w:szCs w:val="22"/>
          <w:u w:val="single"/>
        </w:rPr>
      </w:pPr>
      <w:r w:rsidRPr="00BF5D2D">
        <w:rPr>
          <w:rFonts w:asciiTheme="minorHAnsi" w:hAnsiTheme="minorHAnsi" w:cstheme="minorHAnsi"/>
          <w:b/>
          <w:sz w:val="22"/>
          <w:szCs w:val="22"/>
          <w:u w:val="single"/>
        </w:rPr>
        <w:t>111/2026. (IV.30.) Kgy. számú határozat</w:t>
      </w:r>
    </w:p>
    <w:p w14:paraId="09DE02EE" w14:textId="77777777" w:rsidR="0021591D" w:rsidRPr="00BF5D2D" w:rsidRDefault="0021591D" w:rsidP="0021591D">
      <w:pPr>
        <w:ind w:left="4963" w:firstLine="709"/>
        <w:rPr>
          <w:rFonts w:asciiTheme="minorHAnsi" w:hAnsiTheme="minorHAnsi" w:cstheme="minorHAnsi"/>
          <w:b/>
          <w:bCs/>
          <w:sz w:val="22"/>
          <w:szCs w:val="22"/>
        </w:rPr>
      </w:pPr>
    </w:p>
    <w:p w14:paraId="25231371" w14:textId="77777777" w:rsidR="0021591D" w:rsidRPr="00BF5D2D" w:rsidRDefault="0021591D" w:rsidP="0021591D">
      <w:pPr>
        <w:ind w:left="142" w:hanging="142"/>
        <w:jc w:val="both"/>
        <w:rPr>
          <w:rFonts w:asciiTheme="minorHAnsi" w:hAnsiTheme="minorHAnsi" w:cstheme="minorHAnsi"/>
          <w:sz w:val="22"/>
          <w:szCs w:val="22"/>
        </w:rPr>
      </w:pPr>
      <w:r w:rsidRPr="00BF5D2D">
        <w:rPr>
          <w:rFonts w:asciiTheme="minorHAnsi" w:hAnsiTheme="minorHAnsi" w:cstheme="minorHAnsi"/>
          <w:sz w:val="22"/>
          <w:szCs w:val="22"/>
        </w:rPr>
        <w:t>1. Az önkormányzati forrásátadásról szóló 47/2013. (XII.4.) önkormányzati rendelet 1. § (5) bekezdése alapján a Közgyűlés hozzájárul ahhoz, hogy az önkormányzat 2026. évi költségvetéséről szóló 3</w:t>
      </w:r>
      <w:r w:rsidRPr="00BF5D2D">
        <w:rPr>
          <w:rFonts w:asciiTheme="minorHAnsi" w:hAnsiTheme="minorHAnsi" w:cstheme="minorHAnsi"/>
          <w:bCs/>
          <w:sz w:val="22"/>
          <w:szCs w:val="22"/>
        </w:rPr>
        <w:t>/2026. (II.27.)</w:t>
      </w:r>
      <w:r w:rsidRPr="00BF5D2D">
        <w:rPr>
          <w:rFonts w:asciiTheme="minorHAnsi" w:hAnsiTheme="minorHAnsi" w:cstheme="minorHAnsi"/>
          <w:sz w:val="22"/>
          <w:szCs w:val="22"/>
        </w:rPr>
        <w:t xml:space="preserve"> önkormányzati rendelet 13. mellékletében meghatározott „Polgármesteri keret” tételsor terhére a </w:t>
      </w:r>
      <w:r w:rsidRPr="00BF5D2D">
        <w:rPr>
          <w:rFonts w:asciiTheme="minorHAnsi" w:hAnsiTheme="minorHAnsi" w:cstheme="minorHAnsi"/>
          <w:b/>
          <w:sz w:val="22"/>
          <w:szCs w:val="22"/>
        </w:rPr>
        <w:t xml:space="preserve">Dr. Bohóc Mosolyszolgálat Alapítvány </w:t>
      </w:r>
      <w:r w:rsidRPr="00BF5D2D">
        <w:rPr>
          <w:rFonts w:asciiTheme="minorHAnsi" w:hAnsiTheme="minorHAnsi" w:cstheme="minorHAnsi"/>
          <w:sz w:val="22"/>
          <w:szCs w:val="22"/>
        </w:rPr>
        <w:t xml:space="preserve">részére a jubileumi rendezvényének költségeire </w:t>
      </w:r>
      <w:proofErr w:type="gramStart"/>
      <w:r w:rsidRPr="00BF5D2D">
        <w:rPr>
          <w:rFonts w:asciiTheme="minorHAnsi" w:hAnsiTheme="minorHAnsi" w:cstheme="minorHAnsi"/>
          <w:sz w:val="22"/>
          <w:szCs w:val="22"/>
        </w:rPr>
        <w:t>300.000,-</w:t>
      </w:r>
      <w:proofErr w:type="gramEnd"/>
      <w:r w:rsidRPr="00BF5D2D">
        <w:rPr>
          <w:rFonts w:asciiTheme="minorHAnsi" w:hAnsiTheme="minorHAnsi" w:cstheme="minorHAnsi"/>
          <w:sz w:val="22"/>
          <w:szCs w:val="22"/>
        </w:rPr>
        <w:t xml:space="preserve"> Ft pénzeszköz átadásra kerüljön.</w:t>
      </w:r>
    </w:p>
    <w:p w14:paraId="4DADAB9E" w14:textId="77777777" w:rsidR="0021591D" w:rsidRPr="00BF5D2D" w:rsidRDefault="0021591D" w:rsidP="0021591D">
      <w:pPr>
        <w:jc w:val="both"/>
        <w:rPr>
          <w:rFonts w:asciiTheme="minorHAnsi" w:hAnsiTheme="minorHAnsi" w:cstheme="minorHAnsi"/>
          <w:sz w:val="22"/>
          <w:szCs w:val="22"/>
        </w:rPr>
      </w:pPr>
    </w:p>
    <w:p w14:paraId="1A9DB6E0"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 xml:space="preserve">2. A Közgyűlés felhatalmazza a polgármestert a támogatási szerződés aláírására. </w:t>
      </w:r>
    </w:p>
    <w:p w14:paraId="2F7D671F" w14:textId="77777777" w:rsidR="0021591D" w:rsidRPr="00BF5D2D" w:rsidRDefault="0021591D" w:rsidP="0021591D">
      <w:pPr>
        <w:rPr>
          <w:rFonts w:asciiTheme="minorHAnsi" w:hAnsiTheme="minorHAnsi" w:cstheme="minorHAnsi"/>
          <w:sz w:val="22"/>
          <w:szCs w:val="22"/>
        </w:rPr>
      </w:pPr>
    </w:p>
    <w:p w14:paraId="78E9EF7E" w14:textId="77777777" w:rsidR="0021591D" w:rsidRPr="00BF5D2D" w:rsidRDefault="0021591D" w:rsidP="0021591D">
      <w:pPr>
        <w:ind w:left="1410" w:hanging="1410"/>
        <w:jc w:val="both"/>
        <w:rPr>
          <w:rFonts w:asciiTheme="minorHAnsi" w:hAnsiTheme="minorHAnsi" w:cstheme="minorHAnsi"/>
          <w:sz w:val="22"/>
          <w:szCs w:val="22"/>
        </w:rPr>
      </w:pPr>
      <w:r w:rsidRPr="00BF5D2D">
        <w:rPr>
          <w:rFonts w:asciiTheme="minorHAnsi" w:hAnsiTheme="minorHAnsi" w:cstheme="minorHAnsi"/>
          <w:b/>
          <w:sz w:val="22"/>
          <w:szCs w:val="22"/>
          <w:u w:val="single"/>
        </w:rPr>
        <w:t>Felelősök:</w:t>
      </w:r>
      <w:r w:rsidRPr="00BF5D2D">
        <w:rPr>
          <w:rFonts w:asciiTheme="minorHAnsi" w:hAnsiTheme="minorHAnsi" w:cstheme="minorHAnsi"/>
          <w:b/>
          <w:sz w:val="22"/>
          <w:szCs w:val="22"/>
        </w:rPr>
        <w:t xml:space="preserve"> </w:t>
      </w:r>
      <w:r w:rsidRPr="00BF5D2D">
        <w:rPr>
          <w:rFonts w:asciiTheme="minorHAnsi" w:hAnsiTheme="minorHAnsi" w:cstheme="minorHAnsi"/>
          <w:b/>
          <w:sz w:val="22"/>
          <w:szCs w:val="22"/>
        </w:rPr>
        <w:tab/>
      </w:r>
      <w:r w:rsidRPr="00BF5D2D">
        <w:rPr>
          <w:rFonts w:asciiTheme="minorHAnsi" w:hAnsiTheme="minorHAnsi" w:cstheme="minorHAnsi"/>
          <w:sz w:val="22"/>
          <w:szCs w:val="22"/>
        </w:rPr>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 </w:t>
      </w:r>
    </w:p>
    <w:p w14:paraId="4195AFCE"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ab/>
      </w:r>
      <w:r w:rsidRPr="00BF5D2D">
        <w:rPr>
          <w:rFonts w:asciiTheme="minorHAnsi" w:hAnsiTheme="minorHAnsi" w:cstheme="minorHAnsi"/>
          <w:sz w:val="22"/>
          <w:szCs w:val="22"/>
        </w:rPr>
        <w:tab/>
        <w:t>(A végrehajtás előkészítéséért:</w:t>
      </w:r>
    </w:p>
    <w:p w14:paraId="26865591" w14:textId="77777777" w:rsidR="0021591D" w:rsidRPr="00BF5D2D" w:rsidRDefault="0021591D" w:rsidP="0021591D">
      <w:pPr>
        <w:ind w:left="1418"/>
        <w:jc w:val="both"/>
        <w:rPr>
          <w:rFonts w:asciiTheme="minorHAnsi" w:hAnsiTheme="minorHAnsi" w:cstheme="minorHAnsi"/>
          <w:sz w:val="22"/>
          <w:szCs w:val="22"/>
        </w:rPr>
      </w:pPr>
      <w:r w:rsidRPr="00BF5D2D">
        <w:rPr>
          <w:rFonts w:asciiTheme="minorHAnsi" w:hAnsiTheme="minorHAnsi" w:cstheme="minorHAnsi"/>
          <w:sz w:val="22"/>
          <w:szCs w:val="22"/>
        </w:rPr>
        <w:t>Vinczéné Dr. Menyhárt Mária, az Egészségügyi és Közszolgálati Osztály vezetője</w:t>
      </w:r>
    </w:p>
    <w:p w14:paraId="0A8D6C74" w14:textId="77777777" w:rsidR="0021591D" w:rsidRPr="00BF5D2D" w:rsidRDefault="0021591D" w:rsidP="0021591D">
      <w:pPr>
        <w:ind w:left="1418"/>
        <w:jc w:val="both"/>
        <w:rPr>
          <w:rFonts w:asciiTheme="minorHAnsi" w:hAnsiTheme="minorHAnsi" w:cstheme="minorHAnsi"/>
          <w:sz w:val="22"/>
          <w:szCs w:val="22"/>
        </w:rPr>
      </w:pPr>
      <w:r w:rsidRPr="00BF5D2D">
        <w:rPr>
          <w:rFonts w:asciiTheme="minorHAnsi" w:hAnsiTheme="minorHAnsi" w:cstheme="minorHAnsi"/>
          <w:sz w:val="22"/>
          <w:szCs w:val="22"/>
        </w:rPr>
        <w:t>Stéger Gábor, a Közgazdasági és Adó Osztály vezetője)</w:t>
      </w:r>
    </w:p>
    <w:p w14:paraId="6E864A45" w14:textId="77777777" w:rsidR="0021591D" w:rsidRPr="00BF5D2D" w:rsidRDefault="0021591D" w:rsidP="0021591D">
      <w:pPr>
        <w:jc w:val="both"/>
        <w:rPr>
          <w:rFonts w:asciiTheme="minorHAnsi" w:hAnsiTheme="minorHAnsi" w:cstheme="minorHAnsi"/>
          <w:b/>
          <w:sz w:val="22"/>
          <w:szCs w:val="22"/>
        </w:rPr>
      </w:pPr>
    </w:p>
    <w:p w14:paraId="30DC38BF" w14:textId="77777777" w:rsidR="0021591D" w:rsidRPr="00BF5D2D" w:rsidRDefault="0021591D" w:rsidP="0021591D">
      <w:pPr>
        <w:rPr>
          <w:rFonts w:asciiTheme="minorHAnsi" w:hAnsiTheme="minorHAnsi" w:cstheme="minorHAnsi"/>
          <w:b/>
          <w:sz w:val="22"/>
          <w:szCs w:val="22"/>
        </w:rPr>
      </w:pPr>
      <w:r w:rsidRPr="00BF5D2D">
        <w:rPr>
          <w:rFonts w:asciiTheme="minorHAnsi" w:hAnsiTheme="minorHAnsi" w:cstheme="minorHAnsi"/>
          <w:b/>
          <w:sz w:val="22"/>
          <w:szCs w:val="22"/>
          <w:u w:val="single"/>
        </w:rPr>
        <w:t>Határidő:</w:t>
      </w:r>
      <w:r w:rsidRPr="00BF5D2D">
        <w:rPr>
          <w:rFonts w:asciiTheme="minorHAnsi" w:hAnsiTheme="minorHAnsi" w:cstheme="minorHAnsi"/>
          <w:b/>
          <w:sz w:val="22"/>
          <w:szCs w:val="22"/>
        </w:rPr>
        <w:tab/>
      </w:r>
      <w:r w:rsidRPr="00BF5D2D">
        <w:rPr>
          <w:rFonts w:asciiTheme="minorHAnsi" w:hAnsiTheme="minorHAnsi" w:cstheme="minorHAnsi"/>
          <w:sz w:val="22"/>
          <w:szCs w:val="22"/>
        </w:rPr>
        <w:t>azonnal (1. pont vonatkozásában)</w:t>
      </w:r>
    </w:p>
    <w:p w14:paraId="0B79BEA6" w14:textId="77777777" w:rsidR="0021591D" w:rsidRPr="00BF5D2D" w:rsidRDefault="0021591D" w:rsidP="0021591D">
      <w:pPr>
        <w:ind w:left="709" w:firstLine="709"/>
        <w:rPr>
          <w:rFonts w:asciiTheme="minorHAnsi" w:hAnsiTheme="minorHAnsi" w:cstheme="minorHAnsi"/>
          <w:sz w:val="22"/>
          <w:szCs w:val="22"/>
        </w:rPr>
      </w:pPr>
      <w:r w:rsidRPr="00BF5D2D">
        <w:rPr>
          <w:rFonts w:asciiTheme="minorHAnsi" w:hAnsiTheme="minorHAnsi" w:cstheme="minorHAnsi"/>
          <w:sz w:val="22"/>
          <w:szCs w:val="22"/>
        </w:rPr>
        <w:t>2026. május 15. (2. pont vonatkozásában)</w:t>
      </w:r>
    </w:p>
    <w:p w14:paraId="58938FD0" w14:textId="77777777" w:rsidR="0021591D" w:rsidRPr="00BF5D2D" w:rsidRDefault="0021591D" w:rsidP="0021591D">
      <w:pPr>
        <w:jc w:val="both"/>
        <w:rPr>
          <w:rFonts w:asciiTheme="minorHAnsi" w:hAnsiTheme="minorHAnsi" w:cstheme="minorHAnsi"/>
          <w:color w:val="7030A0"/>
          <w:sz w:val="22"/>
          <w:szCs w:val="22"/>
        </w:rPr>
      </w:pPr>
    </w:p>
    <w:p w14:paraId="30011088" w14:textId="77777777" w:rsidR="0021591D" w:rsidRPr="00BF5D2D" w:rsidRDefault="0021591D" w:rsidP="0021591D">
      <w:pPr>
        <w:keepNext/>
        <w:jc w:val="center"/>
        <w:rPr>
          <w:rFonts w:asciiTheme="minorHAnsi" w:hAnsiTheme="minorHAnsi" w:cstheme="minorHAnsi"/>
          <w:b/>
          <w:bCs/>
          <w:sz w:val="22"/>
          <w:szCs w:val="22"/>
          <w:u w:val="single"/>
        </w:rPr>
      </w:pPr>
      <w:r w:rsidRPr="00BF5D2D">
        <w:rPr>
          <w:rFonts w:asciiTheme="minorHAnsi" w:hAnsiTheme="minorHAnsi" w:cstheme="minorHAnsi"/>
          <w:b/>
          <w:bCs/>
          <w:sz w:val="22"/>
          <w:szCs w:val="22"/>
          <w:u w:val="single"/>
        </w:rPr>
        <w:t>112/2026. (IV.30.) Kgy. számú határozat</w:t>
      </w:r>
    </w:p>
    <w:p w14:paraId="33E3EF73" w14:textId="77777777" w:rsidR="0021591D" w:rsidRPr="00BF5D2D" w:rsidRDefault="0021591D" w:rsidP="0021591D">
      <w:pPr>
        <w:keepNext/>
        <w:jc w:val="center"/>
        <w:rPr>
          <w:rFonts w:asciiTheme="minorHAnsi" w:hAnsiTheme="minorHAnsi" w:cstheme="minorHAnsi"/>
          <w:b/>
          <w:bCs/>
          <w:sz w:val="22"/>
          <w:szCs w:val="22"/>
          <w:u w:val="single"/>
        </w:rPr>
      </w:pPr>
    </w:p>
    <w:p w14:paraId="4A65D18A" w14:textId="77777777" w:rsidR="0021591D" w:rsidRPr="00BF5D2D" w:rsidRDefault="0021591D" w:rsidP="0021591D">
      <w:pPr>
        <w:pStyle w:val="Listaszerbekezds"/>
        <w:numPr>
          <w:ilvl w:val="0"/>
          <w:numId w:val="2"/>
        </w:numPr>
        <w:ind w:left="284" w:hanging="284"/>
        <w:jc w:val="both"/>
        <w:rPr>
          <w:rFonts w:asciiTheme="minorHAnsi" w:hAnsiTheme="minorHAnsi" w:cstheme="minorHAnsi"/>
          <w:sz w:val="22"/>
          <w:szCs w:val="22"/>
        </w:rPr>
      </w:pPr>
      <w:r w:rsidRPr="00BF5D2D">
        <w:rPr>
          <w:rFonts w:asciiTheme="minorHAnsi" w:hAnsiTheme="minorHAnsi" w:cstheme="minorHAnsi"/>
          <w:sz w:val="22"/>
          <w:szCs w:val="22"/>
        </w:rPr>
        <w:t>Szombathely Megyei Jogú Város Közgyűlése a nemzeti köznevelésről szóló 2011. évi CXC. törvény 83.§ (</w:t>
      </w:r>
      <w:proofErr w:type="gramStart"/>
      <w:r w:rsidRPr="00BF5D2D">
        <w:rPr>
          <w:rFonts w:asciiTheme="minorHAnsi" w:hAnsiTheme="minorHAnsi" w:cstheme="minorHAnsi"/>
          <w:sz w:val="22"/>
          <w:szCs w:val="22"/>
        </w:rPr>
        <w:t>3)–</w:t>
      </w:r>
      <w:proofErr w:type="gramEnd"/>
      <w:r w:rsidRPr="00BF5D2D">
        <w:rPr>
          <w:rFonts w:asciiTheme="minorHAnsi" w:hAnsiTheme="minorHAnsi" w:cstheme="minorHAnsi"/>
          <w:sz w:val="22"/>
          <w:szCs w:val="22"/>
        </w:rPr>
        <w:t>(4) bekezdései alapján támogatja a Szombathelyi Tankerületi Központ által 2026. szeptember 1. napi hatállyal tervezett, alábbi Alapító Okirat módosításokat:</w:t>
      </w:r>
    </w:p>
    <w:p w14:paraId="3F246EE7" w14:textId="77777777" w:rsidR="0021591D" w:rsidRPr="00BF5D2D" w:rsidRDefault="0021591D" w:rsidP="0021591D">
      <w:pPr>
        <w:pStyle w:val="Listaszerbekezds"/>
        <w:jc w:val="both"/>
        <w:rPr>
          <w:rFonts w:asciiTheme="minorHAnsi" w:hAnsiTheme="minorHAnsi" w:cstheme="minorHAnsi"/>
          <w:sz w:val="22"/>
          <w:szCs w:val="22"/>
        </w:rPr>
      </w:pPr>
    </w:p>
    <w:tbl>
      <w:tblPr>
        <w:tblW w:w="932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06"/>
        <w:gridCol w:w="2180"/>
        <w:gridCol w:w="2180"/>
        <w:gridCol w:w="4360"/>
      </w:tblGrid>
      <w:tr w:rsidR="0021591D" w:rsidRPr="00BF5D2D" w14:paraId="69E5F01A" w14:textId="77777777" w:rsidTr="00085E87">
        <w:trPr>
          <w:trHeight w:val="300"/>
        </w:trPr>
        <w:tc>
          <w:tcPr>
            <w:tcW w:w="606" w:type="dxa"/>
            <w:vAlign w:val="center"/>
            <w:hideMark/>
          </w:tcPr>
          <w:p w14:paraId="73BF709A" w14:textId="77777777" w:rsidR="0021591D" w:rsidRPr="00BF5D2D" w:rsidRDefault="0021591D" w:rsidP="00085E87">
            <w:pPr>
              <w:jc w:val="center"/>
              <w:rPr>
                <w:rFonts w:asciiTheme="minorHAnsi" w:hAnsiTheme="minorHAnsi" w:cstheme="minorHAnsi"/>
                <w:color w:val="000000"/>
                <w:sz w:val="22"/>
                <w:szCs w:val="22"/>
              </w:rPr>
            </w:pPr>
            <w:r w:rsidRPr="00BF5D2D">
              <w:rPr>
                <w:rFonts w:asciiTheme="minorHAnsi" w:hAnsiTheme="minorHAnsi" w:cstheme="minorHAnsi"/>
                <w:color w:val="000000"/>
                <w:sz w:val="22"/>
                <w:szCs w:val="22"/>
              </w:rPr>
              <w:t> </w:t>
            </w:r>
          </w:p>
        </w:tc>
        <w:tc>
          <w:tcPr>
            <w:tcW w:w="2180" w:type="dxa"/>
            <w:vAlign w:val="center"/>
            <w:hideMark/>
          </w:tcPr>
          <w:p w14:paraId="124FB83D" w14:textId="77777777" w:rsidR="0021591D" w:rsidRPr="00BF5D2D" w:rsidRDefault="0021591D" w:rsidP="00085E87">
            <w:pPr>
              <w:jc w:val="center"/>
              <w:rPr>
                <w:rFonts w:asciiTheme="minorHAnsi" w:hAnsiTheme="minorHAnsi" w:cstheme="minorHAnsi"/>
                <w:color w:val="000000"/>
                <w:sz w:val="22"/>
                <w:szCs w:val="22"/>
              </w:rPr>
            </w:pPr>
            <w:r w:rsidRPr="00BF5D2D">
              <w:rPr>
                <w:rFonts w:asciiTheme="minorHAnsi" w:hAnsiTheme="minorHAnsi" w:cstheme="minorHAnsi"/>
                <w:color w:val="000000"/>
                <w:sz w:val="22"/>
                <w:szCs w:val="22"/>
              </w:rPr>
              <w:t>Intézmény neve</w:t>
            </w:r>
          </w:p>
        </w:tc>
        <w:tc>
          <w:tcPr>
            <w:tcW w:w="2180" w:type="dxa"/>
            <w:vAlign w:val="center"/>
            <w:hideMark/>
          </w:tcPr>
          <w:p w14:paraId="175BAC0B" w14:textId="77777777" w:rsidR="0021591D" w:rsidRPr="00BF5D2D" w:rsidRDefault="0021591D" w:rsidP="00085E87">
            <w:pPr>
              <w:jc w:val="center"/>
              <w:rPr>
                <w:rFonts w:asciiTheme="minorHAnsi" w:hAnsiTheme="minorHAnsi" w:cstheme="minorHAnsi"/>
                <w:color w:val="000000"/>
                <w:sz w:val="22"/>
                <w:szCs w:val="22"/>
              </w:rPr>
            </w:pPr>
            <w:r w:rsidRPr="00BF5D2D">
              <w:rPr>
                <w:rFonts w:asciiTheme="minorHAnsi" w:hAnsiTheme="minorHAnsi" w:cstheme="minorHAnsi"/>
                <w:color w:val="000000"/>
                <w:sz w:val="22"/>
                <w:szCs w:val="22"/>
              </w:rPr>
              <w:t>Feladatellátás helye</w:t>
            </w:r>
          </w:p>
        </w:tc>
        <w:tc>
          <w:tcPr>
            <w:tcW w:w="4360" w:type="dxa"/>
            <w:vAlign w:val="center"/>
            <w:hideMark/>
          </w:tcPr>
          <w:p w14:paraId="32E3D818" w14:textId="77777777" w:rsidR="0021591D" w:rsidRPr="00BF5D2D" w:rsidRDefault="0021591D" w:rsidP="00085E87">
            <w:pPr>
              <w:jc w:val="center"/>
              <w:rPr>
                <w:rFonts w:asciiTheme="minorHAnsi" w:hAnsiTheme="minorHAnsi" w:cstheme="minorHAnsi"/>
                <w:color w:val="000000"/>
                <w:sz w:val="22"/>
                <w:szCs w:val="22"/>
              </w:rPr>
            </w:pPr>
            <w:r w:rsidRPr="00BF5D2D">
              <w:rPr>
                <w:rFonts w:asciiTheme="minorHAnsi" w:hAnsiTheme="minorHAnsi" w:cstheme="minorHAnsi"/>
                <w:color w:val="000000"/>
                <w:sz w:val="22"/>
                <w:szCs w:val="22"/>
              </w:rPr>
              <w:t>Alapdokumentumot érintő változtatás</w:t>
            </w:r>
          </w:p>
        </w:tc>
      </w:tr>
      <w:tr w:rsidR="0021591D" w:rsidRPr="00BF5D2D" w14:paraId="69387678" w14:textId="77777777" w:rsidTr="0021591D">
        <w:trPr>
          <w:trHeight w:val="699"/>
        </w:trPr>
        <w:tc>
          <w:tcPr>
            <w:tcW w:w="606" w:type="dxa"/>
            <w:noWrap/>
            <w:vAlign w:val="bottom"/>
            <w:hideMark/>
          </w:tcPr>
          <w:p w14:paraId="3538F80D"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1.</w:t>
            </w:r>
          </w:p>
        </w:tc>
        <w:tc>
          <w:tcPr>
            <w:tcW w:w="2180" w:type="dxa"/>
            <w:vAlign w:val="bottom"/>
            <w:hideMark/>
          </w:tcPr>
          <w:p w14:paraId="6590E60F"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 xml:space="preserve">Aranyhíd Egységes Gyógypedagógiai, Konduktív Pedagógiai Módszertani Intézmény, Óvoda, Általános Iskola, Szakiskola, Készségfejlesztő Iskola </w:t>
            </w:r>
            <w:r w:rsidRPr="00BF5D2D">
              <w:rPr>
                <w:rFonts w:asciiTheme="minorHAnsi" w:hAnsiTheme="minorHAnsi" w:cstheme="minorHAnsi"/>
                <w:color w:val="000000"/>
                <w:sz w:val="22"/>
                <w:szCs w:val="22"/>
              </w:rPr>
              <w:lastRenderedPageBreak/>
              <w:t>és Fejlesztő Nevelés-Oktatást Végző Iskola</w:t>
            </w:r>
          </w:p>
        </w:tc>
        <w:tc>
          <w:tcPr>
            <w:tcW w:w="2180" w:type="dxa"/>
            <w:vAlign w:val="bottom"/>
            <w:hideMark/>
          </w:tcPr>
          <w:p w14:paraId="02D6B767"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lastRenderedPageBreak/>
              <w:t>9700 Szombathely, Dózsa György utca 6.</w:t>
            </w:r>
          </w:p>
        </w:tc>
        <w:tc>
          <w:tcPr>
            <w:tcW w:w="4360" w:type="dxa"/>
            <w:vAlign w:val="bottom"/>
            <w:hideMark/>
          </w:tcPr>
          <w:p w14:paraId="024697C1"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A fejlesztő nevelés-oktatás alapfeladaton a felvehető maximális létszám növelése 20-ról 30-ra.</w:t>
            </w:r>
          </w:p>
        </w:tc>
      </w:tr>
      <w:tr w:rsidR="0021591D" w:rsidRPr="00BF5D2D" w14:paraId="662FE0B9" w14:textId="77777777" w:rsidTr="00085E87">
        <w:trPr>
          <w:trHeight w:val="1515"/>
        </w:trPr>
        <w:tc>
          <w:tcPr>
            <w:tcW w:w="606" w:type="dxa"/>
            <w:noWrap/>
            <w:vAlign w:val="bottom"/>
            <w:hideMark/>
          </w:tcPr>
          <w:p w14:paraId="3625C2A4"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2.</w:t>
            </w:r>
          </w:p>
        </w:tc>
        <w:tc>
          <w:tcPr>
            <w:tcW w:w="2180" w:type="dxa"/>
            <w:vAlign w:val="bottom"/>
            <w:hideMark/>
          </w:tcPr>
          <w:p w14:paraId="61A8D2BC"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Dési Huber István Általános Iskola</w:t>
            </w:r>
          </w:p>
        </w:tc>
        <w:tc>
          <w:tcPr>
            <w:tcW w:w="2180" w:type="dxa"/>
            <w:vAlign w:val="bottom"/>
            <w:hideMark/>
          </w:tcPr>
          <w:p w14:paraId="24A9693D"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9700 Szombathely, Kőrösi Csoma Sándor utca 5.</w:t>
            </w:r>
          </w:p>
        </w:tc>
        <w:tc>
          <w:tcPr>
            <w:tcW w:w="4360" w:type="dxa"/>
            <w:vAlign w:val="bottom"/>
            <w:hideMark/>
          </w:tcPr>
          <w:p w14:paraId="12371511"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A többi gyermekkel, tanulóval együtt nevelhető, oktatható sajátos nevelési igényű gyermekek, tanulók felvehető maximális létszámának növelése 45-ről 55-re.</w:t>
            </w:r>
          </w:p>
        </w:tc>
      </w:tr>
      <w:tr w:rsidR="0021591D" w:rsidRPr="00BF5D2D" w14:paraId="0191D685" w14:textId="77777777" w:rsidTr="00085E87">
        <w:trPr>
          <w:trHeight w:val="699"/>
        </w:trPr>
        <w:tc>
          <w:tcPr>
            <w:tcW w:w="606" w:type="dxa"/>
            <w:noWrap/>
            <w:vAlign w:val="bottom"/>
          </w:tcPr>
          <w:p w14:paraId="55CD1836"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3.</w:t>
            </w:r>
          </w:p>
        </w:tc>
        <w:tc>
          <w:tcPr>
            <w:tcW w:w="2180" w:type="dxa"/>
            <w:vAlign w:val="bottom"/>
          </w:tcPr>
          <w:p w14:paraId="3826A4E3" w14:textId="77777777" w:rsidR="0021591D" w:rsidRPr="00BF5D2D" w:rsidRDefault="0021591D" w:rsidP="00085E87">
            <w:pPr>
              <w:rPr>
                <w:rFonts w:asciiTheme="minorHAnsi" w:hAnsiTheme="minorHAnsi" w:cstheme="minorHAnsi"/>
                <w:color w:val="000000"/>
                <w:sz w:val="22"/>
                <w:szCs w:val="22"/>
              </w:rPr>
            </w:pPr>
            <w:proofErr w:type="spellStart"/>
            <w:r w:rsidRPr="00BF5D2D">
              <w:rPr>
                <w:rFonts w:asciiTheme="minorHAnsi" w:hAnsiTheme="minorHAnsi" w:cstheme="minorHAnsi"/>
                <w:color w:val="000000"/>
                <w:sz w:val="22"/>
                <w:szCs w:val="22"/>
              </w:rPr>
              <w:t>Oladi</w:t>
            </w:r>
            <w:proofErr w:type="spellEnd"/>
            <w:r w:rsidRPr="00BF5D2D">
              <w:rPr>
                <w:rFonts w:asciiTheme="minorHAnsi" w:hAnsiTheme="minorHAnsi" w:cstheme="minorHAnsi"/>
                <w:color w:val="000000"/>
                <w:sz w:val="22"/>
                <w:szCs w:val="22"/>
              </w:rPr>
              <w:t xml:space="preserve"> Általános Iskola</w:t>
            </w:r>
          </w:p>
        </w:tc>
        <w:tc>
          <w:tcPr>
            <w:tcW w:w="2180" w:type="dxa"/>
            <w:vAlign w:val="bottom"/>
          </w:tcPr>
          <w:p w14:paraId="3D906711"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9700 Szombathely, Simon István utca 2-6.</w:t>
            </w:r>
          </w:p>
        </w:tc>
        <w:tc>
          <w:tcPr>
            <w:tcW w:w="4360" w:type="dxa"/>
            <w:vAlign w:val="bottom"/>
          </w:tcPr>
          <w:p w14:paraId="67CEBF68"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A felvehető maximális tanulólétszám növelése 520-ról 550-re.</w:t>
            </w:r>
          </w:p>
        </w:tc>
      </w:tr>
      <w:tr w:rsidR="0021591D" w:rsidRPr="00BF5D2D" w14:paraId="0BF5969E" w14:textId="77777777" w:rsidTr="00085E87">
        <w:trPr>
          <w:trHeight w:val="1515"/>
        </w:trPr>
        <w:tc>
          <w:tcPr>
            <w:tcW w:w="606" w:type="dxa"/>
            <w:noWrap/>
            <w:vAlign w:val="bottom"/>
          </w:tcPr>
          <w:p w14:paraId="52DF68B5"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4.</w:t>
            </w:r>
          </w:p>
        </w:tc>
        <w:tc>
          <w:tcPr>
            <w:tcW w:w="2180" w:type="dxa"/>
            <w:vAlign w:val="bottom"/>
          </w:tcPr>
          <w:p w14:paraId="5FC0D107"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Szombathelyi Váci Mihály Általános Iskola és Alapfokú Művészeti Iskola</w:t>
            </w:r>
          </w:p>
        </w:tc>
        <w:tc>
          <w:tcPr>
            <w:tcW w:w="2180" w:type="dxa"/>
            <w:vAlign w:val="bottom"/>
          </w:tcPr>
          <w:p w14:paraId="031FE6B8"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9700 Szombathely, Váci Mihály utca 11.</w:t>
            </w:r>
          </w:p>
        </w:tc>
        <w:tc>
          <w:tcPr>
            <w:tcW w:w="4360" w:type="dxa"/>
            <w:vAlign w:val="bottom"/>
          </w:tcPr>
          <w:p w14:paraId="79E2C6E7" w14:textId="77777777" w:rsidR="0021591D" w:rsidRPr="00BF5D2D" w:rsidRDefault="0021591D" w:rsidP="00085E87">
            <w:pPr>
              <w:rPr>
                <w:rFonts w:asciiTheme="minorHAnsi" w:hAnsiTheme="minorHAnsi" w:cstheme="minorHAnsi"/>
                <w:color w:val="000000"/>
                <w:sz w:val="22"/>
                <w:szCs w:val="22"/>
              </w:rPr>
            </w:pPr>
            <w:r w:rsidRPr="00BF5D2D">
              <w:rPr>
                <w:rFonts w:asciiTheme="minorHAnsi" w:hAnsiTheme="minorHAnsi" w:cstheme="minorHAnsi"/>
                <w:color w:val="000000"/>
                <w:sz w:val="22"/>
                <w:szCs w:val="22"/>
              </w:rPr>
              <w:t>A többi gyermekkel, tanulóval együtt nevelhető, oktatható sajátos nevelési igényű gyermekek, tanulók felvehető maximális létszámának növelése 80-ról 85-re.</w:t>
            </w:r>
          </w:p>
        </w:tc>
      </w:tr>
    </w:tbl>
    <w:p w14:paraId="679FD7D4" w14:textId="77777777" w:rsidR="0021591D" w:rsidRPr="00BF5D2D" w:rsidRDefault="0021591D" w:rsidP="0021591D">
      <w:pPr>
        <w:pStyle w:val="Listaszerbekezds"/>
        <w:jc w:val="both"/>
        <w:rPr>
          <w:rFonts w:asciiTheme="minorHAnsi" w:hAnsiTheme="minorHAnsi" w:cstheme="minorHAnsi"/>
          <w:sz w:val="22"/>
          <w:szCs w:val="22"/>
        </w:rPr>
      </w:pPr>
    </w:p>
    <w:p w14:paraId="7A27D533" w14:textId="77777777" w:rsidR="0021591D" w:rsidRPr="00BF5D2D" w:rsidRDefault="0021591D" w:rsidP="0021591D">
      <w:pPr>
        <w:pStyle w:val="Listaszerbekezds"/>
        <w:numPr>
          <w:ilvl w:val="0"/>
          <w:numId w:val="2"/>
        </w:numPr>
        <w:ind w:left="284" w:hanging="284"/>
        <w:jc w:val="both"/>
        <w:rPr>
          <w:rFonts w:asciiTheme="minorHAnsi" w:hAnsiTheme="minorHAnsi" w:cstheme="minorHAnsi"/>
          <w:sz w:val="22"/>
          <w:szCs w:val="22"/>
        </w:rPr>
      </w:pPr>
      <w:r w:rsidRPr="00BF5D2D">
        <w:rPr>
          <w:rFonts w:asciiTheme="minorHAnsi" w:hAnsiTheme="minorHAnsi" w:cstheme="minorHAnsi"/>
          <w:sz w:val="22"/>
          <w:szCs w:val="22"/>
        </w:rPr>
        <w:t xml:space="preserve">A Közgyűlés a Nyitra Utcai Általános Iskola és az </w:t>
      </w:r>
      <w:proofErr w:type="spellStart"/>
      <w:r w:rsidRPr="00BF5D2D">
        <w:rPr>
          <w:rFonts w:asciiTheme="minorHAnsi" w:hAnsiTheme="minorHAnsi" w:cstheme="minorHAnsi"/>
          <w:sz w:val="22"/>
          <w:szCs w:val="22"/>
        </w:rPr>
        <w:t>Oladi</w:t>
      </w:r>
      <w:proofErr w:type="spellEnd"/>
      <w:r w:rsidRPr="00BF5D2D">
        <w:rPr>
          <w:rFonts w:asciiTheme="minorHAnsi" w:hAnsiTheme="minorHAnsi" w:cstheme="minorHAnsi"/>
          <w:sz w:val="22"/>
          <w:szCs w:val="22"/>
        </w:rPr>
        <w:t xml:space="preserve"> Általános Iskola névváltozását – az iskolával egyetértésben – nem javasolja elfogadásra. A Közgyűlés kéri a Polgármestert, hogy a Közgyűlés által kialakított véleményről a Szombathelyi Tankerületi Központot tájékoztassa.</w:t>
      </w:r>
    </w:p>
    <w:p w14:paraId="652B0906" w14:textId="77777777" w:rsidR="0021591D" w:rsidRPr="00BF5D2D" w:rsidRDefault="0021591D" w:rsidP="0021591D">
      <w:pPr>
        <w:tabs>
          <w:tab w:val="left" w:pos="284"/>
        </w:tabs>
        <w:jc w:val="both"/>
        <w:rPr>
          <w:rFonts w:asciiTheme="minorHAnsi" w:hAnsiTheme="minorHAnsi" w:cstheme="minorHAnsi"/>
          <w:b/>
          <w:sz w:val="22"/>
          <w:szCs w:val="22"/>
          <w:u w:val="single"/>
        </w:rPr>
      </w:pPr>
      <w:r w:rsidRPr="00BF5D2D">
        <w:rPr>
          <w:rFonts w:asciiTheme="minorHAnsi" w:hAnsiTheme="minorHAnsi" w:cstheme="minorHAnsi"/>
          <w:sz w:val="22"/>
          <w:szCs w:val="22"/>
        </w:rPr>
        <w:tab/>
      </w:r>
    </w:p>
    <w:tbl>
      <w:tblPr>
        <w:tblStyle w:val="Rcsostblzat"/>
        <w:tblW w:w="980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8221"/>
      </w:tblGrid>
      <w:tr w:rsidR="0021591D" w:rsidRPr="00BF5D2D" w14:paraId="6C83E75A" w14:textId="77777777" w:rsidTr="00085E87">
        <w:trPr>
          <w:jc w:val="center"/>
        </w:trPr>
        <w:tc>
          <w:tcPr>
            <w:tcW w:w="1579" w:type="dxa"/>
            <w:hideMark/>
          </w:tcPr>
          <w:p w14:paraId="3F0622FE" w14:textId="77777777" w:rsidR="0021591D" w:rsidRPr="00BF5D2D" w:rsidRDefault="0021591D" w:rsidP="00085E87">
            <w:pPr>
              <w:rPr>
                <w:rFonts w:asciiTheme="minorHAnsi" w:hAnsiTheme="minorHAnsi" w:cstheme="minorHAnsi"/>
                <w:b/>
                <w:sz w:val="22"/>
                <w:szCs w:val="22"/>
                <w:u w:val="single"/>
              </w:rPr>
            </w:pPr>
            <w:r w:rsidRPr="00BF5D2D">
              <w:rPr>
                <w:rFonts w:asciiTheme="minorHAnsi" w:hAnsiTheme="minorHAnsi" w:cstheme="minorHAnsi"/>
                <w:b/>
                <w:sz w:val="22"/>
                <w:szCs w:val="22"/>
                <w:u w:val="single"/>
              </w:rPr>
              <w:t>Felelős:</w:t>
            </w:r>
          </w:p>
        </w:tc>
        <w:tc>
          <w:tcPr>
            <w:tcW w:w="8221" w:type="dxa"/>
            <w:vAlign w:val="center"/>
            <w:hideMark/>
          </w:tcPr>
          <w:p w14:paraId="69792EC1" w14:textId="77777777" w:rsidR="0021591D" w:rsidRPr="00BF5D2D" w:rsidRDefault="0021591D" w:rsidP="00085E87">
            <w:pPr>
              <w:rPr>
                <w:rFonts w:asciiTheme="minorHAnsi" w:hAnsiTheme="minorHAnsi" w:cstheme="minorHAnsi"/>
                <w:sz w:val="22"/>
                <w:szCs w:val="22"/>
              </w:rPr>
            </w:pPr>
            <w:r w:rsidRPr="00BF5D2D">
              <w:rPr>
                <w:rFonts w:asciiTheme="minorHAnsi" w:hAnsiTheme="minorHAnsi" w:cstheme="minorHAnsi"/>
                <w:sz w:val="22"/>
                <w:szCs w:val="22"/>
              </w:rPr>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6903A310" w14:textId="77777777" w:rsidR="0021591D" w:rsidRPr="00BF5D2D" w:rsidRDefault="0021591D" w:rsidP="00085E87">
            <w:pPr>
              <w:rPr>
                <w:rFonts w:asciiTheme="minorHAnsi" w:hAnsiTheme="minorHAnsi" w:cstheme="minorHAnsi"/>
                <w:sz w:val="22"/>
                <w:szCs w:val="22"/>
              </w:rPr>
            </w:pPr>
            <w:r w:rsidRPr="00BF5D2D">
              <w:rPr>
                <w:rFonts w:asciiTheme="minorHAnsi" w:hAnsiTheme="minorHAnsi" w:cstheme="minorHAnsi"/>
                <w:sz w:val="22"/>
                <w:szCs w:val="22"/>
              </w:rPr>
              <w:t>Dr. László Győző alpolgármester</w:t>
            </w:r>
          </w:p>
          <w:p w14:paraId="4B938DCE" w14:textId="77777777" w:rsidR="0021591D" w:rsidRPr="00BF5D2D" w:rsidRDefault="0021591D" w:rsidP="00085E87">
            <w:pPr>
              <w:rPr>
                <w:rFonts w:asciiTheme="minorHAnsi" w:hAnsiTheme="minorHAnsi" w:cstheme="minorHAnsi"/>
                <w:sz w:val="22"/>
                <w:szCs w:val="22"/>
              </w:rPr>
            </w:pPr>
            <w:r w:rsidRPr="00BF5D2D">
              <w:rPr>
                <w:rFonts w:asciiTheme="minorHAnsi" w:hAnsiTheme="minorHAnsi" w:cstheme="minorHAnsi"/>
                <w:sz w:val="22"/>
                <w:szCs w:val="22"/>
              </w:rPr>
              <w:t>Dr. Károlyi Ákos jegyző</w:t>
            </w:r>
          </w:p>
          <w:p w14:paraId="76B3EE60" w14:textId="77777777" w:rsidR="0021591D" w:rsidRPr="00BF5D2D" w:rsidRDefault="0021591D" w:rsidP="00085E87">
            <w:pPr>
              <w:rPr>
                <w:rFonts w:asciiTheme="minorHAnsi" w:hAnsiTheme="minorHAnsi" w:cstheme="minorHAnsi"/>
                <w:sz w:val="22"/>
                <w:szCs w:val="22"/>
              </w:rPr>
            </w:pPr>
            <w:r w:rsidRPr="00BF5D2D">
              <w:rPr>
                <w:rFonts w:asciiTheme="minorHAnsi" w:hAnsiTheme="minorHAnsi" w:cstheme="minorHAnsi"/>
                <w:sz w:val="22"/>
                <w:szCs w:val="22"/>
              </w:rPr>
              <w:t>/a végrehajtás előkészítéséért:</w:t>
            </w:r>
          </w:p>
          <w:p w14:paraId="6FCCD135" w14:textId="77777777" w:rsidR="0021591D" w:rsidRPr="00BF5D2D" w:rsidRDefault="0021591D" w:rsidP="00085E87">
            <w:pPr>
              <w:rPr>
                <w:rFonts w:asciiTheme="minorHAnsi" w:hAnsiTheme="minorHAnsi" w:cstheme="minorHAnsi"/>
                <w:sz w:val="22"/>
                <w:szCs w:val="22"/>
              </w:rPr>
            </w:pPr>
            <w:r w:rsidRPr="00BF5D2D">
              <w:rPr>
                <w:rFonts w:asciiTheme="minorHAnsi" w:hAnsiTheme="minorHAnsi" w:cstheme="minorHAnsi"/>
                <w:sz w:val="22"/>
                <w:szCs w:val="22"/>
              </w:rPr>
              <w:t>Vinczéné Dr. Menyhárt Mária, az Egészségügyi és Közszolgálati Osztály vezetője/</w:t>
            </w:r>
          </w:p>
          <w:p w14:paraId="1F82D3AB" w14:textId="77777777" w:rsidR="0021591D" w:rsidRPr="00BF5D2D" w:rsidRDefault="0021591D" w:rsidP="00085E87">
            <w:pPr>
              <w:rPr>
                <w:rFonts w:asciiTheme="minorHAnsi" w:hAnsiTheme="minorHAnsi" w:cstheme="minorHAnsi"/>
                <w:sz w:val="22"/>
                <w:szCs w:val="22"/>
              </w:rPr>
            </w:pPr>
          </w:p>
          <w:p w14:paraId="78FF12DF" w14:textId="77777777" w:rsidR="0021591D" w:rsidRPr="00BF5D2D" w:rsidRDefault="0021591D" w:rsidP="00085E87">
            <w:pPr>
              <w:rPr>
                <w:rFonts w:asciiTheme="minorHAnsi" w:hAnsiTheme="minorHAnsi" w:cstheme="minorHAnsi"/>
                <w:sz w:val="22"/>
                <w:szCs w:val="22"/>
              </w:rPr>
            </w:pPr>
          </w:p>
        </w:tc>
      </w:tr>
    </w:tbl>
    <w:p w14:paraId="1B4F48BB" w14:textId="77777777" w:rsidR="0021591D" w:rsidRPr="00BF5D2D" w:rsidRDefault="0021591D" w:rsidP="0021591D">
      <w:pPr>
        <w:ind w:firstLine="426"/>
        <w:rPr>
          <w:rFonts w:asciiTheme="minorHAnsi" w:hAnsiTheme="minorHAnsi" w:cstheme="minorHAnsi"/>
          <w:sz w:val="22"/>
          <w:szCs w:val="22"/>
        </w:rPr>
      </w:pPr>
      <w:r w:rsidRPr="00BF5D2D">
        <w:rPr>
          <w:rFonts w:asciiTheme="minorHAnsi" w:hAnsiTheme="minorHAnsi" w:cstheme="minorHAnsi"/>
          <w:b/>
          <w:bCs/>
          <w:sz w:val="22"/>
          <w:szCs w:val="22"/>
          <w:u w:val="single"/>
        </w:rPr>
        <w:t>Határidő:</w:t>
      </w:r>
      <w:r w:rsidRPr="00BF5D2D">
        <w:rPr>
          <w:rFonts w:asciiTheme="minorHAnsi" w:hAnsiTheme="minorHAnsi" w:cstheme="minorHAnsi"/>
          <w:sz w:val="22"/>
          <w:szCs w:val="22"/>
        </w:rPr>
        <w:t xml:space="preserve"> </w:t>
      </w:r>
      <w:r w:rsidRPr="00BF5D2D">
        <w:rPr>
          <w:rFonts w:asciiTheme="minorHAnsi" w:hAnsiTheme="minorHAnsi" w:cstheme="minorHAnsi"/>
          <w:sz w:val="22"/>
          <w:szCs w:val="22"/>
        </w:rPr>
        <w:tab/>
      </w:r>
      <w:r w:rsidRPr="00BF5D2D">
        <w:rPr>
          <w:rFonts w:asciiTheme="minorHAnsi" w:hAnsiTheme="minorHAnsi" w:cstheme="minorHAnsi"/>
          <w:sz w:val="22"/>
          <w:szCs w:val="22"/>
        </w:rPr>
        <w:tab/>
        <w:t>azonnal (1. pont vonatkozásában)</w:t>
      </w:r>
    </w:p>
    <w:p w14:paraId="4BA5EA1A" w14:textId="77777777" w:rsidR="0021591D" w:rsidRPr="00BF5D2D" w:rsidRDefault="0021591D" w:rsidP="0021591D">
      <w:pPr>
        <w:rPr>
          <w:rFonts w:asciiTheme="minorHAnsi" w:hAnsiTheme="minorHAnsi" w:cstheme="minorHAnsi"/>
          <w:sz w:val="22"/>
          <w:szCs w:val="22"/>
        </w:rPr>
      </w:pPr>
      <w:r w:rsidRPr="00BF5D2D">
        <w:rPr>
          <w:rFonts w:asciiTheme="minorHAnsi" w:hAnsiTheme="minorHAnsi" w:cstheme="minorHAnsi"/>
          <w:sz w:val="22"/>
          <w:szCs w:val="22"/>
        </w:rPr>
        <w:t xml:space="preserve">    </w:t>
      </w:r>
      <w:r w:rsidRPr="00BF5D2D">
        <w:rPr>
          <w:rFonts w:asciiTheme="minorHAnsi" w:hAnsiTheme="minorHAnsi" w:cstheme="minorHAnsi"/>
          <w:sz w:val="22"/>
          <w:szCs w:val="22"/>
        </w:rPr>
        <w:tab/>
      </w:r>
      <w:r w:rsidRPr="00BF5D2D">
        <w:rPr>
          <w:rFonts w:asciiTheme="minorHAnsi" w:hAnsiTheme="minorHAnsi" w:cstheme="minorHAnsi"/>
          <w:sz w:val="22"/>
          <w:szCs w:val="22"/>
        </w:rPr>
        <w:tab/>
      </w:r>
      <w:r w:rsidRPr="00BF5D2D">
        <w:rPr>
          <w:rFonts w:asciiTheme="minorHAnsi" w:hAnsiTheme="minorHAnsi" w:cstheme="minorHAnsi"/>
          <w:sz w:val="22"/>
          <w:szCs w:val="22"/>
        </w:rPr>
        <w:tab/>
        <w:t>2026. május 5. (2. pont vonatkozásában)</w:t>
      </w:r>
      <w:r w:rsidRPr="00BF5D2D">
        <w:rPr>
          <w:rFonts w:asciiTheme="minorHAnsi" w:hAnsiTheme="minorHAnsi" w:cstheme="minorHAnsi"/>
          <w:sz w:val="22"/>
          <w:szCs w:val="22"/>
        </w:rPr>
        <w:tab/>
      </w:r>
      <w:r w:rsidRPr="00BF5D2D">
        <w:rPr>
          <w:rFonts w:asciiTheme="minorHAnsi" w:hAnsiTheme="minorHAnsi" w:cstheme="minorHAnsi"/>
          <w:sz w:val="22"/>
          <w:szCs w:val="22"/>
        </w:rPr>
        <w:tab/>
      </w:r>
    </w:p>
    <w:p w14:paraId="3712BBD1" w14:textId="77777777" w:rsidR="0021591D" w:rsidRPr="00BF5D2D" w:rsidRDefault="0021591D" w:rsidP="0021591D">
      <w:pPr>
        <w:jc w:val="both"/>
        <w:rPr>
          <w:rFonts w:asciiTheme="minorHAnsi" w:hAnsiTheme="minorHAnsi" w:cstheme="minorHAnsi"/>
          <w:b/>
          <w:bCs/>
          <w:sz w:val="22"/>
          <w:szCs w:val="22"/>
        </w:rPr>
      </w:pPr>
    </w:p>
    <w:p w14:paraId="64BC08A1" w14:textId="77777777" w:rsidR="0021591D" w:rsidRPr="00BF5D2D" w:rsidRDefault="0021591D" w:rsidP="0021591D">
      <w:pPr>
        <w:jc w:val="both"/>
        <w:rPr>
          <w:rFonts w:asciiTheme="minorHAnsi" w:hAnsiTheme="minorHAnsi" w:cstheme="minorHAnsi"/>
          <w:b/>
          <w:bCs/>
          <w:sz w:val="22"/>
          <w:szCs w:val="22"/>
        </w:rPr>
      </w:pPr>
    </w:p>
    <w:p w14:paraId="1CA4022D" w14:textId="77777777" w:rsidR="0021591D" w:rsidRPr="00BF5D2D" w:rsidRDefault="0021591D" w:rsidP="0021591D">
      <w:pPr>
        <w:pStyle w:val="Listaszerbekezds"/>
        <w:ind w:left="0"/>
        <w:jc w:val="center"/>
        <w:rPr>
          <w:rFonts w:asciiTheme="minorHAnsi" w:hAnsiTheme="minorHAnsi" w:cstheme="minorHAnsi"/>
          <w:b/>
          <w:bCs/>
          <w:sz w:val="22"/>
          <w:szCs w:val="22"/>
          <w:u w:val="single"/>
        </w:rPr>
      </w:pPr>
      <w:r w:rsidRPr="00BF5D2D">
        <w:rPr>
          <w:rFonts w:asciiTheme="minorHAnsi" w:hAnsiTheme="minorHAnsi" w:cstheme="minorHAnsi"/>
          <w:b/>
          <w:sz w:val="22"/>
          <w:szCs w:val="22"/>
          <w:u w:val="single"/>
        </w:rPr>
        <w:t>113/2026. (IV.30.) Kgy. sz. határozat</w:t>
      </w:r>
    </w:p>
    <w:p w14:paraId="5AF42B39" w14:textId="77777777" w:rsidR="0021591D" w:rsidRPr="00BF5D2D" w:rsidRDefault="0021591D" w:rsidP="0021591D">
      <w:pPr>
        <w:jc w:val="both"/>
        <w:rPr>
          <w:rFonts w:asciiTheme="minorHAnsi" w:eastAsia="Calibri" w:hAnsiTheme="minorHAnsi" w:cstheme="minorHAnsi"/>
          <w:sz w:val="22"/>
          <w:szCs w:val="22"/>
        </w:rPr>
      </w:pPr>
    </w:p>
    <w:p w14:paraId="642B105B" w14:textId="77777777" w:rsidR="0021591D" w:rsidRPr="00BF5D2D" w:rsidRDefault="0021591D" w:rsidP="0021591D">
      <w:pPr>
        <w:jc w:val="both"/>
        <w:rPr>
          <w:rFonts w:asciiTheme="minorHAnsi" w:eastAsia="Calibri" w:hAnsiTheme="minorHAnsi" w:cstheme="minorHAnsi"/>
          <w:sz w:val="22"/>
          <w:szCs w:val="22"/>
        </w:rPr>
      </w:pPr>
      <w:r w:rsidRPr="00BF5D2D">
        <w:rPr>
          <w:rFonts w:asciiTheme="minorHAnsi" w:eastAsia="Calibri" w:hAnsiTheme="minorHAnsi" w:cstheme="minorHAnsi"/>
          <w:sz w:val="22"/>
          <w:szCs w:val="22"/>
        </w:rPr>
        <w:t xml:space="preserve">Szombathely Megyei Jogú Város Közgyűlése utólagosan egyetért azzal, hogy az Önkormányzat a </w:t>
      </w:r>
      <w:proofErr w:type="spellStart"/>
      <w:r w:rsidRPr="00BF5D2D">
        <w:rPr>
          <w:rFonts w:asciiTheme="minorHAnsi" w:hAnsiTheme="minorHAnsi" w:cstheme="minorHAnsi"/>
          <w:sz w:val="22"/>
          <w:szCs w:val="22"/>
        </w:rPr>
        <w:t>Horizon</w:t>
      </w:r>
      <w:proofErr w:type="spellEnd"/>
      <w:r w:rsidRPr="00BF5D2D">
        <w:rPr>
          <w:rFonts w:asciiTheme="minorHAnsi" w:hAnsiTheme="minorHAnsi" w:cstheme="minorHAnsi"/>
          <w:sz w:val="22"/>
          <w:szCs w:val="22"/>
        </w:rPr>
        <w:t xml:space="preserve"> Europe</w:t>
      </w:r>
      <w:r w:rsidRPr="00BF5D2D">
        <w:rPr>
          <w:rFonts w:asciiTheme="minorHAnsi" w:eastAsia="Calibri" w:hAnsiTheme="minorHAnsi" w:cstheme="minorHAnsi"/>
          <w:sz w:val="22"/>
          <w:szCs w:val="22"/>
        </w:rPr>
        <w:t xml:space="preserve"> program </w:t>
      </w:r>
      <w:r w:rsidRPr="00BF5D2D">
        <w:rPr>
          <w:rFonts w:asciiTheme="minorHAnsi" w:hAnsiTheme="minorHAnsi" w:cstheme="minorHAnsi"/>
          <w:sz w:val="22"/>
          <w:szCs w:val="22"/>
        </w:rPr>
        <w:t>HORIZON-CL6-2026-01-BIODIV-01 felhívás</w:t>
      </w:r>
      <w:r w:rsidRPr="00BF5D2D">
        <w:rPr>
          <w:rFonts w:asciiTheme="minorHAnsi" w:eastAsia="Calibri" w:hAnsiTheme="minorHAnsi" w:cstheme="minorHAnsi"/>
          <w:sz w:val="22"/>
          <w:szCs w:val="22"/>
        </w:rPr>
        <w:t xml:space="preserve">ra benyújtott NALA pályázatban támogatott partnerként részt vegyen. </w:t>
      </w:r>
    </w:p>
    <w:p w14:paraId="631F6D6A" w14:textId="77777777" w:rsidR="0021591D" w:rsidRPr="00BF5D2D" w:rsidRDefault="0021591D" w:rsidP="0021591D">
      <w:pPr>
        <w:jc w:val="both"/>
        <w:rPr>
          <w:rFonts w:asciiTheme="minorHAnsi" w:eastAsia="Calibri" w:hAnsiTheme="minorHAnsi" w:cstheme="minorHAnsi"/>
          <w:sz w:val="22"/>
          <w:szCs w:val="22"/>
        </w:rPr>
      </w:pPr>
      <w:r w:rsidRPr="00BF5D2D">
        <w:rPr>
          <w:rFonts w:asciiTheme="minorHAnsi" w:eastAsia="Calibri" w:hAnsiTheme="minorHAnsi" w:cstheme="minorHAnsi"/>
          <w:sz w:val="22"/>
          <w:szCs w:val="22"/>
        </w:rPr>
        <w:t>A Közgyűlés felhatalmazza a polgármestert a pályázathoz szükséges dokumentumok aláírására.</w:t>
      </w:r>
    </w:p>
    <w:p w14:paraId="47B56D19" w14:textId="77777777" w:rsidR="0021591D" w:rsidRPr="00BF5D2D" w:rsidRDefault="0021591D" w:rsidP="0021591D">
      <w:pPr>
        <w:jc w:val="both"/>
        <w:rPr>
          <w:rFonts w:asciiTheme="minorHAnsi" w:eastAsia="Calibri" w:hAnsiTheme="minorHAnsi" w:cstheme="minorHAnsi"/>
          <w:b/>
          <w:bCs/>
          <w:sz w:val="22"/>
          <w:szCs w:val="22"/>
        </w:rPr>
      </w:pPr>
    </w:p>
    <w:p w14:paraId="16274003" w14:textId="77777777" w:rsidR="0021591D" w:rsidRPr="00BF5D2D" w:rsidRDefault="0021591D" w:rsidP="0021591D">
      <w:pPr>
        <w:jc w:val="both"/>
        <w:rPr>
          <w:rFonts w:asciiTheme="minorHAnsi" w:eastAsia="Calibri" w:hAnsiTheme="minorHAnsi" w:cstheme="minorHAnsi"/>
          <w:sz w:val="22"/>
          <w:szCs w:val="22"/>
        </w:rPr>
      </w:pPr>
      <w:r w:rsidRPr="00BF5D2D">
        <w:rPr>
          <w:rFonts w:asciiTheme="minorHAnsi" w:eastAsia="Calibri" w:hAnsiTheme="minorHAnsi" w:cstheme="minorHAnsi"/>
          <w:b/>
          <w:bCs/>
          <w:sz w:val="22"/>
          <w:szCs w:val="22"/>
          <w:u w:val="single"/>
        </w:rPr>
        <w:t>Felelős:</w:t>
      </w:r>
      <w:r w:rsidRPr="00BF5D2D">
        <w:rPr>
          <w:rFonts w:asciiTheme="minorHAnsi" w:eastAsia="Calibri" w:hAnsiTheme="minorHAnsi" w:cstheme="minorHAnsi"/>
          <w:b/>
          <w:bCs/>
          <w:sz w:val="22"/>
          <w:szCs w:val="22"/>
          <w:u w:val="single"/>
        </w:rPr>
        <w:tab/>
      </w:r>
      <w:r w:rsidRPr="00BF5D2D">
        <w:rPr>
          <w:rFonts w:asciiTheme="minorHAnsi" w:eastAsia="Calibri" w:hAnsiTheme="minorHAnsi" w:cstheme="minorHAnsi"/>
          <w:sz w:val="22"/>
          <w:szCs w:val="22"/>
        </w:rPr>
        <w:tab/>
        <w:t xml:space="preserve">Dr. </w:t>
      </w:r>
      <w:proofErr w:type="spellStart"/>
      <w:r w:rsidRPr="00BF5D2D">
        <w:rPr>
          <w:rFonts w:asciiTheme="minorHAnsi" w:eastAsia="Calibri" w:hAnsiTheme="minorHAnsi" w:cstheme="minorHAnsi"/>
          <w:sz w:val="22"/>
          <w:szCs w:val="22"/>
        </w:rPr>
        <w:t>Nemény</w:t>
      </w:r>
      <w:proofErr w:type="spellEnd"/>
      <w:r w:rsidRPr="00BF5D2D">
        <w:rPr>
          <w:rFonts w:asciiTheme="minorHAnsi" w:eastAsia="Calibri" w:hAnsiTheme="minorHAnsi" w:cstheme="minorHAnsi"/>
          <w:sz w:val="22"/>
          <w:szCs w:val="22"/>
        </w:rPr>
        <w:t xml:space="preserve"> András polgármester</w:t>
      </w:r>
    </w:p>
    <w:p w14:paraId="7ACF6417" w14:textId="77777777" w:rsidR="0021591D" w:rsidRPr="00BF5D2D" w:rsidRDefault="0021591D" w:rsidP="0021591D">
      <w:pPr>
        <w:jc w:val="both"/>
        <w:rPr>
          <w:rFonts w:asciiTheme="minorHAnsi" w:eastAsia="Calibri" w:hAnsiTheme="minorHAnsi" w:cstheme="minorHAnsi"/>
          <w:sz w:val="22"/>
          <w:szCs w:val="22"/>
        </w:rPr>
      </w:pPr>
      <w:r w:rsidRPr="00BF5D2D">
        <w:rPr>
          <w:rFonts w:asciiTheme="minorHAnsi" w:eastAsia="Calibri" w:hAnsiTheme="minorHAnsi" w:cstheme="minorHAnsi"/>
          <w:sz w:val="22"/>
          <w:szCs w:val="22"/>
        </w:rPr>
        <w:t xml:space="preserve">            </w:t>
      </w:r>
      <w:r w:rsidRPr="00BF5D2D">
        <w:rPr>
          <w:rFonts w:asciiTheme="minorHAnsi" w:eastAsia="Calibri" w:hAnsiTheme="minorHAnsi" w:cstheme="minorHAnsi"/>
          <w:sz w:val="22"/>
          <w:szCs w:val="22"/>
        </w:rPr>
        <w:tab/>
      </w:r>
      <w:r w:rsidRPr="00BF5D2D">
        <w:rPr>
          <w:rFonts w:asciiTheme="minorHAnsi" w:eastAsia="Calibri" w:hAnsiTheme="minorHAnsi" w:cstheme="minorHAnsi"/>
          <w:sz w:val="22"/>
          <w:szCs w:val="22"/>
        </w:rPr>
        <w:tab/>
        <w:t>Dr. Horváth Attila alpolgármester</w:t>
      </w:r>
    </w:p>
    <w:p w14:paraId="013FBE9F" w14:textId="77777777" w:rsidR="0021591D" w:rsidRPr="00BF5D2D" w:rsidRDefault="0021591D" w:rsidP="0021591D">
      <w:pPr>
        <w:jc w:val="both"/>
        <w:rPr>
          <w:rFonts w:asciiTheme="minorHAnsi" w:eastAsia="Calibri" w:hAnsiTheme="minorHAnsi" w:cstheme="minorHAnsi"/>
          <w:sz w:val="22"/>
          <w:szCs w:val="22"/>
        </w:rPr>
      </w:pPr>
      <w:r w:rsidRPr="00BF5D2D">
        <w:rPr>
          <w:rFonts w:asciiTheme="minorHAnsi" w:eastAsia="Calibri" w:hAnsiTheme="minorHAnsi" w:cstheme="minorHAnsi"/>
          <w:sz w:val="22"/>
          <w:szCs w:val="22"/>
        </w:rPr>
        <w:t xml:space="preserve">            </w:t>
      </w:r>
      <w:r w:rsidRPr="00BF5D2D">
        <w:rPr>
          <w:rFonts w:asciiTheme="minorHAnsi" w:eastAsia="Calibri" w:hAnsiTheme="minorHAnsi" w:cstheme="minorHAnsi"/>
          <w:sz w:val="22"/>
          <w:szCs w:val="22"/>
        </w:rPr>
        <w:tab/>
      </w:r>
      <w:r w:rsidRPr="00BF5D2D">
        <w:rPr>
          <w:rFonts w:asciiTheme="minorHAnsi" w:eastAsia="Calibri" w:hAnsiTheme="minorHAnsi" w:cstheme="minorHAnsi"/>
          <w:sz w:val="22"/>
          <w:szCs w:val="22"/>
        </w:rPr>
        <w:tab/>
        <w:t>Dr. Károlyi Ákos jegyző</w:t>
      </w:r>
    </w:p>
    <w:p w14:paraId="05807B69" w14:textId="77777777" w:rsidR="0021591D" w:rsidRPr="00BF5D2D" w:rsidRDefault="0021591D" w:rsidP="0021591D">
      <w:pPr>
        <w:jc w:val="both"/>
        <w:rPr>
          <w:rFonts w:asciiTheme="minorHAnsi" w:eastAsia="Calibri" w:hAnsiTheme="minorHAnsi" w:cstheme="minorHAnsi"/>
          <w:sz w:val="22"/>
          <w:szCs w:val="22"/>
        </w:rPr>
      </w:pPr>
      <w:r w:rsidRPr="00BF5D2D">
        <w:rPr>
          <w:rFonts w:asciiTheme="minorHAnsi" w:eastAsia="Calibri" w:hAnsiTheme="minorHAnsi" w:cstheme="minorHAnsi"/>
          <w:b/>
          <w:bCs/>
          <w:sz w:val="22"/>
          <w:szCs w:val="22"/>
        </w:rPr>
        <w:t>           </w:t>
      </w:r>
      <w:r w:rsidRPr="00BF5D2D">
        <w:rPr>
          <w:rFonts w:asciiTheme="minorHAnsi" w:eastAsia="Calibri" w:hAnsiTheme="minorHAnsi" w:cstheme="minorHAnsi"/>
          <w:b/>
          <w:bCs/>
          <w:sz w:val="22"/>
          <w:szCs w:val="22"/>
        </w:rPr>
        <w:tab/>
        <w:t xml:space="preserve">  </w:t>
      </w:r>
      <w:r w:rsidRPr="00BF5D2D">
        <w:rPr>
          <w:rFonts w:asciiTheme="minorHAnsi" w:eastAsia="Calibri" w:hAnsiTheme="minorHAnsi" w:cstheme="minorHAnsi"/>
          <w:b/>
          <w:bCs/>
          <w:sz w:val="22"/>
          <w:szCs w:val="22"/>
        </w:rPr>
        <w:tab/>
      </w:r>
      <w:r w:rsidRPr="00BF5D2D">
        <w:rPr>
          <w:rFonts w:asciiTheme="minorHAnsi" w:eastAsia="Calibri" w:hAnsiTheme="minorHAnsi" w:cstheme="minorHAnsi"/>
          <w:sz w:val="22"/>
          <w:szCs w:val="22"/>
        </w:rPr>
        <w:t xml:space="preserve">(A végrehajtás előkészítéséért: </w:t>
      </w:r>
    </w:p>
    <w:p w14:paraId="2D0B0D9D" w14:textId="77777777" w:rsidR="0021591D" w:rsidRPr="00BF5D2D" w:rsidRDefault="0021591D" w:rsidP="0021591D">
      <w:pPr>
        <w:jc w:val="both"/>
        <w:rPr>
          <w:rFonts w:asciiTheme="minorHAnsi" w:eastAsia="Calibri" w:hAnsiTheme="minorHAnsi" w:cstheme="minorHAnsi"/>
          <w:sz w:val="22"/>
          <w:szCs w:val="22"/>
        </w:rPr>
      </w:pPr>
      <w:r w:rsidRPr="00BF5D2D">
        <w:rPr>
          <w:rFonts w:asciiTheme="minorHAnsi" w:eastAsia="Calibri" w:hAnsiTheme="minorHAnsi" w:cstheme="minorHAnsi"/>
          <w:sz w:val="22"/>
          <w:szCs w:val="22"/>
        </w:rPr>
        <w:t xml:space="preserve">               </w:t>
      </w:r>
      <w:r w:rsidRPr="00BF5D2D">
        <w:rPr>
          <w:rFonts w:asciiTheme="minorHAnsi" w:eastAsia="Calibri" w:hAnsiTheme="minorHAnsi" w:cstheme="minorHAnsi"/>
          <w:sz w:val="22"/>
          <w:szCs w:val="22"/>
        </w:rPr>
        <w:tab/>
        <w:t>dr. Gyuráczné dr. Speier Anikó, a Városüzemeltetési és Városfejlesztési Osztály vezetője)</w:t>
      </w:r>
    </w:p>
    <w:p w14:paraId="1C16144A" w14:textId="77777777" w:rsidR="0021591D" w:rsidRPr="00BF5D2D" w:rsidRDefault="0021591D" w:rsidP="0021591D">
      <w:pPr>
        <w:jc w:val="both"/>
        <w:rPr>
          <w:rFonts w:asciiTheme="minorHAnsi" w:eastAsia="Calibri" w:hAnsiTheme="minorHAnsi" w:cstheme="minorHAnsi"/>
          <w:sz w:val="22"/>
          <w:szCs w:val="22"/>
        </w:rPr>
      </w:pPr>
    </w:p>
    <w:p w14:paraId="161523AE" w14:textId="77777777" w:rsidR="0021591D" w:rsidRPr="00BF5D2D" w:rsidRDefault="0021591D" w:rsidP="0021591D">
      <w:pPr>
        <w:jc w:val="both"/>
        <w:rPr>
          <w:rFonts w:asciiTheme="minorHAnsi" w:eastAsia="Calibri" w:hAnsiTheme="minorHAnsi" w:cstheme="minorHAnsi"/>
          <w:sz w:val="22"/>
          <w:szCs w:val="22"/>
        </w:rPr>
      </w:pPr>
      <w:r w:rsidRPr="00BF5D2D">
        <w:rPr>
          <w:rFonts w:asciiTheme="minorHAnsi" w:eastAsia="Calibri" w:hAnsiTheme="minorHAnsi" w:cstheme="minorHAnsi"/>
          <w:b/>
          <w:bCs/>
          <w:sz w:val="22"/>
          <w:szCs w:val="22"/>
          <w:u w:val="single"/>
        </w:rPr>
        <w:t>Határidő:</w:t>
      </w:r>
      <w:r w:rsidRPr="00BF5D2D">
        <w:rPr>
          <w:rFonts w:asciiTheme="minorHAnsi" w:eastAsia="Calibri" w:hAnsiTheme="minorHAnsi" w:cstheme="minorHAnsi"/>
          <w:sz w:val="22"/>
          <w:szCs w:val="22"/>
        </w:rPr>
        <w:t xml:space="preserve"> </w:t>
      </w:r>
      <w:r w:rsidRPr="00BF5D2D">
        <w:rPr>
          <w:rFonts w:asciiTheme="minorHAnsi" w:eastAsia="Calibri" w:hAnsiTheme="minorHAnsi" w:cstheme="minorHAnsi"/>
          <w:sz w:val="22"/>
          <w:szCs w:val="22"/>
        </w:rPr>
        <w:tab/>
        <w:t xml:space="preserve">azonnal </w:t>
      </w:r>
    </w:p>
    <w:p w14:paraId="44067C4D" w14:textId="77777777" w:rsidR="0021591D" w:rsidRPr="00BF5D2D" w:rsidRDefault="0021591D" w:rsidP="0021591D">
      <w:pPr>
        <w:jc w:val="both"/>
        <w:rPr>
          <w:rFonts w:asciiTheme="minorHAnsi" w:eastAsia="Calibri" w:hAnsiTheme="minorHAnsi" w:cstheme="minorHAnsi"/>
          <w:b/>
          <w:bCs/>
          <w:sz w:val="22"/>
          <w:szCs w:val="22"/>
          <w:u w:val="single"/>
        </w:rPr>
      </w:pPr>
    </w:p>
    <w:p w14:paraId="47DB6D00" w14:textId="77777777" w:rsidR="0021591D" w:rsidRPr="00BF5D2D" w:rsidRDefault="0021591D" w:rsidP="0021591D">
      <w:pPr>
        <w:jc w:val="center"/>
        <w:rPr>
          <w:rFonts w:asciiTheme="minorHAnsi" w:hAnsiTheme="minorHAnsi" w:cstheme="minorHAnsi"/>
          <w:b/>
          <w:bCs/>
          <w:sz w:val="22"/>
          <w:szCs w:val="22"/>
        </w:rPr>
      </w:pPr>
    </w:p>
    <w:p w14:paraId="47F1850C" w14:textId="77777777" w:rsidR="0021591D" w:rsidRPr="00BF5D2D" w:rsidRDefault="0021591D" w:rsidP="0021591D">
      <w:pPr>
        <w:jc w:val="center"/>
        <w:rPr>
          <w:rFonts w:asciiTheme="minorHAnsi" w:hAnsiTheme="minorHAnsi" w:cstheme="minorHAnsi"/>
          <w:b/>
          <w:sz w:val="22"/>
          <w:szCs w:val="22"/>
          <w:u w:val="single"/>
        </w:rPr>
      </w:pPr>
      <w:r w:rsidRPr="00BF5D2D">
        <w:rPr>
          <w:rFonts w:asciiTheme="minorHAnsi" w:hAnsiTheme="minorHAnsi" w:cstheme="minorHAnsi"/>
          <w:b/>
          <w:sz w:val="22"/>
          <w:szCs w:val="22"/>
          <w:u w:val="single"/>
        </w:rPr>
        <w:t>114/2026. (IV.30.) Kgy. sz. határozat</w:t>
      </w:r>
    </w:p>
    <w:p w14:paraId="1789F45B" w14:textId="77777777" w:rsidR="0021591D" w:rsidRPr="00BF5D2D" w:rsidRDefault="0021591D" w:rsidP="0021591D">
      <w:pPr>
        <w:jc w:val="both"/>
        <w:rPr>
          <w:rFonts w:asciiTheme="minorHAnsi" w:hAnsiTheme="minorHAnsi" w:cstheme="minorHAnsi"/>
          <w:b/>
          <w:sz w:val="22"/>
          <w:szCs w:val="22"/>
          <w:u w:val="single"/>
        </w:rPr>
      </w:pPr>
    </w:p>
    <w:p w14:paraId="226FF61E" w14:textId="77777777" w:rsidR="0021591D" w:rsidRPr="00BF5D2D" w:rsidRDefault="0021591D" w:rsidP="0021591D">
      <w:pPr>
        <w:ind w:left="426" w:hanging="426"/>
        <w:jc w:val="both"/>
        <w:rPr>
          <w:rFonts w:asciiTheme="minorHAnsi" w:hAnsiTheme="minorHAnsi" w:cstheme="minorHAnsi"/>
          <w:bCs/>
          <w:sz w:val="22"/>
          <w:szCs w:val="22"/>
        </w:rPr>
      </w:pPr>
      <w:r w:rsidRPr="00BF5D2D">
        <w:rPr>
          <w:rFonts w:asciiTheme="minorHAnsi" w:hAnsiTheme="minorHAnsi" w:cstheme="minorHAnsi"/>
          <w:bCs/>
          <w:sz w:val="22"/>
          <w:szCs w:val="22"/>
        </w:rPr>
        <w:t>1.</w:t>
      </w:r>
      <w:r w:rsidRPr="00BF5D2D">
        <w:rPr>
          <w:rFonts w:asciiTheme="minorHAnsi" w:hAnsiTheme="minorHAnsi" w:cstheme="minorHAnsi"/>
          <w:bCs/>
          <w:sz w:val="22"/>
          <w:szCs w:val="22"/>
        </w:rPr>
        <w:tab/>
        <w:t xml:space="preserve"> Szombathely Megyei Jogú Város Közgyűlése a</w:t>
      </w:r>
      <w:r w:rsidRPr="00BF5D2D">
        <w:rPr>
          <w:rFonts w:asciiTheme="minorHAnsi" w:hAnsiTheme="minorHAnsi" w:cstheme="minorHAnsi"/>
          <w:sz w:val="22"/>
          <w:szCs w:val="22"/>
        </w:rPr>
        <w:t xml:space="preserve"> „Savaria Történelmi Karnevál” Közhasznú Közalapítvány</w:t>
      </w:r>
      <w:r w:rsidRPr="00BF5D2D">
        <w:rPr>
          <w:rFonts w:asciiTheme="minorHAnsi" w:hAnsiTheme="minorHAnsi" w:cstheme="minorHAnsi"/>
          <w:bCs/>
          <w:sz w:val="22"/>
          <w:szCs w:val="22"/>
        </w:rPr>
        <w:t xml:space="preserve"> kuratóriuma új tagjának </w:t>
      </w:r>
      <w:proofErr w:type="spellStart"/>
      <w:r w:rsidRPr="00BF5D2D">
        <w:rPr>
          <w:rFonts w:asciiTheme="minorHAnsi" w:hAnsiTheme="minorHAnsi" w:cstheme="minorHAnsi"/>
          <w:bCs/>
          <w:sz w:val="22"/>
          <w:szCs w:val="22"/>
        </w:rPr>
        <w:t>Anderkó</w:t>
      </w:r>
      <w:proofErr w:type="spellEnd"/>
      <w:r w:rsidRPr="00BF5D2D">
        <w:rPr>
          <w:rFonts w:asciiTheme="minorHAnsi" w:hAnsiTheme="minorHAnsi" w:cstheme="minorHAnsi"/>
          <w:bCs/>
          <w:sz w:val="22"/>
          <w:szCs w:val="22"/>
        </w:rPr>
        <w:t xml:space="preserve"> Krisztiánt választja </w:t>
      </w:r>
      <w:proofErr w:type="spellStart"/>
      <w:r w:rsidRPr="00BF5D2D">
        <w:rPr>
          <w:rFonts w:asciiTheme="minorHAnsi" w:hAnsiTheme="minorHAnsi" w:cstheme="minorHAnsi"/>
          <w:bCs/>
          <w:sz w:val="22"/>
          <w:szCs w:val="22"/>
        </w:rPr>
        <w:t>Feiszt</w:t>
      </w:r>
      <w:proofErr w:type="spellEnd"/>
      <w:r w:rsidRPr="00BF5D2D">
        <w:rPr>
          <w:rFonts w:asciiTheme="minorHAnsi" w:hAnsiTheme="minorHAnsi" w:cstheme="minorHAnsi"/>
          <w:bCs/>
          <w:sz w:val="22"/>
          <w:szCs w:val="22"/>
        </w:rPr>
        <w:t xml:space="preserve"> György elhunytára tekintettel a megüresedő helyre.</w:t>
      </w:r>
    </w:p>
    <w:p w14:paraId="3C419312" w14:textId="77777777" w:rsidR="0021591D" w:rsidRPr="00BF5D2D" w:rsidRDefault="0021591D" w:rsidP="0021591D">
      <w:pPr>
        <w:ind w:left="426"/>
        <w:jc w:val="both"/>
        <w:rPr>
          <w:rFonts w:asciiTheme="minorHAnsi" w:hAnsiTheme="minorHAnsi" w:cstheme="minorHAnsi"/>
          <w:bCs/>
          <w:sz w:val="22"/>
          <w:szCs w:val="22"/>
        </w:rPr>
      </w:pPr>
      <w:r w:rsidRPr="00BF5D2D">
        <w:rPr>
          <w:rFonts w:asciiTheme="minorHAnsi" w:hAnsiTheme="minorHAnsi" w:cstheme="minorHAnsi"/>
          <w:bCs/>
          <w:sz w:val="22"/>
          <w:szCs w:val="22"/>
        </w:rPr>
        <w:t>A megválasztás a jogszabályban előírt elfogadó- és vagyonnyilatkozat megtételével válik hatályossá.</w:t>
      </w:r>
    </w:p>
    <w:p w14:paraId="3AB3FFE4" w14:textId="77777777" w:rsidR="0021591D" w:rsidRPr="00BF5D2D" w:rsidRDefault="0021591D" w:rsidP="0021591D">
      <w:pPr>
        <w:jc w:val="both"/>
        <w:rPr>
          <w:rFonts w:asciiTheme="minorHAnsi" w:hAnsiTheme="minorHAnsi" w:cstheme="minorHAnsi"/>
          <w:bCs/>
          <w:sz w:val="22"/>
          <w:szCs w:val="22"/>
        </w:rPr>
      </w:pPr>
    </w:p>
    <w:p w14:paraId="266CAC51" w14:textId="77777777" w:rsidR="0021591D" w:rsidRPr="00BF5D2D" w:rsidRDefault="0021591D" w:rsidP="0021591D">
      <w:pPr>
        <w:ind w:left="426" w:hanging="426"/>
        <w:jc w:val="both"/>
        <w:rPr>
          <w:rFonts w:asciiTheme="minorHAnsi" w:hAnsiTheme="minorHAnsi" w:cstheme="minorHAnsi"/>
          <w:bCs/>
          <w:sz w:val="22"/>
          <w:szCs w:val="22"/>
        </w:rPr>
      </w:pPr>
      <w:r w:rsidRPr="00BF5D2D">
        <w:rPr>
          <w:rFonts w:asciiTheme="minorHAnsi" w:hAnsiTheme="minorHAnsi" w:cstheme="minorHAnsi"/>
          <w:bCs/>
          <w:sz w:val="22"/>
          <w:szCs w:val="22"/>
        </w:rPr>
        <w:t>2.     A Közgyűlés felkéri a polgármestert a módosításokkal egységes szerkezetbe foglalt alapító okirat aláírására, és a Szombathelyi Törvényszéken a Közalapítvány adataiban történt változás nyilvántartásba vétele iránt szükséges intézkedések megtételére.</w:t>
      </w:r>
    </w:p>
    <w:p w14:paraId="321B54C7" w14:textId="77777777" w:rsidR="0021591D" w:rsidRPr="00BF5D2D" w:rsidRDefault="0021591D" w:rsidP="0021591D">
      <w:pPr>
        <w:ind w:left="142" w:hanging="142"/>
        <w:jc w:val="both"/>
        <w:rPr>
          <w:rFonts w:asciiTheme="minorHAnsi" w:hAnsiTheme="minorHAnsi" w:cstheme="minorHAnsi"/>
          <w:bCs/>
          <w:sz w:val="22"/>
          <w:szCs w:val="22"/>
        </w:rPr>
      </w:pPr>
    </w:p>
    <w:p w14:paraId="5D90165B" w14:textId="77777777" w:rsidR="0021591D" w:rsidRPr="00BF5D2D" w:rsidRDefault="0021591D" w:rsidP="0021591D">
      <w:pPr>
        <w:ind w:left="142" w:hanging="142"/>
        <w:jc w:val="both"/>
        <w:rPr>
          <w:rFonts w:asciiTheme="minorHAnsi" w:hAnsiTheme="minorHAnsi" w:cstheme="minorHAnsi"/>
          <w:bCs/>
          <w:sz w:val="22"/>
          <w:szCs w:val="22"/>
        </w:rPr>
      </w:pPr>
    </w:p>
    <w:p w14:paraId="7BB68682"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
          <w:sz w:val="22"/>
          <w:szCs w:val="22"/>
          <w:u w:val="single"/>
        </w:rPr>
        <w:t>Felelős:</w:t>
      </w:r>
      <w:r w:rsidRPr="00BF5D2D">
        <w:rPr>
          <w:rFonts w:asciiTheme="minorHAnsi" w:hAnsiTheme="minorHAnsi" w:cstheme="minorHAnsi"/>
          <w:bCs/>
          <w:sz w:val="22"/>
          <w:szCs w:val="22"/>
        </w:rPr>
        <w:tab/>
      </w:r>
      <w:r w:rsidRPr="00BF5D2D">
        <w:rPr>
          <w:rFonts w:asciiTheme="minorHAnsi" w:hAnsiTheme="minorHAnsi" w:cstheme="minorHAnsi"/>
          <w:bCs/>
          <w:sz w:val="22"/>
          <w:szCs w:val="22"/>
        </w:rPr>
        <w:tab/>
        <w:t xml:space="preserve">Dr. </w:t>
      </w:r>
      <w:proofErr w:type="spellStart"/>
      <w:r w:rsidRPr="00BF5D2D">
        <w:rPr>
          <w:rFonts w:asciiTheme="minorHAnsi" w:hAnsiTheme="minorHAnsi" w:cstheme="minorHAnsi"/>
          <w:bCs/>
          <w:sz w:val="22"/>
          <w:szCs w:val="22"/>
        </w:rPr>
        <w:t>Nemény</w:t>
      </w:r>
      <w:proofErr w:type="spellEnd"/>
      <w:r w:rsidRPr="00BF5D2D">
        <w:rPr>
          <w:rFonts w:asciiTheme="minorHAnsi" w:hAnsiTheme="minorHAnsi" w:cstheme="minorHAnsi"/>
          <w:bCs/>
          <w:sz w:val="22"/>
          <w:szCs w:val="22"/>
        </w:rPr>
        <w:t xml:space="preserve"> András polgármester</w:t>
      </w:r>
    </w:p>
    <w:p w14:paraId="2453272F" w14:textId="77777777" w:rsidR="0021591D" w:rsidRPr="00BF5D2D" w:rsidRDefault="0021591D" w:rsidP="0021591D">
      <w:pPr>
        <w:ind w:left="708" w:firstLine="708"/>
        <w:jc w:val="both"/>
        <w:rPr>
          <w:rFonts w:asciiTheme="minorHAnsi" w:hAnsiTheme="minorHAnsi" w:cstheme="minorHAnsi"/>
          <w:bCs/>
          <w:sz w:val="22"/>
          <w:szCs w:val="22"/>
        </w:rPr>
      </w:pPr>
      <w:r w:rsidRPr="00BF5D2D">
        <w:rPr>
          <w:rFonts w:asciiTheme="minorHAnsi" w:hAnsiTheme="minorHAnsi" w:cstheme="minorHAnsi"/>
          <w:bCs/>
          <w:sz w:val="22"/>
          <w:szCs w:val="22"/>
        </w:rPr>
        <w:t>Horváth Soma alpolgármester</w:t>
      </w:r>
    </w:p>
    <w:p w14:paraId="2512F697" w14:textId="77777777" w:rsidR="0021591D" w:rsidRPr="00BF5D2D" w:rsidRDefault="0021591D" w:rsidP="0021591D">
      <w:pPr>
        <w:ind w:left="708" w:firstLine="708"/>
        <w:jc w:val="both"/>
        <w:rPr>
          <w:rFonts w:asciiTheme="minorHAnsi" w:hAnsiTheme="minorHAnsi" w:cstheme="minorHAnsi"/>
          <w:bCs/>
          <w:sz w:val="22"/>
          <w:szCs w:val="22"/>
        </w:rPr>
      </w:pPr>
      <w:r w:rsidRPr="00BF5D2D">
        <w:rPr>
          <w:rFonts w:asciiTheme="minorHAnsi" w:hAnsiTheme="minorHAnsi" w:cstheme="minorHAnsi"/>
          <w:bCs/>
          <w:sz w:val="22"/>
          <w:szCs w:val="22"/>
        </w:rPr>
        <w:t>Dr. Károlyi Ákos jegyző</w:t>
      </w:r>
    </w:p>
    <w:p w14:paraId="638AC164"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Cs/>
          <w:sz w:val="22"/>
          <w:szCs w:val="22"/>
        </w:rPr>
        <w:tab/>
        <w:t xml:space="preserve">(A végrehajtás előkészítéséért: </w:t>
      </w:r>
    </w:p>
    <w:p w14:paraId="5D29FE8E" w14:textId="77777777" w:rsidR="0021591D" w:rsidRPr="00BF5D2D" w:rsidRDefault="0021591D" w:rsidP="0021591D">
      <w:pPr>
        <w:ind w:left="708" w:firstLine="708"/>
        <w:jc w:val="both"/>
        <w:rPr>
          <w:rFonts w:asciiTheme="minorHAnsi" w:hAnsiTheme="minorHAnsi" w:cstheme="minorHAnsi"/>
          <w:bCs/>
          <w:sz w:val="22"/>
          <w:szCs w:val="22"/>
        </w:rPr>
      </w:pPr>
      <w:r w:rsidRPr="00BF5D2D">
        <w:rPr>
          <w:rFonts w:asciiTheme="minorHAnsi" w:hAnsiTheme="minorHAnsi" w:cstheme="minorHAnsi"/>
          <w:bCs/>
          <w:sz w:val="22"/>
          <w:szCs w:val="22"/>
        </w:rPr>
        <w:t>Nagyné Dr. Gats Andrea, a Jogi és Képviselői Osztály vezetője)</w:t>
      </w:r>
    </w:p>
    <w:p w14:paraId="2F1776A3" w14:textId="77777777" w:rsidR="0021591D" w:rsidRPr="00BF5D2D" w:rsidRDefault="0021591D" w:rsidP="0021591D">
      <w:pPr>
        <w:jc w:val="both"/>
        <w:rPr>
          <w:rFonts w:asciiTheme="minorHAnsi" w:hAnsiTheme="minorHAnsi" w:cstheme="minorHAnsi"/>
          <w:bCs/>
          <w:sz w:val="22"/>
          <w:szCs w:val="22"/>
        </w:rPr>
      </w:pPr>
    </w:p>
    <w:p w14:paraId="322F1804"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
          <w:sz w:val="22"/>
          <w:szCs w:val="22"/>
          <w:u w:val="single"/>
        </w:rPr>
        <w:t>Határidő:</w:t>
      </w:r>
      <w:r w:rsidRPr="00BF5D2D">
        <w:rPr>
          <w:rFonts w:asciiTheme="minorHAnsi" w:hAnsiTheme="minorHAnsi" w:cstheme="minorHAnsi"/>
          <w:bCs/>
          <w:sz w:val="22"/>
          <w:szCs w:val="22"/>
        </w:rPr>
        <w:tab/>
        <w:t>2026. június 30.</w:t>
      </w:r>
    </w:p>
    <w:p w14:paraId="53B93242" w14:textId="77777777" w:rsidR="0021591D" w:rsidRPr="00BF5D2D" w:rsidRDefault="0021591D" w:rsidP="0021591D">
      <w:pPr>
        <w:jc w:val="center"/>
        <w:rPr>
          <w:rFonts w:asciiTheme="minorHAnsi" w:hAnsiTheme="minorHAnsi" w:cstheme="minorHAnsi"/>
          <w:b/>
          <w:sz w:val="22"/>
          <w:szCs w:val="22"/>
        </w:rPr>
      </w:pPr>
    </w:p>
    <w:p w14:paraId="02CA01E5" w14:textId="77777777" w:rsidR="0021591D" w:rsidRPr="00BF5D2D" w:rsidRDefault="0021591D" w:rsidP="0021591D">
      <w:pPr>
        <w:jc w:val="center"/>
        <w:rPr>
          <w:rFonts w:asciiTheme="minorHAnsi" w:hAnsiTheme="minorHAnsi" w:cstheme="minorHAnsi"/>
          <w:b/>
          <w:sz w:val="22"/>
          <w:szCs w:val="22"/>
        </w:rPr>
      </w:pPr>
    </w:p>
    <w:p w14:paraId="1AB76198" w14:textId="77777777" w:rsidR="0021591D" w:rsidRPr="00BF5D2D" w:rsidRDefault="0021591D" w:rsidP="0021591D">
      <w:pPr>
        <w:jc w:val="center"/>
        <w:rPr>
          <w:rFonts w:asciiTheme="minorHAnsi" w:hAnsiTheme="minorHAnsi" w:cstheme="minorHAnsi"/>
          <w:b/>
          <w:sz w:val="22"/>
          <w:szCs w:val="22"/>
          <w:u w:val="single"/>
        </w:rPr>
      </w:pPr>
      <w:r w:rsidRPr="00BF5D2D">
        <w:rPr>
          <w:rFonts w:asciiTheme="minorHAnsi" w:hAnsiTheme="minorHAnsi" w:cstheme="minorHAnsi"/>
          <w:b/>
          <w:sz w:val="22"/>
          <w:szCs w:val="22"/>
          <w:u w:val="single"/>
        </w:rPr>
        <w:t>115/2026. (IV.30.) Kgy. sz. határozat</w:t>
      </w:r>
    </w:p>
    <w:p w14:paraId="0827CEEE" w14:textId="77777777" w:rsidR="0021591D" w:rsidRPr="00BF5D2D" w:rsidRDefault="0021591D" w:rsidP="0021591D">
      <w:pPr>
        <w:pStyle w:val="Listaszerbekezds"/>
        <w:ind w:left="0"/>
        <w:jc w:val="both"/>
        <w:rPr>
          <w:rFonts w:asciiTheme="minorHAnsi" w:hAnsiTheme="minorHAnsi" w:cstheme="minorHAnsi"/>
          <w:bCs/>
          <w:sz w:val="22"/>
          <w:szCs w:val="22"/>
        </w:rPr>
      </w:pPr>
    </w:p>
    <w:p w14:paraId="7A3A283F" w14:textId="77777777" w:rsidR="0021591D" w:rsidRPr="00BF5D2D" w:rsidRDefault="0021591D" w:rsidP="0021591D">
      <w:pPr>
        <w:ind w:left="284" w:hanging="284"/>
        <w:jc w:val="both"/>
        <w:rPr>
          <w:rFonts w:asciiTheme="minorHAnsi" w:hAnsiTheme="minorHAnsi" w:cstheme="minorHAnsi"/>
          <w:bCs/>
          <w:sz w:val="22"/>
          <w:szCs w:val="22"/>
        </w:rPr>
      </w:pPr>
      <w:r w:rsidRPr="00BF5D2D">
        <w:rPr>
          <w:rFonts w:asciiTheme="minorHAnsi" w:hAnsiTheme="minorHAnsi" w:cstheme="minorHAnsi"/>
          <w:bCs/>
          <w:sz w:val="22"/>
          <w:szCs w:val="22"/>
        </w:rPr>
        <w:t xml:space="preserve">1. Szombathely Megyei Jogú Város Közgyűlése a Szombathelyért Közalapítvány kuratóriuma új tagjának Dr. </w:t>
      </w:r>
      <w:proofErr w:type="spellStart"/>
      <w:r w:rsidRPr="00BF5D2D">
        <w:rPr>
          <w:rFonts w:asciiTheme="minorHAnsi" w:hAnsiTheme="minorHAnsi" w:cstheme="minorHAnsi"/>
          <w:bCs/>
          <w:sz w:val="22"/>
          <w:szCs w:val="22"/>
        </w:rPr>
        <w:t>Tilcsik</w:t>
      </w:r>
      <w:proofErr w:type="spellEnd"/>
      <w:r w:rsidRPr="00BF5D2D">
        <w:rPr>
          <w:rFonts w:asciiTheme="minorHAnsi" w:hAnsiTheme="minorHAnsi" w:cstheme="minorHAnsi"/>
          <w:bCs/>
          <w:sz w:val="22"/>
          <w:szCs w:val="22"/>
        </w:rPr>
        <w:t xml:space="preserve"> Györgyöt választja </w:t>
      </w:r>
      <w:proofErr w:type="spellStart"/>
      <w:r w:rsidRPr="00BF5D2D">
        <w:rPr>
          <w:rFonts w:asciiTheme="minorHAnsi" w:hAnsiTheme="minorHAnsi" w:cstheme="minorHAnsi"/>
          <w:bCs/>
          <w:sz w:val="22"/>
          <w:szCs w:val="22"/>
        </w:rPr>
        <w:t>Feiszt</w:t>
      </w:r>
      <w:proofErr w:type="spellEnd"/>
      <w:r w:rsidRPr="00BF5D2D">
        <w:rPr>
          <w:rFonts w:asciiTheme="minorHAnsi" w:hAnsiTheme="minorHAnsi" w:cstheme="minorHAnsi"/>
          <w:bCs/>
          <w:sz w:val="22"/>
          <w:szCs w:val="22"/>
        </w:rPr>
        <w:t xml:space="preserve"> György elhunytára tekintettel a megüresedő helyre. </w:t>
      </w:r>
    </w:p>
    <w:p w14:paraId="2426E409" w14:textId="77777777" w:rsidR="0021591D" w:rsidRPr="00BF5D2D" w:rsidRDefault="0021591D" w:rsidP="0021591D">
      <w:pPr>
        <w:ind w:left="284"/>
        <w:jc w:val="both"/>
        <w:rPr>
          <w:rFonts w:asciiTheme="minorHAnsi" w:hAnsiTheme="minorHAnsi" w:cstheme="minorHAnsi"/>
          <w:bCs/>
          <w:sz w:val="22"/>
          <w:szCs w:val="22"/>
        </w:rPr>
      </w:pPr>
      <w:r w:rsidRPr="00BF5D2D">
        <w:rPr>
          <w:rFonts w:asciiTheme="minorHAnsi" w:hAnsiTheme="minorHAnsi" w:cstheme="minorHAnsi"/>
          <w:bCs/>
          <w:sz w:val="22"/>
          <w:szCs w:val="22"/>
        </w:rPr>
        <w:t>A megválasztás a jogszabályban előírt elfogadó- és vagyonnyilatkozat megtételével válik hatályossá.</w:t>
      </w:r>
    </w:p>
    <w:p w14:paraId="0306FD86" w14:textId="77777777" w:rsidR="0021591D" w:rsidRPr="00BF5D2D" w:rsidRDefault="0021591D" w:rsidP="0021591D">
      <w:pPr>
        <w:jc w:val="both"/>
        <w:rPr>
          <w:rFonts w:asciiTheme="minorHAnsi" w:hAnsiTheme="minorHAnsi" w:cstheme="minorHAnsi"/>
          <w:bCs/>
          <w:sz w:val="22"/>
          <w:szCs w:val="22"/>
        </w:rPr>
      </w:pPr>
    </w:p>
    <w:p w14:paraId="3E389F66" w14:textId="77777777" w:rsidR="0021591D" w:rsidRPr="00BF5D2D" w:rsidRDefault="0021591D" w:rsidP="0021591D">
      <w:pPr>
        <w:ind w:left="284" w:hanging="284"/>
        <w:jc w:val="both"/>
        <w:rPr>
          <w:rFonts w:asciiTheme="minorHAnsi" w:hAnsiTheme="minorHAnsi" w:cstheme="minorHAnsi"/>
          <w:bCs/>
          <w:sz w:val="22"/>
          <w:szCs w:val="22"/>
        </w:rPr>
      </w:pPr>
      <w:r w:rsidRPr="00BF5D2D">
        <w:rPr>
          <w:rFonts w:asciiTheme="minorHAnsi" w:hAnsiTheme="minorHAnsi" w:cstheme="minorHAnsi"/>
          <w:bCs/>
          <w:sz w:val="22"/>
          <w:szCs w:val="22"/>
        </w:rPr>
        <w:t>2. A Közgyűlés felkéri a polgármestert a módosításokkal egységes szerkezetbe foglalt alapító okirat aláírására, és a Szombathelyi Törvényszéken a Közalapítvány adataiban történt változás nyilvántartásba vétele iránt szükséges intézkedések megtételére.</w:t>
      </w:r>
    </w:p>
    <w:p w14:paraId="1D47DBDC" w14:textId="77777777" w:rsidR="0021591D" w:rsidRPr="00BF5D2D" w:rsidRDefault="0021591D" w:rsidP="0021591D">
      <w:pPr>
        <w:ind w:left="142" w:hanging="142"/>
        <w:jc w:val="both"/>
        <w:rPr>
          <w:rFonts w:asciiTheme="minorHAnsi" w:hAnsiTheme="minorHAnsi" w:cstheme="minorHAnsi"/>
          <w:bCs/>
          <w:sz w:val="22"/>
          <w:szCs w:val="22"/>
        </w:rPr>
      </w:pPr>
    </w:p>
    <w:p w14:paraId="68CA3C32"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
          <w:sz w:val="22"/>
          <w:szCs w:val="22"/>
          <w:u w:val="single"/>
        </w:rPr>
        <w:t>Felelős:</w:t>
      </w:r>
      <w:r w:rsidRPr="00BF5D2D">
        <w:rPr>
          <w:rFonts w:asciiTheme="minorHAnsi" w:hAnsiTheme="minorHAnsi" w:cstheme="minorHAnsi"/>
          <w:bCs/>
          <w:sz w:val="22"/>
          <w:szCs w:val="22"/>
        </w:rPr>
        <w:tab/>
      </w:r>
      <w:r w:rsidRPr="00BF5D2D">
        <w:rPr>
          <w:rFonts w:asciiTheme="minorHAnsi" w:hAnsiTheme="minorHAnsi" w:cstheme="minorHAnsi"/>
          <w:bCs/>
          <w:sz w:val="22"/>
          <w:szCs w:val="22"/>
        </w:rPr>
        <w:tab/>
        <w:t xml:space="preserve">Dr. </w:t>
      </w:r>
      <w:proofErr w:type="spellStart"/>
      <w:r w:rsidRPr="00BF5D2D">
        <w:rPr>
          <w:rFonts w:asciiTheme="minorHAnsi" w:hAnsiTheme="minorHAnsi" w:cstheme="minorHAnsi"/>
          <w:bCs/>
          <w:sz w:val="22"/>
          <w:szCs w:val="22"/>
        </w:rPr>
        <w:t>Nemény</w:t>
      </w:r>
      <w:proofErr w:type="spellEnd"/>
      <w:r w:rsidRPr="00BF5D2D">
        <w:rPr>
          <w:rFonts w:asciiTheme="minorHAnsi" w:hAnsiTheme="minorHAnsi" w:cstheme="minorHAnsi"/>
          <w:bCs/>
          <w:sz w:val="22"/>
          <w:szCs w:val="22"/>
        </w:rPr>
        <w:t xml:space="preserve"> András polgármester</w:t>
      </w:r>
    </w:p>
    <w:p w14:paraId="317429A0" w14:textId="77777777" w:rsidR="0021591D" w:rsidRPr="00BF5D2D" w:rsidRDefault="0021591D" w:rsidP="0021591D">
      <w:pPr>
        <w:ind w:left="708" w:firstLine="708"/>
        <w:jc w:val="both"/>
        <w:rPr>
          <w:rFonts w:asciiTheme="minorHAnsi" w:hAnsiTheme="minorHAnsi" w:cstheme="minorHAnsi"/>
          <w:bCs/>
          <w:sz w:val="22"/>
          <w:szCs w:val="22"/>
        </w:rPr>
      </w:pPr>
      <w:r w:rsidRPr="00BF5D2D">
        <w:rPr>
          <w:rFonts w:asciiTheme="minorHAnsi" w:hAnsiTheme="minorHAnsi" w:cstheme="minorHAnsi"/>
          <w:bCs/>
          <w:sz w:val="22"/>
          <w:szCs w:val="22"/>
        </w:rPr>
        <w:t>Dr. Horváth Attila alpolgármester</w:t>
      </w:r>
    </w:p>
    <w:p w14:paraId="506DA256" w14:textId="77777777" w:rsidR="0021591D" w:rsidRPr="00BF5D2D" w:rsidRDefault="0021591D" w:rsidP="0021591D">
      <w:pPr>
        <w:ind w:left="708" w:firstLine="708"/>
        <w:jc w:val="both"/>
        <w:rPr>
          <w:rFonts w:asciiTheme="minorHAnsi" w:hAnsiTheme="minorHAnsi" w:cstheme="minorHAnsi"/>
          <w:bCs/>
          <w:sz w:val="22"/>
          <w:szCs w:val="22"/>
        </w:rPr>
      </w:pPr>
      <w:r w:rsidRPr="00BF5D2D">
        <w:rPr>
          <w:rFonts w:asciiTheme="minorHAnsi" w:hAnsiTheme="minorHAnsi" w:cstheme="minorHAnsi"/>
          <w:bCs/>
          <w:sz w:val="22"/>
          <w:szCs w:val="22"/>
        </w:rPr>
        <w:t>Dr. Károlyi Ákos jegyző</w:t>
      </w:r>
    </w:p>
    <w:p w14:paraId="18F99476"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Cs/>
          <w:sz w:val="22"/>
          <w:szCs w:val="22"/>
        </w:rPr>
        <w:tab/>
        <w:t xml:space="preserve">(A végrehajtás előkészítéséért: </w:t>
      </w:r>
    </w:p>
    <w:p w14:paraId="39C136D4" w14:textId="77777777" w:rsidR="0021591D" w:rsidRPr="00BF5D2D" w:rsidRDefault="0021591D" w:rsidP="0021591D">
      <w:pPr>
        <w:ind w:left="708" w:firstLine="708"/>
        <w:jc w:val="both"/>
        <w:rPr>
          <w:rFonts w:asciiTheme="minorHAnsi" w:hAnsiTheme="minorHAnsi" w:cstheme="minorHAnsi"/>
          <w:bCs/>
          <w:sz w:val="22"/>
          <w:szCs w:val="22"/>
        </w:rPr>
      </w:pPr>
      <w:r w:rsidRPr="00BF5D2D">
        <w:rPr>
          <w:rFonts w:asciiTheme="minorHAnsi" w:hAnsiTheme="minorHAnsi" w:cstheme="minorHAnsi"/>
          <w:bCs/>
          <w:sz w:val="22"/>
          <w:szCs w:val="22"/>
        </w:rPr>
        <w:t>Nagyné Dr. Gats Andrea, a Jogi és Képviselői Osztály vezetője)</w:t>
      </w:r>
    </w:p>
    <w:p w14:paraId="44613330" w14:textId="77777777" w:rsidR="0021591D" w:rsidRPr="00BF5D2D" w:rsidRDefault="0021591D" w:rsidP="0021591D">
      <w:pPr>
        <w:jc w:val="both"/>
        <w:rPr>
          <w:rFonts w:asciiTheme="minorHAnsi" w:hAnsiTheme="minorHAnsi" w:cstheme="minorHAnsi"/>
          <w:bCs/>
          <w:sz w:val="22"/>
          <w:szCs w:val="22"/>
        </w:rPr>
      </w:pPr>
    </w:p>
    <w:p w14:paraId="5FF59FE9"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
          <w:sz w:val="22"/>
          <w:szCs w:val="22"/>
          <w:u w:val="single"/>
        </w:rPr>
        <w:t>Határidő:</w:t>
      </w:r>
      <w:r w:rsidRPr="00BF5D2D">
        <w:rPr>
          <w:rFonts w:asciiTheme="minorHAnsi" w:hAnsiTheme="minorHAnsi" w:cstheme="minorHAnsi"/>
          <w:bCs/>
          <w:sz w:val="22"/>
          <w:szCs w:val="22"/>
        </w:rPr>
        <w:tab/>
        <w:t>2026. június 30.</w:t>
      </w:r>
    </w:p>
    <w:p w14:paraId="66AB19B8" w14:textId="77777777" w:rsidR="0021591D" w:rsidRPr="00BF5D2D" w:rsidRDefault="0021591D" w:rsidP="0021591D">
      <w:pPr>
        <w:pStyle w:val="Listaszerbekezds"/>
        <w:tabs>
          <w:tab w:val="left" w:pos="0"/>
          <w:tab w:val="left" w:pos="180"/>
        </w:tabs>
        <w:ind w:left="0"/>
        <w:jc w:val="both"/>
        <w:rPr>
          <w:rFonts w:asciiTheme="minorHAnsi" w:hAnsiTheme="minorHAnsi" w:cstheme="minorHAnsi"/>
          <w:sz w:val="22"/>
          <w:szCs w:val="22"/>
          <w:u w:val="single"/>
        </w:rPr>
      </w:pPr>
    </w:p>
    <w:p w14:paraId="4D0693F7" w14:textId="77777777" w:rsidR="0021591D" w:rsidRPr="00BF5D2D" w:rsidRDefault="0021591D" w:rsidP="0021591D">
      <w:pPr>
        <w:jc w:val="center"/>
        <w:rPr>
          <w:rFonts w:asciiTheme="minorHAnsi" w:eastAsia="Calibri" w:hAnsiTheme="minorHAnsi" w:cstheme="minorHAnsi"/>
          <w:b/>
          <w:bCs/>
          <w:sz w:val="22"/>
          <w:szCs w:val="22"/>
          <w:u w:val="single"/>
          <w:lang w:eastAsia="en-US"/>
        </w:rPr>
      </w:pPr>
    </w:p>
    <w:p w14:paraId="106748B2" w14:textId="77777777" w:rsidR="0021591D" w:rsidRPr="00BF5D2D" w:rsidRDefault="0021591D" w:rsidP="0021591D">
      <w:pPr>
        <w:jc w:val="center"/>
        <w:rPr>
          <w:rFonts w:asciiTheme="minorHAnsi" w:eastAsia="Calibri" w:hAnsiTheme="minorHAnsi" w:cstheme="minorHAnsi"/>
          <w:sz w:val="22"/>
          <w:szCs w:val="22"/>
          <w:u w:val="single"/>
          <w:lang w:eastAsia="en-US"/>
        </w:rPr>
      </w:pPr>
      <w:r w:rsidRPr="00BF5D2D">
        <w:rPr>
          <w:rFonts w:asciiTheme="minorHAnsi" w:eastAsia="Calibri" w:hAnsiTheme="minorHAnsi" w:cstheme="minorHAnsi"/>
          <w:b/>
          <w:bCs/>
          <w:sz w:val="22"/>
          <w:szCs w:val="22"/>
          <w:u w:val="single"/>
          <w:lang w:eastAsia="en-US"/>
        </w:rPr>
        <w:t>116/2026. (IV.30.) Kgy. számú határozat</w:t>
      </w:r>
    </w:p>
    <w:p w14:paraId="655C7F99" w14:textId="77777777" w:rsidR="0021591D" w:rsidRPr="00BF5D2D" w:rsidRDefault="0021591D" w:rsidP="0021591D">
      <w:pPr>
        <w:jc w:val="center"/>
        <w:rPr>
          <w:rFonts w:asciiTheme="minorHAnsi" w:eastAsia="Calibri" w:hAnsiTheme="minorHAnsi" w:cstheme="minorHAnsi"/>
          <w:b/>
          <w:sz w:val="22"/>
          <w:szCs w:val="22"/>
          <w:u w:val="single"/>
          <w:lang w:eastAsia="en-US"/>
        </w:rPr>
      </w:pPr>
    </w:p>
    <w:p w14:paraId="2897ED7F" w14:textId="77777777" w:rsidR="0021591D" w:rsidRPr="00BF5D2D" w:rsidRDefault="0021591D" w:rsidP="0021591D">
      <w:pPr>
        <w:jc w:val="both"/>
        <w:rPr>
          <w:rFonts w:asciiTheme="minorHAnsi" w:eastAsia="Calibri" w:hAnsiTheme="minorHAnsi" w:cstheme="minorHAnsi"/>
          <w:b/>
          <w:sz w:val="22"/>
          <w:szCs w:val="22"/>
          <w:u w:val="single"/>
          <w:lang w:eastAsia="en-US"/>
        </w:rPr>
      </w:pPr>
      <w:r w:rsidRPr="00BF5D2D">
        <w:rPr>
          <w:rFonts w:asciiTheme="minorHAnsi" w:eastAsia="Calibri" w:hAnsiTheme="minorHAnsi" w:cstheme="minorHAnsi"/>
          <w:sz w:val="22"/>
          <w:szCs w:val="22"/>
          <w:lang w:eastAsia="en-US"/>
        </w:rPr>
        <w:t xml:space="preserve">Szombathely Megyei Jogú Város Közgyűlése az SZMSZ 76. §-a alapján az </w:t>
      </w:r>
      <w:r w:rsidRPr="00BF5D2D">
        <w:rPr>
          <w:rFonts w:asciiTheme="minorHAnsi" w:eastAsia="Calibri" w:hAnsiTheme="minorHAnsi" w:cstheme="minorHAnsi"/>
          <w:color w:val="000000"/>
          <w:sz w:val="22"/>
          <w:szCs w:val="22"/>
          <w:lang w:eastAsia="en-US"/>
        </w:rPr>
        <w:t>átruházott hatáskörben hozott intézkedésekről adott tájékoztatást az előterjesztés szerinti tartalommal tudomásul veszi.</w:t>
      </w:r>
    </w:p>
    <w:p w14:paraId="677EDD9A" w14:textId="77777777" w:rsidR="0021591D" w:rsidRPr="00BF5D2D" w:rsidRDefault="0021591D" w:rsidP="0021591D">
      <w:pPr>
        <w:jc w:val="center"/>
        <w:rPr>
          <w:rFonts w:asciiTheme="minorHAnsi" w:eastAsia="Calibri" w:hAnsiTheme="minorHAnsi" w:cstheme="minorHAnsi"/>
          <w:b/>
          <w:sz w:val="22"/>
          <w:szCs w:val="22"/>
          <w:u w:val="single"/>
          <w:lang w:eastAsia="en-US"/>
        </w:rPr>
      </w:pPr>
    </w:p>
    <w:p w14:paraId="09084D31" w14:textId="77777777" w:rsidR="0021591D" w:rsidRPr="00BF5D2D" w:rsidRDefault="0021591D" w:rsidP="0021591D">
      <w:pPr>
        <w:rPr>
          <w:rFonts w:asciiTheme="minorHAnsi" w:eastAsia="Calibri" w:hAnsiTheme="minorHAnsi" w:cstheme="minorHAnsi"/>
          <w:sz w:val="22"/>
          <w:szCs w:val="22"/>
          <w:lang w:eastAsia="en-US"/>
        </w:rPr>
      </w:pPr>
      <w:r w:rsidRPr="00BF5D2D">
        <w:rPr>
          <w:rFonts w:asciiTheme="minorHAnsi" w:eastAsia="Calibri" w:hAnsiTheme="minorHAnsi" w:cstheme="minorHAnsi"/>
          <w:b/>
          <w:bCs/>
          <w:sz w:val="22"/>
          <w:szCs w:val="22"/>
          <w:u w:val="single"/>
          <w:lang w:eastAsia="en-US"/>
        </w:rPr>
        <w:t>Felelős:</w:t>
      </w:r>
      <w:r w:rsidRPr="00BF5D2D">
        <w:rPr>
          <w:rFonts w:asciiTheme="minorHAnsi" w:eastAsia="Calibri" w:hAnsiTheme="minorHAnsi" w:cstheme="minorHAnsi"/>
          <w:sz w:val="22"/>
          <w:szCs w:val="22"/>
          <w:lang w:eastAsia="en-US"/>
        </w:rPr>
        <w:tab/>
      </w:r>
      <w:r w:rsidRPr="00BF5D2D">
        <w:rPr>
          <w:rFonts w:asciiTheme="minorHAnsi" w:eastAsia="Calibri" w:hAnsiTheme="minorHAnsi" w:cstheme="minorHAnsi"/>
          <w:sz w:val="22"/>
          <w:szCs w:val="22"/>
          <w:lang w:eastAsia="en-US"/>
        </w:rPr>
        <w:tab/>
        <w:t xml:space="preserve">Dr. </w:t>
      </w:r>
      <w:proofErr w:type="spellStart"/>
      <w:r w:rsidRPr="00BF5D2D">
        <w:rPr>
          <w:rFonts w:asciiTheme="minorHAnsi" w:eastAsia="Calibri" w:hAnsiTheme="minorHAnsi" w:cstheme="minorHAnsi"/>
          <w:sz w:val="22"/>
          <w:szCs w:val="22"/>
          <w:lang w:eastAsia="en-US"/>
        </w:rPr>
        <w:t>Nemény</w:t>
      </w:r>
      <w:proofErr w:type="spellEnd"/>
      <w:r w:rsidRPr="00BF5D2D">
        <w:rPr>
          <w:rFonts w:asciiTheme="minorHAnsi" w:eastAsia="Calibri" w:hAnsiTheme="minorHAnsi" w:cstheme="minorHAnsi"/>
          <w:sz w:val="22"/>
          <w:szCs w:val="22"/>
          <w:lang w:eastAsia="en-US"/>
        </w:rPr>
        <w:t xml:space="preserve"> András polgármester</w:t>
      </w:r>
    </w:p>
    <w:p w14:paraId="1E860806" w14:textId="77777777" w:rsidR="0021591D" w:rsidRPr="00BF5D2D" w:rsidRDefault="0021591D" w:rsidP="0021591D">
      <w:pPr>
        <w:rPr>
          <w:rFonts w:asciiTheme="minorHAnsi" w:eastAsia="Calibri" w:hAnsiTheme="minorHAnsi" w:cstheme="minorHAnsi"/>
          <w:sz w:val="22"/>
          <w:szCs w:val="22"/>
          <w:lang w:eastAsia="en-US"/>
        </w:rPr>
      </w:pPr>
      <w:r w:rsidRPr="00BF5D2D">
        <w:rPr>
          <w:rFonts w:asciiTheme="minorHAnsi" w:eastAsia="Calibri" w:hAnsiTheme="minorHAnsi" w:cstheme="minorHAnsi"/>
          <w:sz w:val="22"/>
          <w:szCs w:val="22"/>
          <w:lang w:eastAsia="en-US"/>
        </w:rPr>
        <w:tab/>
      </w:r>
      <w:r w:rsidRPr="00BF5D2D">
        <w:rPr>
          <w:rFonts w:asciiTheme="minorHAnsi" w:eastAsia="Calibri" w:hAnsiTheme="minorHAnsi" w:cstheme="minorHAnsi"/>
          <w:sz w:val="22"/>
          <w:szCs w:val="22"/>
          <w:lang w:eastAsia="en-US"/>
        </w:rPr>
        <w:tab/>
        <w:t>Dr. Károlyi Ákos jegyző</w:t>
      </w:r>
    </w:p>
    <w:p w14:paraId="16EEA300" w14:textId="77777777" w:rsidR="0021591D" w:rsidRPr="00BF5D2D" w:rsidRDefault="0021591D" w:rsidP="0021591D">
      <w:pPr>
        <w:rPr>
          <w:rFonts w:asciiTheme="minorHAnsi" w:eastAsia="Calibri" w:hAnsiTheme="minorHAnsi" w:cstheme="minorHAnsi"/>
          <w:sz w:val="22"/>
          <w:szCs w:val="22"/>
          <w:lang w:eastAsia="en-US"/>
        </w:rPr>
      </w:pPr>
      <w:r w:rsidRPr="00BF5D2D">
        <w:rPr>
          <w:rFonts w:asciiTheme="minorHAnsi" w:eastAsia="Calibri" w:hAnsiTheme="minorHAnsi" w:cstheme="minorHAnsi"/>
          <w:sz w:val="22"/>
          <w:szCs w:val="22"/>
          <w:lang w:eastAsia="en-US"/>
        </w:rPr>
        <w:tab/>
      </w:r>
      <w:r w:rsidRPr="00BF5D2D">
        <w:rPr>
          <w:rFonts w:asciiTheme="minorHAnsi" w:eastAsia="Calibri" w:hAnsiTheme="minorHAnsi" w:cstheme="minorHAnsi"/>
          <w:sz w:val="22"/>
          <w:szCs w:val="22"/>
          <w:lang w:eastAsia="en-US"/>
        </w:rPr>
        <w:tab/>
        <w:t>(A végrehajtásért felelős:</w:t>
      </w:r>
    </w:p>
    <w:p w14:paraId="5BF00227" w14:textId="77777777" w:rsidR="0021591D" w:rsidRPr="00BF5D2D" w:rsidRDefault="0021591D" w:rsidP="0021591D">
      <w:pPr>
        <w:ind w:firstLine="1418"/>
        <w:rPr>
          <w:rFonts w:asciiTheme="minorHAnsi" w:eastAsia="Calibri" w:hAnsiTheme="minorHAnsi" w:cstheme="minorHAnsi"/>
          <w:sz w:val="22"/>
          <w:szCs w:val="22"/>
          <w:lang w:eastAsia="en-US"/>
        </w:rPr>
      </w:pPr>
      <w:r w:rsidRPr="00BF5D2D">
        <w:rPr>
          <w:rFonts w:asciiTheme="minorHAnsi" w:eastAsia="Calibri" w:hAnsiTheme="minorHAnsi" w:cstheme="minorHAnsi"/>
          <w:sz w:val="22"/>
          <w:szCs w:val="22"/>
          <w:lang w:eastAsia="en-US"/>
        </w:rPr>
        <w:t>Nagyné Dr. Gats Andrea, a Jogi és Képviselői Osztály vezetője)</w:t>
      </w:r>
    </w:p>
    <w:p w14:paraId="218F7321" w14:textId="77777777" w:rsidR="0021591D" w:rsidRPr="00BF5D2D" w:rsidRDefault="0021591D" w:rsidP="0021591D">
      <w:pPr>
        <w:ind w:firstLine="1418"/>
        <w:rPr>
          <w:rFonts w:asciiTheme="minorHAnsi" w:eastAsia="Calibri" w:hAnsiTheme="minorHAnsi" w:cstheme="minorHAnsi"/>
          <w:sz w:val="22"/>
          <w:szCs w:val="22"/>
          <w:lang w:eastAsia="en-US"/>
        </w:rPr>
      </w:pPr>
    </w:p>
    <w:p w14:paraId="17406E1E" w14:textId="77777777" w:rsidR="0021591D" w:rsidRPr="00BF5D2D" w:rsidRDefault="0021591D" w:rsidP="0021591D">
      <w:pPr>
        <w:jc w:val="both"/>
        <w:rPr>
          <w:rFonts w:asciiTheme="minorHAnsi" w:hAnsiTheme="minorHAnsi" w:cstheme="minorHAnsi"/>
          <w:sz w:val="22"/>
          <w:szCs w:val="22"/>
        </w:rPr>
      </w:pPr>
      <w:r w:rsidRPr="00BF5D2D">
        <w:rPr>
          <w:rFonts w:asciiTheme="minorHAnsi" w:eastAsia="Calibri" w:hAnsiTheme="minorHAnsi" w:cstheme="minorHAnsi"/>
          <w:b/>
          <w:sz w:val="22"/>
          <w:szCs w:val="22"/>
          <w:u w:val="single"/>
          <w:lang w:eastAsia="en-US"/>
        </w:rPr>
        <w:t>Határidő:</w:t>
      </w:r>
      <w:r w:rsidRPr="00BF5D2D">
        <w:rPr>
          <w:rFonts w:asciiTheme="minorHAnsi" w:eastAsia="Calibri" w:hAnsiTheme="minorHAnsi" w:cstheme="minorHAnsi"/>
          <w:sz w:val="22"/>
          <w:szCs w:val="22"/>
          <w:lang w:eastAsia="en-US"/>
        </w:rPr>
        <w:tab/>
        <w:t>azonnal</w:t>
      </w:r>
    </w:p>
    <w:p w14:paraId="1DCD200F" w14:textId="77777777" w:rsidR="0021591D" w:rsidRPr="00BF5D2D" w:rsidRDefault="0021591D" w:rsidP="0021591D">
      <w:pPr>
        <w:rPr>
          <w:rFonts w:asciiTheme="minorHAnsi" w:hAnsiTheme="minorHAnsi" w:cstheme="minorHAnsi"/>
          <w:sz w:val="22"/>
          <w:szCs w:val="22"/>
        </w:rPr>
      </w:pPr>
    </w:p>
    <w:p w14:paraId="6153AAE6" w14:textId="77777777" w:rsidR="0021591D" w:rsidRPr="00BF5D2D" w:rsidRDefault="0021591D" w:rsidP="0021591D">
      <w:pPr>
        <w:jc w:val="center"/>
        <w:rPr>
          <w:rFonts w:asciiTheme="minorHAnsi" w:eastAsia="Calibri" w:hAnsiTheme="minorHAnsi" w:cstheme="minorHAnsi"/>
          <w:b/>
          <w:sz w:val="22"/>
          <w:szCs w:val="22"/>
          <w:lang w:eastAsia="en-US"/>
        </w:rPr>
      </w:pPr>
    </w:p>
    <w:p w14:paraId="61D03662" w14:textId="77777777" w:rsidR="0021591D" w:rsidRPr="00BF5D2D" w:rsidRDefault="0021591D" w:rsidP="0021591D">
      <w:pPr>
        <w:jc w:val="center"/>
        <w:rPr>
          <w:rFonts w:asciiTheme="minorHAnsi" w:hAnsiTheme="minorHAnsi" w:cstheme="minorHAnsi"/>
          <w:b/>
          <w:bCs/>
          <w:color w:val="000000"/>
          <w:sz w:val="22"/>
          <w:szCs w:val="22"/>
          <w:u w:val="single"/>
        </w:rPr>
      </w:pPr>
      <w:r w:rsidRPr="00BF5D2D">
        <w:rPr>
          <w:rFonts w:asciiTheme="minorHAnsi" w:hAnsiTheme="minorHAnsi" w:cstheme="minorHAnsi"/>
          <w:b/>
          <w:bCs/>
          <w:color w:val="000000"/>
          <w:sz w:val="22"/>
          <w:szCs w:val="22"/>
          <w:u w:val="single"/>
        </w:rPr>
        <w:t>117/2026. (IV.30.) Kgy. számú határozat</w:t>
      </w:r>
    </w:p>
    <w:p w14:paraId="0BC33EF9" w14:textId="77777777" w:rsidR="0021591D" w:rsidRPr="00BF5D2D" w:rsidRDefault="0021591D" w:rsidP="0021591D">
      <w:pPr>
        <w:jc w:val="center"/>
        <w:rPr>
          <w:rFonts w:asciiTheme="minorHAnsi" w:hAnsiTheme="minorHAnsi" w:cstheme="minorHAnsi"/>
          <w:b/>
          <w:bCs/>
          <w:color w:val="000000"/>
          <w:sz w:val="22"/>
          <w:szCs w:val="22"/>
          <w:u w:val="single"/>
        </w:rPr>
      </w:pPr>
    </w:p>
    <w:p w14:paraId="5C53831D"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Szombathely Megyei Jogú Város Közgyűlése utólagosan egyetért a Savaria Turizmus Nonprofit Kft. részvételével a CERV-2026-CITIZENS-TOWN-NT pályázaton.</w:t>
      </w:r>
    </w:p>
    <w:p w14:paraId="0AD9D345" w14:textId="77777777" w:rsidR="0021591D" w:rsidRPr="00BF5D2D" w:rsidRDefault="0021591D" w:rsidP="0021591D">
      <w:pPr>
        <w:jc w:val="both"/>
        <w:rPr>
          <w:rFonts w:asciiTheme="minorHAnsi" w:hAnsiTheme="minorHAnsi" w:cstheme="minorHAnsi"/>
          <w:sz w:val="22"/>
          <w:szCs w:val="22"/>
        </w:rPr>
      </w:pPr>
    </w:p>
    <w:p w14:paraId="618AA879"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b/>
          <w:bCs/>
          <w:sz w:val="22"/>
          <w:szCs w:val="22"/>
          <w:u w:val="single"/>
        </w:rPr>
        <w:t>Felelős:</w:t>
      </w:r>
      <w:r w:rsidRPr="00BF5D2D">
        <w:rPr>
          <w:rFonts w:asciiTheme="minorHAnsi" w:hAnsiTheme="minorHAnsi" w:cstheme="minorHAnsi"/>
          <w:b/>
          <w:bCs/>
          <w:sz w:val="22"/>
          <w:szCs w:val="22"/>
          <w:u w:val="single"/>
        </w:rPr>
        <w:tab/>
      </w:r>
      <w:r w:rsidRPr="00BF5D2D">
        <w:rPr>
          <w:rFonts w:asciiTheme="minorHAnsi" w:hAnsiTheme="minorHAnsi" w:cstheme="minorHAnsi"/>
          <w:sz w:val="22"/>
          <w:szCs w:val="22"/>
        </w:rPr>
        <w:tab/>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1F6E22D2"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 xml:space="preserve">            </w:t>
      </w:r>
      <w:r w:rsidRPr="00BF5D2D">
        <w:rPr>
          <w:rFonts w:asciiTheme="minorHAnsi" w:hAnsiTheme="minorHAnsi" w:cstheme="minorHAnsi"/>
          <w:sz w:val="22"/>
          <w:szCs w:val="22"/>
        </w:rPr>
        <w:tab/>
      </w:r>
      <w:r w:rsidRPr="00BF5D2D">
        <w:rPr>
          <w:rFonts w:asciiTheme="minorHAnsi" w:hAnsiTheme="minorHAnsi" w:cstheme="minorHAnsi"/>
          <w:sz w:val="22"/>
          <w:szCs w:val="22"/>
        </w:rPr>
        <w:tab/>
        <w:t>Horváth Soma alpolgármester</w:t>
      </w:r>
    </w:p>
    <w:p w14:paraId="5F3A853D"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 xml:space="preserve">            </w:t>
      </w:r>
      <w:r w:rsidRPr="00BF5D2D">
        <w:rPr>
          <w:rFonts w:asciiTheme="minorHAnsi" w:hAnsiTheme="minorHAnsi" w:cstheme="minorHAnsi"/>
          <w:sz w:val="22"/>
          <w:szCs w:val="22"/>
        </w:rPr>
        <w:tab/>
      </w:r>
      <w:r w:rsidRPr="00BF5D2D">
        <w:rPr>
          <w:rFonts w:asciiTheme="minorHAnsi" w:hAnsiTheme="minorHAnsi" w:cstheme="minorHAnsi"/>
          <w:sz w:val="22"/>
          <w:szCs w:val="22"/>
        </w:rPr>
        <w:tab/>
        <w:t>Dr. Károlyi Ákos jegyző</w:t>
      </w:r>
    </w:p>
    <w:p w14:paraId="631662C7"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b/>
          <w:bCs/>
          <w:sz w:val="22"/>
          <w:szCs w:val="22"/>
        </w:rPr>
        <w:t>           </w:t>
      </w:r>
      <w:r w:rsidRPr="00BF5D2D">
        <w:rPr>
          <w:rFonts w:asciiTheme="minorHAnsi" w:hAnsiTheme="minorHAnsi" w:cstheme="minorHAnsi"/>
          <w:b/>
          <w:bCs/>
          <w:sz w:val="22"/>
          <w:szCs w:val="22"/>
        </w:rPr>
        <w:tab/>
        <w:t xml:space="preserve">  </w:t>
      </w:r>
      <w:r w:rsidRPr="00BF5D2D">
        <w:rPr>
          <w:rFonts w:asciiTheme="minorHAnsi" w:hAnsiTheme="minorHAnsi" w:cstheme="minorHAnsi"/>
          <w:b/>
          <w:bCs/>
          <w:sz w:val="22"/>
          <w:szCs w:val="22"/>
        </w:rPr>
        <w:tab/>
      </w:r>
      <w:r w:rsidRPr="00BF5D2D">
        <w:rPr>
          <w:rFonts w:asciiTheme="minorHAnsi" w:hAnsiTheme="minorHAnsi" w:cstheme="minorHAnsi"/>
          <w:sz w:val="22"/>
          <w:szCs w:val="22"/>
        </w:rPr>
        <w:t xml:space="preserve">(A végrehajtás előkészítéséért: </w:t>
      </w:r>
    </w:p>
    <w:p w14:paraId="6CD86287"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 xml:space="preserve">               </w:t>
      </w:r>
      <w:r w:rsidRPr="00BF5D2D">
        <w:rPr>
          <w:rFonts w:asciiTheme="minorHAnsi" w:hAnsiTheme="minorHAnsi" w:cstheme="minorHAnsi"/>
          <w:sz w:val="22"/>
          <w:szCs w:val="22"/>
        </w:rPr>
        <w:tab/>
      </w:r>
      <w:r w:rsidRPr="00BF5D2D">
        <w:rPr>
          <w:rFonts w:asciiTheme="minorHAnsi" w:hAnsiTheme="minorHAnsi" w:cstheme="minorHAnsi"/>
          <w:bCs/>
          <w:sz w:val="22"/>
          <w:szCs w:val="22"/>
        </w:rPr>
        <w:t>dr. Gyuráczné dr. Speier Anikó a Városüzemeltetési és Városfejlesztési Osztály vezetője,</w:t>
      </w:r>
    </w:p>
    <w:p w14:paraId="4448C702" w14:textId="77777777" w:rsidR="0021591D" w:rsidRPr="00BF5D2D" w:rsidRDefault="0021591D" w:rsidP="0021591D">
      <w:pPr>
        <w:tabs>
          <w:tab w:val="left" w:pos="1506"/>
        </w:tabs>
        <w:ind w:left="1416" w:hanging="1260"/>
        <w:rPr>
          <w:rFonts w:asciiTheme="minorHAnsi" w:hAnsiTheme="minorHAnsi" w:cstheme="minorHAnsi"/>
          <w:bCs/>
          <w:sz w:val="22"/>
          <w:szCs w:val="22"/>
        </w:rPr>
      </w:pPr>
      <w:r w:rsidRPr="00BF5D2D">
        <w:rPr>
          <w:rFonts w:asciiTheme="minorHAnsi" w:hAnsiTheme="minorHAnsi" w:cstheme="minorHAnsi"/>
          <w:bCs/>
          <w:sz w:val="22"/>
          <w:szCs w:val="22"/>
        </w:rPr>
        <w:tab/>
        <w:t xml:space="preserve">Grünwald Stefánia, a Savaria Turizmus </w:t>
      </w:r>
      <w:proofErr w:type="spellStart"/>
      <w:r w:rsidRPr="00BF5D2D">
        <w:rPr>
          <w:rFonts w:asciiTheme="minorHAnsi" w:hAnsiTheme="minorHAnsi" w:cstheme="minorHAnsi"/>
          <w:bCs/>
          <w:sz w:val="22"/>
          <w:szCs w:val="22"/>
        </w:rPr>
        <w:t>Nkft</w:t>
      </w:r>
      <w:proofErr w:type="spellEnd"/>
      <w:r w:rsidRPr="00BF5D2D">
        <w:rPr>
          <w:rFonts w:asciiTheme="minorHAnsi" w:hAnsiTheme="minorHAnsi" w:cstheme="minorHAnsi"/>
          <w:bCs/>
          <w:sz w:val="22"/>
          <w:szCs w:val="22"/>
        </w:rPr>
        <w:t>. ügyvezetője)</w:t>
      </w:r>
    </w:p>
    <w:p w14:paraId="37077C35" w14:textId="77777777" w:rsidR="0021591D" w:rsidRPr="00BF5D2D" w:rsidRDefault="0021591D" w:rsidP="0021591D">
      <w:pPr>
        <w:tabs>
          <w:tab w:val="left" w:pos="1506"/>
        </w:tabs>
        <w:rPr>
          <w:rFonts w:asciiTheme="minorHAnsi" w:hAnsiTheme="minorHAnsi" w:cstheme="minorHAnsi"/>
          <w:bCs/>
          <w:sz w:val="22"/>
          <w:szCs w:val="22"/>
          <w:u w:val="single"/>
        </w:rPr>
      </w:pPr>
    </w:p>
    <w:p w14:paraId="3534C6FC" w14:textId="77777777" w:rsidR="0021591D" w:rsidRPr="00BF5D2D" w:rsidRDefault="0021591D" w:rsidP="0021591D">
      <w:pPr>
        <w:tabs>
          <w:tab w:val="left" w:pos="1418"/>
        </w:tabs>
        <w:ind w:left="1260" w:hanging="1260"/>
        <w:rPr>
          <w:rFonts w:asciiTheme="minorHAnsi" w:hAnsiTheme="minorHAnsi" w:cstheme="minorHAnsi"/>
          <w:sz w:val="22"/>
          <w:szCs w:val="22"/>
        </w:rPr>
      </w:pPr>
      <w:r w:rsidRPr="00BF5D2D">
        <w:rPr>
          <w:rFonts w:asciiTheme="minorHAnsi" w:hAnsiTheme="minorHAnsi" w:cstheme="minorHAnsi"/>
          <w:b/>
          <w:bCs/>
          <w:sz w:val="22"/>
          <w:szCs w:val="22"/>
          <w:u w:val="single"/>
        </w:rPr>
        <w:t>Határidő</w:t>
      </w:r>
      <w:r w:rsidRPr="00BF5D2D">
        <w:rPr>
          <w:rFonts w:asciiTheme="minorHAnsi" w:hAnsiTheme="minorHAnsi" w:cstheme="minorHAnsi"/>
          <w:b/>
          <w:bCs/>
          <w:sz w:val="22"/>
          <w:szCs w:val="22"/>
        </w:rPr>
        <w:t>:</w:t>
      </w:r>
      <w:r w:rsidRPr="00BF5D2D">
        <w:rPr>
          <w:rFonts w:asciiTheme="minorHAnsi" w:hAnsiTheme="minorHAnsi" w:cstheme="minorHAnsi"/>
          <w:b/>
          <w:bCs/>
          <w:sz w:val="22"/>
          <w:szCs w:val="22"/>
        </w:rPr>
        <w:tab/>
      </w:r>
      <w:r w:rsidRPr="00BF5D2D">
        <w:rPr>
          <w:rFonts w:asciiTheme="minorHAnsi" w:hAnsiTheme="minorHAnsi" w:cstheme="minorHAnsi"/>
          <w:b/>
          <w:bCs/>
          <w:sz w:val="22"/>
          <w:szCs w:val="22"/>
        </w:rPr>
        <w:tab/>
      </w:r>
      <w:r w:rsidRPr="00BF5D2D">
        <w:rPr>
          <w:rFonts w:asciiTheme="minorHAnsi" w:hAnsiTheme="minorHAnsi" w:cstheme="minorHAnsi"/>
          <w:sz w:val="22"/>
          <w:szCs w:val="22"/>
        </w:rPr>
        <w:t>azonnal</w:t>
      </w:r>
    </w:p>
    <w:p w14:paraId="44C28132" w14:textId="77777777" w:rsidR="0021591D" w:rsidRPr="00BF5D2D" w:rsidRDefault="0021591D" w:rsidP="0021591D">
      <w:pPr>
        <w:tabs>
          <w:tab w:val="left" w:pos="1418"/>
        </w:tabs>
        <w:ind w:left="1260" w:hanging="1260"/>
        <w:rPr>
          <w:rFonts w:asciiTheme="minorHAnsi" w:hAnsiTheme="minorHAnsi" w:cstheme="minorHAnsi"/>
          <w:color w:val="000000"/>
          <w:sz w:val="22"/>
          <w:szCs w:val="22"/>
        </w:rPr>
      </w:pPr>
    </w:p>
    <w:p w14:paraId="74E33839" w14:textId="77777777" w:rsidR="0021591D" w:rsidRPr="00BF5D2D" w:rsidRDefault="0021591D" w:rsidP="0021591D">
      <w:pPr>
        <w:jc w:val="center"/>
        <w:rPr>
          <w:rFonts w:asciiTheme="minorHAnsi" w:hAnsiTheme="minorHAnsi" w:cstheme="minorHAnsi"/>
          <w:b/>
          <w:sz w:val="22"/>
          <w:szCs w:val="22"/>
        </w:rPr>
      </w:pPr>
    </w:p>
    <w:p w14:paraId="3844B444" w14:textId="77777777" w:rsidR="0021591D" w:rsidRDefault="0021591D" w:rsidP="0021591D">
      <w:pPr>
        <w:jc w:val="center"/>
        <w:rPr>
          <w:rFonts w:asciiTheme="minorHAnsi" w:eastAsia="Calibri" w:hAnsiTheme="minorHAnsi" w:cstheme="minorHAnsi"/>
          <w:b/>
          <w:bCs/>
          <w:sz w:val="22"/>
          <w:szCs w:val="22"/>
          <w:u w:val="single"/>
          <w:lang w:eastAsia="en-US"/>
        </w:rPr>
      </w:pPr>
    </w:p>
    <w:p w14:paraId="4BF0D379" w14:textId="794DC9D4" w:rsidR="0021591D" w:rsidRPr="00BF5D2D" w:rsidRDefault="0021591D" w:rsidP="0021591D">
      <w:pPr>
        <w:jc w:val="center"/>
        <w:rPr>
          <w:rFonts w:asciiTheme="minorHAnsi" w:eastAsia="Calibri" w:hAnsiTheme="minorHAnsi" w:cstheme="minorHAnsi"/>
          <w:b/>
          <w:bCs/>
          <w:sz w:val="22"/>
          <w:szCs w:val="22"/>
          <w:u w:val="single"/>
          <w:lang w:eastAsia="en-US"/>
        </w:rPr>
      </w:pPr>
      <w:r w:rsidRPr="00BF5D2D">
        <w:rPr>
          <w:rFonts w:asciiTheme="minorHAnsi" w:eastAsia="Calibri" w:hAnsiTheme="minorHAnsi" w:cstheme="minorHAnsi"/>
          <w:b/>
          <w:bCs/>
          <w:sz w:val="22"/>
          <w:szCs w:val="22"/>
          <w:u w:val="single"/>
          <w:lang w:eastAsia="en-US"/>
        </w:rPr>
        <w:t>118/2026. (IV. 30.) Kgy. számú határozat</w:t>
      </w:r>
    </w:p>
    <w:p w14:paraId="70EDB108" w14:textId="77777777" w:rsidR="0021591D" w:rsidRPr="00BF5D2D" w:rsidRDefault="0021591D" w:rsidP="0021591D">
      <w:pPr>
        <w:jc w:val="both"/>
        <w:rPr>
          <w:rFonts w:asciiTheme="minorHAnsi" w:hAnsiTheme="minorHAnsi" w:cstheme="minorHAnsi"/>
          <w:sz w:val="22"/>
          <w:szCs w:val="22"/>
        </w:rPr>
      </w:pPr>
    </w:p>
    <w:p w14:paraId="69AD6535" w14:textId="77777777" w:rsidR="0021591D" w:rsidRPr="00BF5D2D" w:rsidRDefault="0021591D" w:rsidP="0021591D">
      <w:pPr>
        <w:jc w:val="both"/>
        <w:rPr>
          <w:rFonts w:asciiTheme="minorHAnsi" w:hAnsiTheme="minorHAnsi" w:cstheme="minorHAnsi"/>
          <w:iCs/>
          <w:color w:val="EE0000"/>
          <w:sz w:val="22"/>
          <w:szCs w:val="22"/>
        </w:rPr>
      </w:pPr>
      <w:r w:rsidRPr="00BF5D2D">
        <w:rPr>
          <w:rFonts w:asciiTheme="minorHAnsi" w:hAnsiTheme="minorHAnsi" w:cstheme="minorHAnsi"/>
          <w:iCs/>
          <w:sz w:val="22"/>
          <w:szCs w:val="22"/>
        </w:rPr>
        <w:t xml:space="preserve">Szombathely Megyei Jogú Város Közgyűlése tudomásul veszi, hogy Koczka Tibor 2026. március 26. napjával lemondott a Szombathelyi Kézilabda Klub és Akadémia, valamint a Szombathelyi Kézilabda Klub és Akadémia Sport Kft. felügyelőbizottsági tagságáról. </w:t>
      </w:r>
      <w:r w:rsidRPr="00BF5D2D">
        <w:rPr>
          <w:rFonts w:asciiTheme="minorHAnsi" w:hAnsiTheme="minorHAnsi" w:cstheme="minorHAnsi"/>
          <w:iCs/>
          <w:color w:val="EE0000"/>
          <w:sz w:val="22"/>
          <w:szCs w:val="22"/>
        </w:rPr>
        <w:t xml:space="preserve"> </w:t>
      </w:r>
    </w:p>
    <w:p w14:paraId="3C109246" w14:textId="77777777" w:rsidR="0021591D" w:rsidRPr="00BF5D2D" w:rsidRDefault="0021591D" w:rsidP="0021591D">
      <w:pPr>
        <w:jc w:val="both"/>
        <w:rPr>
          <w:rFonts w:asciiTheme="minorHAnsi" w:hAnsiTheme="minorHAnsi" w:cstheme="minorHAnsi"/>
          <w:iCs/>
          <w:color w:val="EE0000"/>
          <w:sz w:val="22"/>
          <w:szCs w:val="22"/>
        </w:rPr>
      </w:pPr>
    </w:p>
    <w:p w14:paraId="62C8501C"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iCs/>
          <w:sz w:val="22"/>
          <w:szCs w:val="22"/>
        </w:rPr>
        <w:t>Szombathely Megyei Jogú Város Közgyűlése úgy határoz, hogy a továbbiakban az önkormányzat részéről nem delegál tagot a fenti sportszervezetekbe, figyelemmel arra, hogy az eddigi tapasztalatok alapján a felügyelőbizottsági tagságon keresztül az Önkormányzat nem tud érdemi kontrollt gyakorolni a szervezetek működése felett.</w:t>
      </w:r>
    </w:p>
    <w:p w14:paraId="39B6235B"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iCs/>
          <w:sz w:val="22"/>
          <w:szCs w:val="22"/>
        </w:rPr>
        <w:t> </w:t>
      </w:r>
    </w:p>
    <w:p w14:paraId="1B772417"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b/>
          <w:bCs/>
          <w:sz w:val="22"/>
          <w:szCs w:val="22"/>
          <w:u w:val="single"/>
        </w:rPr>
        <w:t>Felelős:</w:t>
      </w:r>
      <w:r w:rsidRPr="00BF5D2D">
        <w:rPr>
          <w:rFonts w:asciiTheme="minorHAnsi" w:hAnsiTheme="minorHAnsi" w:cstheme="minorHAnsi"/>
          <w:sz w:val="22"/>
          <w:szCs w:val="22"/>
        </w:rPr>
        <w:t xml:space="preserve"> </w:t>
      </w:r>
      <w:r w:rsidRPr="00BF5D2D">
        <w:rPr>
          <w:rFonts w:asciiTheme="minorHAnsi" w:hAnsiTheme="minorHAnsi" w:cstheme="minorHAnsi"/>
          <w:sz w:val="22"/>
          <w:szCs w:val="22"/>
        </w:rPr>
        <w:tab/>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44B04B84"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ab/>
      </w:r>
      <w:r w:rsidRPr="00BF5D2D">
        <w:rPr>
          <w:rFonts w:asciiTheme="minorHAnsi" w:hAnsiTheme="minorHAnsi" w:cstheme="minorHAnsi"/>
          <w:sz w:val="22"/>
          <w:szCs w:val="22"/>
        </w:rPr>
        <w:tab/>
        <w:t>Dr. László Győző alpolgármester</w:t>
      </w:r>
    </w:p>
    <w:p w14:paraId="3A4DD388" w14:textId="06B76A11" w:rsidR="0021591D" w:rsidRPr="00BF5D2D" w:rsidRDefault="0021591D" w:rsidP="0021591D">
      <w:pPr>
        <w:ind w:firstLine="708"/>
        <w:jc w:val="both"/>
        <w:rPr>
          <w:rFonts w:asciiTheme="minorHAnsi" w:hAnsiTheme="minorHAnsi" w:cstheme="minorHAnsi"/>
          <w:sz w:val="22"/>
          <w:szCs w:val="22"/>
        </w:rPr>
      </w:pPr>
      <w:r w:rsidRPr="00BF5D2D">
        <w:rPr>
          <w:rFonts w:asciiTheme="minorHAnsi" w:hAnsiTheme="minorHAnsi" w:cstheme="minorHAnsi"/>
          <w:sz w:val="22"/>
          <w:szCs w:val="22"/>
        </w:rPr>
        <w:tab/>
        <w:t>Dr. Károlyi Ákos jegyző</w:t>
      </w:r>
    </w:p>
    <w:p w14:paraId="56B8D44F" w14:textId="456CC852" w:rsidR="0021591D" w:rsidRPr="00BF5D2D" w:rsidRDefault="0021591D" w:rsidP="0021591D">
      <w:pPr>
        <w:ind w:firstLine="708"/>
        <w:jc w:val="both"/>
        <w:rPr>
          <w:rFonts w:asciiTheme="minorHAnsi" w:hAnsiTheme="minorHAnsi" w:cstheme="minorHAnsi"/>
          <w:sz w:val="22"/>
          <w:szCs w:val="22"/>
          <w:u w:val="single"/>
        </w:rPr>
      </w:pPr>
      <w:r w:rsidRPr="00BF5D2D">
        <w:rPr>
          <w:rFonts w:asciiTheme="minorHAnsi" w:hAnsiTheme="minorHAnsi" w:cstheme="minorHAnsi"/>
          <w:sz w:val="22"/>
          <w:szCs w:val="22"/>
        </w:rPr>
        <w:tab/>
        <w:t>(</w:t>
      </w:r>
      <w:r w:rsidRPr="00BF5D2D">
        <w:rPr>
          <w:rFonts w:asciiTheme="minorHAnsi" w:hAnsiTheme="minorHAnsi" w:cstheme="minorHAnsi"/>
          <w:sz w:val="22"/>
          <w:szCs w:val="22"/>
          <w:u w:val="single"/>
        </w:rPr>
        <w:t xml:space="preserve">A végrehajtásért felelős: </w:t>
      </w:r>
      <w:r w:rsidRPr="00BF5D2D">
        <w:rPr>
          <w:rFonts w:asciiTheme="minorHAnsi" w:hAnsiTheme="minorHAnsi" w:cstheme="minorHAnsi"/>
          <w:sz w:val="22"/>
          <w:szCs w:val="22"/>
        </w:rPr>
        <w:t xml:space="preserve"> </w:t>
      </w:r>
    </w:p>
    <w:p w14:paraId="0BB5B49E" w14:textId="77777777" w:rsidR="0021591D" w:rsidRPr="00BF5D2D" w:rsidRDefault="0021591D" w:rsidP="0021591D">
      <w:pPr>
        <w:ind w:left="709" w:firstLine="709"/>
        <w:jc w:val="both"/>
        <w:rPr>
          <w:rFonts w:asciiTheme="minorHAnsi" w:hAnsiTheme="minorHAnsi" w:cstheme="minorHAnsi"/>
          <w:sz w:val="22"/>
          <w:szCs w:val="22"/>
        </w:rPr>
      </w:pPr>
      <w:r w:rsidRPr="00BF5D2D">
        <w:rPr>
          <w:rFonts w:asciiTheme="minorHAnsi" w:hAnsiTheme="minorHAnsi" w:cstheme="minorHAnsi"/>
          <w:sz w:val="22"/>
          <w:szCs w:val="22"/>
        </w:rPr>
        <w:t>Kovács Balázs, a Sport és Ifjúsági Iroda vezetője)</w:t>
      </w:r>
    </w:p>
    <w:p w14:paraId="54DEC3AD" w14:textId="77777777" w:rsidR="0021591D" w:rsidRPr="00BF5D2D" w:rsidRDefault="0021591D" w:rsidP="0021591D">
      <w:pPr>
        <w:ind w:left="708"/>
        <w:jc w:val="both"/>
        <w:rPr>
          <w:rFonts w:asciiTheme="minorHAnsi" w:hAnsiTheme="minorHAnsi" w:cstheme="minorHAnsi"/>
          <w:sz w:val="22"/>
          <w:szCs w:val="22"/>
        </w:rPr>
      </w:pPr>
    </w:p>
    <w:p w14:paraId="0105991F"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b/>
          <w:bCs/>
          <w:sz w:val="22"/>
          <w:szCs w:val="22"/>
          <w:u w:val="single"/>
        </w:rPr>
        <w:t>Határidő:</w:t>
      </w:r>
      <w:r w:rsidRPr="00BF5D2D">
        <w:rPr>
          <w:rFonts w:asciiTheme="minorHAnsi" w:hAnsiTheme="minorHAnsi" w:cstheme="minorHAnsi"/>
          <w:sz w:val="22"/>
          <w:szCs w:val="22"/>
        </w:rPr>
        <w:tab/>
      </w:r>
      <w:r w:rsidRPr="00BF5D2D">
        <w:rPr>
          <w:rFonts w:asciiTheme="minorHAnsi" w:hAnsiTheme="minorHAnsi" w:cstheme="minorHAnsi"/>
          <w:iCs/>
          <w:sz w:val="22"/>
          <w:szCs w:val="22"/>
        </w:rPr>
        <w:t>azonnal</w:t>
      </w:r>
    </w:p>
    <w:p w14:paraId="4ECFE27F" w14:textId="77777777" w:rsidR="0021591D" w:rsidRPr="00BF5D2D" w:rsidRDefault="0021591D" w:rsidP="0021591D">
      <w:pPr>
        <w:jc w:val="center"/>
        <w:rPr>
          <w:rFonts w:asciiTheme="minorHAnsi" w:hAnsiTheme="minorHAnsi" w:cstheme="minorHAnsi"/>
          <w:b/>
          <w:bCs/>
          <w:sz w:val="22"/>
          <w:szCs w:val="22"/>
        </w:rPr>
      </w:pPr>
    </w:p>
    <w:p w14:paraId="183110BC" w14:textId="77777777" w:rsidR="0021591D" w:rsidRPr="00BF5D2D" w:rsidRDefault="0021591D" w:rsidP="0021591D">
      <w:pPr>
        <w:jc w:val="center"/>
        <w:rPr>
          <w:rFonts w:asciiTheme="minorHAnsi" w:hAnsiTheme="minorHAnsi" w:cstheme="minorHAnsi"/>
          <w:b/>
          <w:bCs/>
          <w:sz w:val="22"/>
          <w:szCs w:val="22"/>
        </w:rPr>
      </w:pPr>
    </w:p>
    <w:p w14:paraId="2D5BBF22" w14:textId="77777777" w:rsidR="0021591D" w:rsidRPr="00BF5D2D" w:rsidRDefault="0021591D" w:rsidP="0021591D">
      <w:pPr>
        <w:keepNext/>
        <w:jc w:val="center"/>
        <w:rPr>
          <w:rFonts w:asciiTheme="minorHAnsi" w:hAnsiTheme="minorHAnsi" w:cstheme="minorHAnsi"/>
          <w:b/>
          <w:sz w:val="22"/>
          <w:szCs w:val="22"/>
          <w:u w:val="single"/>
        </w:rPr>
      </w:pPr>
      <w:r w:rsidRPr="00BF5D2D">
        <w:rPr>
          <w:rFonts w:asciiTheme="minorHAnsi" w:hAnsiTheme="minorHAnsi" w:cstheme="minorHAnsi"/>
          <w:b/>
          <w:sz w:val="22"/>
          <w:szCs w:val="22"/>
          <w:u w:val="single"/>
        </w:rPr>
        <w:t>119/2026. (IV.30.) Kgy. számú határozat</w:t>
      </w:r>
    </w:p>
    <w:p w14:paraId="33C05617" w14:textId="77777777" w:rsidR="0021591D" w:rsidRPr="00BF5D2D" w:rsidRDefault="0021591D" w:rsidP="0021591D">
      <w:pPr>
        <w:keepNext/>
        <w:jc w:val="center"/>
        <w:rPr>
          <w:rFonts w:asciiTheme="minorHAnsi" w:hAnsiTheme="minorHAnsi" w:cstheme="minorHAnsi"/>
          <w:b/>
          <w:sz w:val="22"/>
          <w:szCs w:val="22"/>
          <w:u w:val="single"/>
        </w:rPr>
      </w:pPr>
    </w:p>
    <w:p w14:paraId="74B388EB" w14:textId="77777777" w:rsidR="0021591D" w:rsidRPr="00BF5D2D" w:rsidRDefault="0021591D" w:rsidP="0021591D">
      <w:pPr>
        <w:tabs>
          <w:tab w:val="left" w:pos="4253"/>
        </w:tabs>
        <w:jc w:val="both"/>
        <w:rPr>
          <w:rFonts w:asciiTheme="minorHAnsi" w:hAnsiTheme="minorHAnsi" w:cstheme="minorHAnsi"/>
          <w:sz w:val="22"/>
          <w:szCs w:val="22"/>
        </w:rPr>
      </w:pPr>
      <w:r w:rsidRPr="00BF5D2D">
        <w:rPr>
          <w:rFonts w:asciiTheme="minorHAnsi" w:hAnsiTheme="minorHAnsi" w:cstheme="minorHAnsi"/>
          <w:color w:val="000000"/>
          <w:sz w:val="22"/>
          <w:szCs w:val="22"/>
        </w:rPr>
        <w:t xml:space="preserve">A </w:t>
      </w:r>
      <w:r w:rsidRPr="00BF5D2D">
        <w:rPr>
          <w:rFonts w:asciiTheme="minorHAnsi" w:hAnsiTheme="minorHAnsi" w:cstheme="minorHAnsi"/>
          <w:sz w:val="22"/>
          <w:szCs w:val="22"/>
        </w:rPr>
        <w:t xml:space="preserve">Közgyűlés </w:t>
      </w:r>
      <w:r w:rsidRPr="00BF5D2D">
        <w:rPr>
          <w:rFonts w:asciiTheme="minorHAnsi" w:hAnsiTheme="minorHAnsi" w:cstheme="minorHAnsi"/>
          <w:color w:val="000000"/>
          <w:sz w:val="22"/>
          <w:szCs w:val="22"/>
        </w:rPr>
        <w:t xml:space="preserve">– a városnév használatának szabályairól szóló 16/1994. (VI. 9.) önkormányzati rendelet 4. § (1) bekezdése és a </w:t>
      </w:r>
      <w:r w:rsidRPr="00BF5D2D">
        <w:rPr>
          <w:rFonts w:asciiTheme="minorHAnsi" w:hAnsiTheme="minorHAnsi" w:cstheme="minorHAnsi"/>
          <w:sz w:val="22"/>
          <w:szCs w:val="22"/>
        </w:rPr>
        <w:t>Városstratégiai, Idegenforgalmi és Sport</w:t>
      </w:r>
      <w:r w:rsidRPr="00BF5D2D">
        <w:rPr>
          <w:rFonts w:asciiTheme="minorHAnsi" w:hAnsiTheme="minorHAnsi" w:cstheme="minorHAnsi"/>
          <w:color w:val="000000"/>
          <w:sz w:val="22"/>
          <w:szCs w:val="22"/>
        </w:rPr>
        <w:t xml:space="preserve"> Bizottság 73/</w:t>
      </w:r>
      <w:r w:rsidRPr="00BF5D2D">
        <w:rPr>
          <w:rFonts w:asciiTheme="minorHAnsi" w:hAnsiTheme="minorHAnsi" w:cstheme="minorHAnsi"/>
          <w:sz w:val="22"/>
          <w:szCs w:val="22"/>
        </w:rPr>
        <w:t>2026. (IV.28.) VISB számú határozata</w:t>
      </w:r>
      <w:r w:rsidRPr="00BF5D2D">
        <w:rPr>
          <w:rFonts w:asciiTheme="minorHAnsi" w:hAnsiTheme="minorHAnsi" w:cstheme="minorHAnsi"/>
          <w:color w:val="000000"/>
          <w:sz w:val="22"/>
          <w:szCs w:val="22"/>
        </w:rPr>
        <w:t xml:space="preserve"> alapján – </w:t>
      </w:r>
      <w:r w:rsidRPr="00BF5D2D">
        <w:rPr>
          <w:rFonts w:asciiTheme="minorHAnsi" w:hAnsiTheme="minorHAnsi" w:cstheme="minorHAnsi"/>
          <w:b/>
          <w:color w:val="000000"/>
          <w:sz w:val="22"/>
          <w:szCs w:val="22"/>
        </w:rPr>
        <w:t>engedélyezi,</w:t>
      </w:r>
      <w:r w:rsidRPr="00BF5D2D">
        <w:rPr>
          <w:rFonts w:asciiTheme="minorHAnsi" w:hAnsiTheme="minorHAnsi" w:cstheme="minorHAnsi"/>
          <w:color w:val="000000"/>
          <w:sz w:val="22"/>
          <w:szCs w:val="22"/>
        </w:rPr>
        <w:t xml:space="preserve"> hogy az ARMA GROUP Kft. (székhely: 9700 Szombathely, Gagarin út 18., cégjegyzékszám: 18-09-113523, képviseli: Boldizsár Csaba ügyvezető) a Savaria nevet a Gagarin úton található, felújításra kerülő ingatlanból kialakított szálláshely vonatkozásában „Savaria </w:t>
      </w:r>
      <w:proofErr w:type="spellStart"/>
      <w:r w:rsidRPr="00BF5D2D">
        <w:rPr>
          <w:rFonts w:asciiTheme="minorHAnsi" w:hAnsiTheme="minorHAnsi" w:cstheme="minorHAnsi"/>
          <w:color w:val="000000"/>
          <w:sz w:val="22"/>
          <w:szCs w:val="22"/>
        </w:rPr>
        <w:t>Boutique</w:t>
      </w:r>
      <w:proofErr w:type="spellEnd"/>
      <w:r w:rsidRPr="00BF5D2D">
        <w:rPr>
          <w:rFonts w:asciiTheme="minorHAnsi" w:hAnsiTheme="minorHAnsi" w:cstheme="minorHAnsi"/>
          <w:color w:val="000000"/>
          <w:sz w:val="22"/>
          <w:szCs w:val="22"/>
        </w:rPr>
        <w:t xml:space="preserve"> House” formájában használhassa annak működése időtartama alatt.</w:t>
      </w:r>
    </w:p>
    <w:p w14:paraId="26989409" w14:textId="77777777" w:rsidR="0021591D" w:rsidRPr="00BF5D2D" w:rsidRDefault="0021591D" w:rsidP="0021591D">
      <w:pPr>
        <w:jc w:val="both"/>
        <w:rPr>
          <w:rFonts w:asciiTheme="minorHAnsi" w:hAnsiTheme="minorHAnsi" w:cstheme="minorHAnsi"/>
          <w:color w:val="000000"/>
          <w:sz w:val="22"/>
          <w:szCs w:val="22"/>
        </w:rPr>
      </w:pPr>
    </w:p>
    <w:p w14:paraId="4673F011"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b/>
          <w:sz w:val="22"/>
          <w:szCs w:val="22"/>
          <w:u w:val="single"/>
        </w:rPr>
        <w:t>Felelős:</w:t>
      </w:r>
      <w:r w:rsidRPr="00BF5D2D">
        <w:rPr>
          <w:rFonts w:asciiTheme="minorHAnsi" w:hAnsiTheme="minorHAnsi" w:cstheme="minorHAnsi"/>
          <w:sz w:val="22"/>
          <w:szCs w:val="22"/>
        </w:rPr>
        <w:tab/>
      </w:r>
      <w:r w:rsidRPr="00BF5D2D">
        <w:rPr>
          <w:rFonts w:asciiTheme="minorHAnsi" w:hAnsiTheme="minorHAnsi" w:cstheme="minorHAnsi"/>
          <w:sz w:val="22"/>
          <w:szCs w:val="22"/>
        </w:rPr>
        <w:tab/>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68CD8B00" w14:textId="77777777" w:rsidR="0021591D" w:rsidRPr="00BF5D2D" w:rsidRDefault="0021591D" w:rsidP="0021591D">
      <w:pPr>
        <w:ind w:left="708" w:firstLine="708"/>
        <w:jc w:val="both"/>
        <w:rPr>
          <w:rFonts w:asciiTheme="minorHAnsi" w:hAnsiTheme="minorHAnsi" w:cstheme="minorHAnsi"/>
          <w:sz w:val="22"/>
          <w:szCs w:val="22"/>
        </w:rPr>
      </w:pPr>
      <w:r w:rsidRPr="00BF5D2D">
        <w:rPr>
          <w:rFonts w:asciiTheme="minorHAnsi" w:hAnsiTheme="minorHAnsi" w:cstheme="minorHAnsi"/>
          <w:sz w:val="22"/>
          <w:szCs w:val="22"/>
        </w:rPr>
        <w:t>Dr. Károlyi Ákos jegyző</w:t>
      </w:r>
    </w:p>
    <w:p w14:paraId="305A5C23" w14:textId="77777777" w:rsidR="0021591D" w:rsidRPr="00BF5D2D" w:rsidRDefault="0021591D" w:rsidP="0021591D">
      <w:pPr>
        <w:ind w:left="708" w:firstLine="708"/>
        <w:jc w:val="both"/>
        <w:rPr>
          <w:rFonts w:asciiTheme="minorHAnsi" w:hAnsiTheme="minorHAnsi" w:cstheme="minorHAnsi"/>
          <w:sz w:val="22"/>
          <w:szCs w:val="22"/>
        </w:rPr>
      </w:pPr>
      <w:r w:rsidRPr="00BF5D2D">
        <w:rPr>
          <w:rFonts w:asciiTheme="minorHAnsi" w:hAnsiTheme="minorHAnsi" w:cstheme="minorHAnsi"/>
          <w:sz w:val="22"/>
          <w:szCs w:val="22"/>
        </w:rPr>
        <w:t>(A végrehajtás előkészítéséért:</w:t>
      </w:r>
    </w:p>
    <w:p w14:paraId="158D7C17" w14:textId="77777777" w:rsidR="0021591D" w:rsidRPr="00BF5D2D" w:rsidRDefault="0021591D" w:rsidP="0021591D">
      <w:pPr>
        <w:ind w:left="708" w:firstLine="708"/>
        <w:jc w:val="both"/>
        <w:rPr>
          <w:rFonts w:asciiTheme="minorHAnsi" w:hAnsiTheme="minorHAnsi" w:cstheme="minorHAnsi"/>
          <w:sz w:val="22"/>
          <w:szCs w:val="22"/>
        </w:rPr>
      </w:pPr>
      <w:r w:rsidRPr="00BF5D2D">
        <w:rPr>
          <w:rFonts w:asciiTheme="minorHAnsi" w:hAnsiTheme="minorHAnsi" w:cstheme="minorHAnsi"/>
          <w:sz w:val="22"/>
          <w:szCs w:val="22"/>
        </w:rPr>
        <w:t>Nagyné Dr. Gats Andrea, a Jogi és Képviselői Osztály vezetője)</w:t>
      </w:r>
    </w:p>
    <w:p w14:paraId="6FDE3BDE" w14:textId="77777777" w:rsidR="0021591D" w:rsidRPr="00BF5D2D" w:rsidRDefault="0021591D" w:rsidP="0021591D">
      <w:pPr>
        <w:jc w:val="both"/>
        <w:rPr>
          <w:rFonts w:asciiTheme="minorHAnsi" w:hAnsiTheme="minorHAnsi" w:cstheme="minorHAnsi"/>
          <w:sz w:val="22"/>
          <w:szCs w:val="22"/>
        </w:rPr>
      </w:pPr>
    </w:p>
    <w:p w14:paraId="3BABB8B9" w14:textId="77777777" w:rsidR="0021591D" w:rsidRPr="00BF5D2D" w:rsidRDefault="0021591D" w:rsidP="0021591D">
      <w:pPr>
        <w:rPr>
          <w:rFonts w:asciiTheme="minorHAnsi" w:hAnsiTheme="minorHAnsi" w:cstheme="minorHAnsi"/>
          <w:sz w:val="22"/>
          <w:szCs w:val="22"/>
        </w:rPr>
      </w:pPr>
      <w:r w:rsidRPr="00BF5D2D">
        <w:rPr>
          <w:rFonts w:asciiTheme="minorHAnsi" w:hAnsiTheme="minorHAnsi" w:cstheme="minorHAnsi"/>
          <w:b/>
          <w:sz w:val="22"/>
          <w:szCs w:val="22"/>
          <w:u w:val="single"/>
        </w:rPr>
        <w:t>Határidő:</w:t>
      </w:r>
      <w:r w:rsidRPr="00BF5D2D">
        <w:rPr>
          <w:rFonts w:asciiTheme="minorHAnsi" w:hAnsiTheme="minorHAnsi" w:cstheme="minorHAnsi"/>
          <w:sz w:val="22"/>
          <w:szCs w:val="22"/>
        </w:rPr>
        <w:tab/>
        <w:t>azonnal</w:t>
      </w:r>
    </w:p>
    <w:p w14:paraId="45DA5B76" w14:textId="77777777" w:rsidR="0021591D" w:rsidRPr="00BF5D2D" w:rsidRDefault="0021591D" w:rsidP="0021591D">
      <w:pPr>
        <w:rPr>
          <w:rFonts w:asciiTheme="minorHAnsi" w:hAnsiTheme="minorHAnsi" w:cstheme="minorHAnsi"/>
          <w:b/>
          <w:bCs/>
          <w:sz w:val="22"/>
          <w:szCs w:val="22"/>
        </w:rPr>
      </w:pPr>
    </w:p>
    <w:p w14:paraId="64F397EE" w14:textId="77777777" w:rsidR="0021591D" w:rsidRPr="00BF5D2D" w:rsidRDefault="0021591D" w:rsidP="0021591D">
      <w:pPr>
        <w:jc w:val="center"/>
        <w:rPr>
          <w:rFonts w:asciiTheme="minorHAnsi" w:hAnsiTheme="minorHAnsi" w:cstheme="minorHAnsi"/>
          <w:b/>
          <w:sz w:val="22"/>
          <w:szCs w:val="22"/>
        </w:rPr>
      </w:pPr>
    </w:p>
    <w:p w14:paraId="70186C09" w14:textId="77777777" w:rsidR="0021591D" w:rsidRPr="00BF5D2D" w:rsidRDefault="0021591D" w:rsidP="0021591D">
      <w:pPr>
        <w:jc w:val="center"/>
        <w:rPr>
          <w:rFonts w:asciiTheme="minorHAnsi" w:hAnsiTheme="minorHAnsi" w:cstheme="minorHAnsi"/>
          <w:b/>
          <w:sz w:val="22"/>
          <w:szCs w:val="22"/>
          <w:u w:val="single"/>
        </w:rPr>
      </w:pPr>
      <w:r w:rsidRPr="00BF5D2D">
        <w:rPr>
          <w:rFonts w:asciiTheme="minorHAnsi" w:hAnsiTheme="minorHAnsi" w:cstheme="minorHAnsi"/>
          <w:b/>
          <w:sz w:val="22"/>
          <w:szCs w:val="22"/>
          <w:u w:val="single"/>
        </w:rPr>
        <w:t>120/2026. (IV.30.) Kgy. számú határozat</w:t>
      </w:r>
    </w:p>
    <w:p w14:paraId="73F588A8" w14:textId="77777777" w:rsidR="0021591D" w:rsidRPr="00BF5D2D" w:rsidRDefault="0021591D" w:rsidP="0021591D">
      <w:pPr>
        <w:jc w:val="both"/>
        <w:rPr>
          <w:rFonts w:asciiTheme="minorHAnsi" w:hAnsiTheme="minorHAnsi" w:cstheme="minorHAnsi"/>
          <w:bCs/>
          <w:sz w:val="22"/>
          <w:szCs w:val="22"/>
        </w:rPr>
      </w:pPr>
    </w:p>
    <w:p w14:paraId="2D888ABF" w14:textId="77777777" w:rsidR="0021591D" w:rsidRPr="00BF5D2D" w:rsidRDefault="0021591D" w:rsidP="0021591D">
      <w:pPr>
        <w:ind w:left="426" w:hanging="426"/>
        <w:jc w:val="both"/>
        <w:rPr>
          <w:rFonts w:asciiTheme="minorHAnsi" w:hAnsiTheme="minorHAnsi" w:cstheme="minorHAnsi"/>
          <w:sz w:val="22"/>
          <w:szCs w:val="22"/>
        </w:rPr>
      </w:pPr>
      <w:r w:rsidRPr="00BF5D2D">
        <w:rPr>
          <w:rFonts w:asciiTheme="minorHAnsi" w:hAnsiTheme="minorHAnsi" w:cstheme="minorHAnsi"/>
          <w:bCs/>
          <w:sz w:val="22"/>
          <w:szCs w:val="22"/>
        </w:rPr>
        <w:t xml:space="preserve">1./   Szombathely Megyei Jogú Város Közgyűlése az </w:t>
      </w:r>
      <w:proofErr w:type="spellStart"/>
      <w:r w:rsidRPr="00BF5D2D">
        <w:rPr>
          <w:rFonts w:asciiTheme="minorHAnsi" w:hAnsiTheme="minorHAnsi" w:cstheme="minorHAnsi"/>
          <w:bCs/>
          <w:sz w:val="22"/>
          <w:szCs w:val="22"/>
        </w:rPr>
        <w:t>Mötv</w:t>
      </w:r>
      <w:proofErr w:type="spellEnd"/>
      <w:r w:rsidRPr="00BF5D2D">
        <w:rPr>
          <w:rFonts w:asciiTheme="minorHAnsi" w:hAnsiTheme="minorHAnsi" w:cstheme="minorHAnsi"/>
          <w:bCs/>
          <w:sz w:val="22"/>
          <w:szCs w:val="22"/>
        </w:rPr>
        <w:t xml:space="preserve">. 58. § (2) bekezdése alapján </w:t>
      </w:r>
      <w:r w:rsidRPr="00BF5D2D">
        <w:rPr>
          <w:rFonts w:asciiTheme="minorHAnsi" w:hAnsiTheme="minorHAnsi" w:cstheme="minorHAnsi"/>
          <w:sz w:val="22"/>
          <w:szCs w:val="22"/>
        </w:rPr>
        <w:t xml:space="preserve">a Szociális és Lakás Bizottságból Kádár Csaba nem képviselő tagot visszahívja, és helyette </w:t>
      </w:r>
      <w:proofErr w:type="spellStart"/>
      <w:r w:rsidRPr="00BF5D2D">
        <w:rPr>
          <w:rFonts w:asciiTheme="minorHAnsi" w:hAnsiTheme="minorHAnsi" w:cstheme="minorHAnsi"/>
          <w:sz w:val="22"/>
          <w:szCs w:val="22"/>
        </w:rPr>
        <w:t>Saly</w:t>
      </w:r>
      <w:proofErr w:type="spellEnd"/>
      <w:r w:rsidRPr="00BF5D2D">
        <w:rPr>
          <w:rFonts w:asciiTheme="minorHAnsi" w:hAnsiTheme="minorHAnsi" w:cstheme="minorHAnsi"/>
          <w:sz w:val="22"/>
          <w:szCs w:val="22"/>
        </w:rPr>
        <w:t xml:space="preserve"> Antal nem képviselő tagot választja meg 2026. május 1. napjától kezdve a képviselő-testület megbízatásának időtartamára.</w:t>
      </w:r>
    </w:p>
    <w:p w14:paraId="6A3F82A6" w14:textId="77777777" w:rsidR="0021591D" w:rsidRPr="00BF5D2D" w:rsidRDefault="0021591D" w:rsidP="0021591D">
      <w:pPr>
        <w:jc w:val="both"/>
        <w:rPr>
          <w:rFonts w:asciiTheme="minorHAnsi" w:hAnsiTheme="minorHAnsi" w:cstheme="minorHAnsi"/>
          <w:sz w:val="22"/>
          <w:szCs w:val="22"/>
        </w:rPr>
      </w:pPr>
    </w:p>
    <w:p w14:paraId="2183FC2A" w14:textId="77777777" w:rsidR="0021591D" w:rsidRPr="00BF5D2D" w:rsidRDefault="0021591D" w:rsidP="0021591D">
      <w:pPr>
        <w:ind w:left="426" w:hanging="426"/>
        <w:jc w:val="both"/>
        <w:rPr>
          <w:rFonts w:asciiTheme="minorHAnsi" w:hAnsiTheme="minorHAnsi" w:cstheme="minorHAnsi"/>
          <w:sz w:val="22"/>
          <w:szCs w:val="22"/>
        </w:rPr>
      </w:pPr>
      <w:r w:rsidRPr="00BF5D2D">
        <w:rPr>
          <w:rFonts w:asciiTheme="minorHAnsi" w:hAnsiTheme="minorHAnsi" w:cstheme="minorHAnsi"/>
          <w:sz w:val="22"/>
          <w:szCs w:val="22"/>
        </w:rPr>
        <w:t>2./ A bizottsági tag díjazására a városi képviselők, bizottsági elnökök, tagok, valamint a tanácsnokok tiszteletdíjának, természetbeni juttatásának megállapításáról szóló önkormányzati rendelet vonatkozik.</w:t>
      </w:r>
    </w:p>
    <w:p w14:paraId="5F6D9346" w14:textId="77777777" w:rsidR="0021591D" w:rsidRPr="00BF5D2D" w:rsidRDefault="0021591D" w:rsidP="0021591D">
      <w:pPr>
        <w:rPr>
          <w:rFonts w:asciiTheme="minorHAnsi" w:hAnsiTheme="minorHAnsi" w:cstheme="minorHAnsi"/>
          <w:b/>
          <w:sz w:val="22"/>
          <w:szCs w:val="22"/>
          <w:u w:val="single"/>
        </w:rPr>
      </w:pPr>
    </w:p>
    <w:p w14:paraId="09B7D13B" w14:textId="77777777" w:rsidR="0021591D" w:rsidRPr="00BF5D2D" w:rsidRDefault="0021591D" w:rsidP="0021591D">
      <w:pPr>
        <w:rPr>
          <w:rFonts w:asciiTheme="minorHAnsi" w:hAnsiTheme="minorHAnsi" w:cstheme="minorHAnsi"/>
          <w:bCs/>
          <w:sz w:val="22"/>
          <w:szCs w:val="22"/>
        </w:rPr>
      </w:pPr>
      <w:r w:rsidRPr="00BF5D2D">
        <w:rPr>
          <w:rFonts w:asciiTheme="minorHAnsi" w:hAnsiTheme="minorHAnsi" w:cstheme="minorHAnsi"/>
          <w:b/>
          <w:sz w:val="22"/>
          <w:szCs w:val="22"/>
          <w:u w:val="single"/>
        </w:rPr>
        <w:t>Felelős:</w:t>
      </w:r>
      <w:r w:rsidRPr="00BF5D2D">
        <w:rPr>
          <w:rFonts w:asciiTheme="minorHAnsi" w:hAnsiTheme="minorHAnsi" w:cstheme="minorHAnsi"/>
          <w:bCs/>
          <w:sz w:val="22"/>
          <w:szCs w:val="22"/>
        </w:rPr>
        <w:tab/>
      </w:r>
      <w:r w:rsidRPr="00BF5D2D">
        <w:rPr>
          <w:rFonts w:asciiTheme="minorHAnsi" w:hAnsiTheme="minorHAnsi" w:cstheme="minorHAnsi"/>
          <w:bCs/>
          <w:sz w:val="22"/>
          <w:szCs w:val="22"/>
        </w:rPr>
        <w:tab/>
        <w:t xml:space="preserve">Dr. </w:t>
      </w:r>
      <w:proofErr w:type="spellStart"/>
      <w:r w:rsidRPr="00BF5D2D">
        <w:rPr>
          <w:rFonts w:asciiTheme="minorHAnsi" w:hAnsiTheme="minorHAnsi" w:cstheme="minorHAnsi"/>
          <w:bCs/>
          <w:sz w:val="22"/>
          <w:szCs w:val="22"/>
        </w:rPr>
        <w:t>Nemény</w:t>
      </w:r>
      <w:proofErr w:type="spellEnd"/>
      <w:r w:rsidRPr="00BF5D2D">
        <w:rPr>
          <w:rFonts w:asciiTheme="minorHAnsi" w:hAnsiTheme="minorHAnsi" w:cstheme="minorHAnsi"/>
          <w:bCs/>
          <w:sz w:val="22"/>
          <w:szCs w:val="22"/>
        </w:rPr>
        <w:t xml:space="preserve"> András polgármester</w:t>
      </w:r>
    </w:p>
    <w:p w14:paraId="6BE26E04" w14:textId="77777777" w:rsidR="0021591D" w:rsidRPr="00BF5D2D" w:rsidRDefault="0021591D" w:rsidP="0021591D">
      <w:pPr>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Cs/>
          <w:sz w:val="22"/>
          <w:szCs w:val="22"/>
        </w:rPr>
        <w:tab/>
        <w:t xml:space="preserve">(A végrehajtás előkészítéséért: </w:t>
      </w:r>
    </w:p>
    <w:p w14:paraId="68A38863" w14:textId="77777777" w:rsidR="0021591D" w:rsidRPr="00BF5D2D" w:rsidRDefault="0021591D" w:rsidP="0021591D">
      <w:pPr>
        <w:ind w:left="708" w:firstLine="708"/>
        <w:rPr>
          <w:rFonts w:asciiTheme="minorHAnsi" w:hAnsiTheme="minorHAnsi" w:cstheme="minorHAnsi"/>
          <w:bCs/>
          <w:sz w:val="22"/>
          <w:szCs w:val="22"/>
        </w:rPr>
      </w:pPr>
      <w:r w:rsidRPr="00BF5D2D">
        <w:rPr>
          <w:rFonts w:asciiTheme="minorHAnsi" w:hAnsiTheme="minorHAnsi" w:cstheme="minorHAnsi"/>
          <w:bCs/>
          <w:sz w:val="22"/>
          <w:szCs w:val="22"/>
        </w:rPr>
        <w:t>Nagyné Dr. Gats Andrea, a Jogi és Képviselői Osztály vezetője)</w:t>
      </w:r>
    </w:p>
    <w:p w14:paraId="64B41E65" w14:textId="77777777" w:rsidR="0021591D" w:rsidRPr="00BF5D2D" w:rsidRDefault="0021591D" w:rsidP="0021591D">
      <w:pPr>
        <w:rPr>
          <w:rFonts w:asciiTheme="minorHAnsi" w:hAnsiTheme="minorHAnsi" w:cstheme="minorHAnsi"/>
          <w:bCs/>
          <w:sz w:val="22"/>
          <w:szCs w:val="22"/>
        </w:rPr>
      </w:pPr>
    </w:p>
    <w:p w14:paraId="6CFF0020" w14:textId="77777777" w:rsidR="0021591D" w:rsidRPr="00BF5D2D" w:rsidRDefault="0021591D" w:rsidP="0021591D">
      <w:pPr>
        <w:rPr>
          <w:rFonts w:asciiTheme="minorHAnsi" w:hAnsiTheme="minorHAnsi" w:cstheme="minorHAnsi"/>
          <w:bCs/>
          <w:sz w:val="22"/>
          <w:szCs w:val="22"/>
        </w:rPr>
      </w:pPr>
      <w:r w:rsidRPr="00BF5D2D">
        <w:rPr>
          <w:rFonts w:asciiTheme="minorHAnsi" w:hAnsiTheme="minorHAnsi" w:cstheme="minorHAnsi"/>
          <w:b/>
          <w:sz w:val="22"/>
          <w:szCs w:val="22"/>
          <w:u w:val="single"/>
        </w:rPr>
        <w:t>Határidő:</w:t>
      </w:r>
      <w:r w:rsidRPr="00BF5D2D">
        <w:rPr>
          <w:rFonts w:asciiTheme="minorHAnsi" w:hAnsiTheme="minorHAnsi" w:cstheme="minorHAnsi"/>
          <w:bCs/>
          <w:sz w:val="22"/>
          <w:szCs w:val="22"/>
        </w:rPr>
        <w:tab/>
        <w:t>azonnal</w:t>
      </w:r>
    </w:p>
    <w:p w14:paraId="6950348A" w14:textId="77777777" w:rsidR="0021591D" w:rsidRDefault="0021591D" w:rsidP="0021591D">
      <w:pPr>
        <w:rPr>
          <w:rFonts w:asciiTheme="minorHAnsi" w:hAnsiTheme="minorHAnsi" w:cstheme="minorHAnsi"/>
          <w:bCs/>
          <w:sz w:val="22"/>
          <w:szCs w:val="22"/>
        </w:rPr>
      </w:pPr>
    </w:p>
    <w:p w14:paraId="0E59389F" w14:textId="77777777" w:rsidR="0021591D" w:rsidRDefault="0021591D" w:rsidP="0021591D">
      <w:pPr>
        <w:rPr>
          <w:rFonts w:asciiTheme="minorHAnsi" w:hAnsiTheme="minorHAnsi" w:cstheme="minorHAnsi"/>
          <w:bCs/>
          <w:sz w:val="22"/>
          <w:szCs w:val="22"/>
        </w:rPr>
      </w:pPr>
    </w:p>
    <w:p w14:paraId="515C0FB5" w14:textId="77777777" w:rsidR="0021591D" w:rsidRDefault="0021591D" w:rsidP="0021591D">
      <w:pPr>
        <w:rPr>
          <w:rFonts w:asciiTheme="minorHAnsi" w:hAnsiTheme="minorHAnsi" w:cstheme="minorHAnsi"/>
          <w:bCs/>
          <w:sz w:val="22"/>
          <w:szCs w:val="22"/>
        </w:rPr>
      </w:pPr>
    </w:p>
    <w:p w14:paraId="6FFCE045" w14:textId="77777777" w:rsidR="0021591D" w:rsidRDefault="0021591D" w:rsidP="0021591D">
      <w:pPr>
        <w:rPr>
          <w:rFonts w:asciiTheme="minorHAnsi" w:hAnsiTheme="minorHAnsi" w:cstheme="minorHAnsi"/>
          <w:bCs/>
          <w:sz w:val="22"/>
          <w:szCs w:val="22"/>
        </w:rPr>
      </w:pPr>
    </w:p>
    <w:p w14:paraId="253188CD" w14:textId="77777777" w:rsidR="0021591D" w:rsidRDefault="0021591D" w:rsidP="0021591D">
      <w:pPr>
        <w:rPr>
          <w:rFonts w:asciiTheme="minorHAnsi" w:hAnsiTheme="minorHAnsi" w:cstheme="minorHAnsi"/>
          <w:bCs/>
          <w:sz w:val="22"/>
          <w:szCs w:val="22"/>
        </w:rPr>
      </w:pPr>
    </w:p>
    <w:p w14:paraId="2E4687D9" w14:textId="77777777" w:rsidR="0021591D" w:rsidRPr="00BF5D2D" w:rsidRDefault="0021591D" w:rsidP="0021591D">
      <w:pPr>
        <w:rPr>
          <w:rFonts w:asciiTheme="minorHAnsi" w:hAnsiTheme="minorHAnsi" w:cstheme="minorHAnsi"/>
          <w:bCs/>
          <w:sz w:val="22"/>
          <w:szCs w:val="22"/>
        </w:rPr>
      </w:pPr>
    </w:p>
    <w:p w14:paraId="44FC8838" w14:textId="77777777" w:rsidR="0021591D" w:rsidRPr="00BF5D2D" w:rsidRDefault="0021591D" w:rsidP="0021591D">
      <w:pPr>
        <w:jc w:val="center"/>
        <w:rPr>
          <w:rFonts w:asciiTheme="minorHAnsi" w:hAnsiTheme="minorHAnsi" w:cstheme="minorHAnsi"/>
          <w:b/>
          <w:sz w:val="22"/>
          <w:szCs w:val="22"/>
        </w:rPr>
      </w:pPr>
    </w:p>
    <w:p w14:paraId="2702B060" w14:textId="77777777" w:rsidR="0021591D" w:rsidRPr="00BF5D2D" w:rsidRDefault="0021591D" w:rsidP="0021591D">
      <w:pPr>
        <w:jc w:val="center"/>
        <w:rPr>
          <w:rFonts w:asciiTheme="minorHAnsi" w:hAnsiTheme="minorHAnsi" w:cstheme="minorHAnsi"/>
          <w:b/>
          <w:sz w:val="22"/>
          <w:szCs w:val="22"/>
          <w:u w:val="single"/>
        </w:rPr>
      </w:pPr>
      <w:r w:rsidRPr="00BF5D2D">
        <w:rPr>
          <w:rFonts w:asciiTheme="minorHAnsi" w:hAnsiTheme="minorHAnsi" w:cstheme="minorHAnsi"/>
          <w:b/>
          <w:sz w:val="22"/>
          <w:szCs w:val="22"/>
          <w:u w:val="single"/>
        </w:rPr>
        <w:t>121/2026. (IV.30.) Kgy. számú határozat</w:t>
      </w:r>
    </w:p>
    <w:p w14:paraId="2D351929" w14:textId="77777777" w:rsidR="0021591D" w:rsidRPr="00BF5D2D" w:rsidRDefault="0021591D" w:rsidP="0021591D">
      <w:pPr>
        <w:jc w:val="center"/>
        <w:rPr>
          <w:rFonts w:asciiTheme="minorHAnsi" w:hAnsiTheme="minorHAnsi" w:cstheme="minorHAnsi"/>
          <w:b/>
          <w:sz w:val="22"/>
          <w:szCs w:val="22"/>
          <w:u w:val="single"/>
        </w:rPr>
      </w:pPr>
    </w:p>
    <w:p w14:paraId="6912FBE7" w14:textId="62D665C6" w:rsidR="0021591D" w:rsidRPr="00BF5D2D" w:rsidRDefault="0021591D" w:rsidP="0021591D">
      <w:pPr>
        <w:ind w:left="426" w:hanging="426"/>
        <w:jc w:val="both"/>
        <w:rPr>
          <w:rFonts w:asciiTheme="minorHAnsi" w:hAnsiTheme="minorHAnsi" w:cstheme="minorHAnsi"/>
          <w:sz w:val="22"/>
          <w:szCs w:val="22"/>
        </w:rPr>
      </w:pPr>
      <w:r w:rsidRPr="00BF5D2D">
        <w:rPr>
          <w:rFonts w:asciiTheme="minorHAnsi" w:hAnsiTheme="minorHAnsi" w:cstheme="minorHAnsi"/>
          <w:bCs/>
          <w:sz w:val="22"/>
          <w:szCs w:val="22"/>
        </w:rPr>
        <w:t xml:space="preserve">1./  </w:t>
      </w:r>
      <w:r>
        <w:rPr>
          <w:rFonts w:asciiTheme="minorHAnsi" w:hAnsiTheme="minorHAnsi" w:cstheme="minorHAnsi"/>
          <w:bCs/>
          <w:sz w:val="22"/>
          <w:szCs w:val="22"/>
        </w:rPr>
        <w:t xml:space="preserve"> </w:t>
      </w:r>
      <w:r w:rsidRPr="00BF5D2D">
        <w:rPr>
          <w:rFonts w:asciiTheme="minorHAnsi" w:hAnsiTheme="minorHAnsi" w:cstheme="minorHAnsi"/>
          <w:bCs/>
          <w:sz w:val="22"/>
          <w:szCs w:val="22"/>
        </w:rPr>
        <w:tab/>
        <w:t xml:space="preserve">Szombathely Megyei Jogú Város Közgyűlése az </w:t>
      </w:r>
      <w:proofErr w:type="spellStart"/>
      <w:r w:rsidRPr="00BF5D2D">
        <w:rPr>
          <w:rFonts w:asciiTheme="minorHAnsi" w:hAnsiTheme="minorHAnsi" w:cstheme="minorHAnsi"/>
          <w:bCs/>
          <w:sz w:val="22"/>
          <w:szCs w:val="22"/>
        </w:rPr>
        <w:t>Mötv</w:t>
      </w:r>
      <w:proofErr w:type="spellEnd"/>
      <w:r w:rsidRPr="00BF5D2D">
        <w:rPr>
          <w:rFonts w:asciiTheme="minorHAnsi" w:hAnsiTheme="minorHAnsi" w:cstheme="minorHAnsi"/>
          <w:bCs/>
          <w:sz w:val="22"/>
          <w:szCs w:val="22"/>
        </w:rPr>
        <w:t xml:space="preserve">. 58. § (2) bekezdése alapján </w:t>
      </w:r>
      <w:r w:rsidRPr="00BF5D2D">
        <w:rPr>
          <w:rFonts w:asciiTheme="minorHAnsi" w:hAnsiTheme="minorHAnsi" w:cstheme="minorHAnsi"/>
          <w:sz w:val="22"/>
          <w:szCs w:val="22"/>
        </w:rPr>
        <w:t xml:space="preserve">a Szellemi Örökség, Nemzetiségi és Társadalmi Kapcsolatok Szakmai Bizottságába </w:t>
      </w:r>
      <w:proofErr w:type="spellStart"/>
      <w:r w:rsidRPr="00BF5D2D">
        <w:rPr>
          <w:rFonts w:asciiTheme="minorHAnsi" w:hAnsiTheme="minorHAnsi" w:cstheme="minorHAnsi"/>
          <w:sz w:val="22"/>
          <w:szCs w:val="22"/>
        </w:rPr>
        <w:t>Saly</w:t>
      </w:r>
      <w:proofErr w:type="spellEnd"/>
      <w:r w:rsidRPr="00BF5D2D">
        <w:rPr>
          <w:rFonts w:asciiTheme="minorHAnsi" w:hAnsiTheme="minorHAnsi" w:cstheme="minorHAnsi"/>
          <w:sz w:val="22"/>
          <w:szCs w:val="22"/>
        </w:rPr>
        <w:t xml:space="preserve"> Antal nem képviselő tagot visszahívja, és helyette Bodó Dávid nem képviselő tagot választja meg 2026. május 1. napjától kezdve a képviselő-testület megbízatásának időtartamára.</w:t>
      </w:r>
    </w:p>
    <w:p w14:paraId="1856CE19" w14:textId="77777777" w:rsidR="0021591D" w:rsidRPr="00BF5D2D" w:rsidRDefault="0021591D" w:rsidP="0021591D">
      <w:pPr>
        <w:jc w:val="both"/>
        <w:rPr>
          <w:rFonts w:asciiTheme="minorHAnsi" w:hAnsiTheme="minorHAnsi" w:cstheme="minorHAnsi"/>
          <w:sz w:val="22"/>
          <w:szCs w:val="22"/>
        </w:rPr>
      </w:pPr>
    </w:p>
    <w:p w14:paraId="552D4E40" w14:textId="77777777" w:rsidR="0021591D" w:rsidRPr="00BF5D2D" w:rsidRDefault="0021591D" w:rsidP="0021591D">
      <w:pPr>
        <w:ind w:left="426" w:hanging="426"/>
        <w:jc w:val="both"/>
        <w:rPr>
          <w:rFonts w:asciiTheme="minorHAnsi" w:hAnsiTheme="minorHAnsi" w:cstheme="minorHAnsi"/>
          <w:sz w:val="22"/>
          <w:szCs w:val="22"/>
        </w:rPr>
      </w:pPr>
      <w:r w:rsidRPr="00BF5D2D">
        <w:rPr>
          <w:rFonts w:asciiTheme="minorHAnsi" w:hAnsiTheme="minorHAnsi" w:cstheme="minorHAnsi"/>
          <w:sz w:val="22"/>
          <w:szCs w:val="22"/>
        </w:rPr>
        <w:t>2./ A bizottsági tag díjazására a városi képviselők, bizottsági elnökök, tagok, valamint a tanácsnokok tiszteletdíjának, természetbeni juttatásának megállapításáról szóló önkormányzati rendelet vonatkozik.</w:t>
      </w:r>
    </w:p>
    <w:p w14:paraId="461FDDCB" w14:textId="77777777" w:rsidR="0021591D" w:rsidRPr="00BF5D2D" w:rsidRDefault="0021591D" w:rsidP="0021591D">
      <w:pPr>
        <w:jc w:val="both"/>
        <w:rPr>
          <w:rFonts w:asciiTheme="minorHAnsi" w:hAnsiTheme="minorHAnsi" w:cstheme="minorHAnsi"/>
          <w:sz w:val="22"/>
          <w:szCs w:val="22"/>
        </w:rPr>
      </w:pPr>
    </w:p>
    <w:p w14:paraId="4F8C87D7" w14:textId="77777777" w:rsidR="0021591D" w:rsidRPr="00BF5D2D" w:rsidRDefault="0021591D" w:rsidP="0021591D">
      <w:pPr>
        <w:rPr>
          <w:rFonts w:asciiTheme="minorHAnsi" w:hAnsiTheme="minorHAnsi" w:cstheme="minorHAnsi"/>
          <w:bCs/>
          <w:sz w:val="22"/>
          <w:szCs w:val="22"/>
        </w:rPr>
      </w:pPr>
      <w:r w:rsidRPr="00BF5D2D">
        <w:rPr>
          <w:rFonts w:asciiTheme="minorHAnsi" w:hAnsiTheme="minorHAnsi" w:cstheme="minorHAnsi"/>
          <w:b/>
          <w:sz w:val="22"/>
          <w:szCs w:val="22"/>
          <w:u w:val="single"/>
        </w:rPr>
        <w:t>Felelős:</w:t>
      </w:r>
      <w:r w:rsidRPr="00BF5D2D">
        <w:rPr>
          <w:rFonts w:asciiTheme="minorHAnsi" w:hAnsiTheme="minorHAnsi" w:cstheme="minorHAnsi"/>
          <w:bCs/>
          <w:sz w:val="22"/>
          <w:szCs w:val="22"/>
        </w:rPr>
        <w:tab/>
      </w:r>
      <w:r w:rsidRPr="00BF5D2D">
        <w:rPr>
          <w:rFonts w:asciiTheme="minorHAnsi" w:hAnsiTheme="minorHAnsi" w:cstheme="minorHAnsi"/>
          <w:bCs/>
          <w:sz w:val="22"/>
          <w:szCs w:val="22"/>
        </w:rPr>
        <w:tab/>
        <w:t xml:space="preserve">Dr. </w:t>
      </w:r>
      <w:proofErr w:type="spellStart"/>
      <w:r w:rsidRPr="00BF5D2D">
        <w:rPr>
          <w:rFonts w:asciiTheme="minorHAnsi" w:hAnsiTheme="minorHAnsi" w:cstheme="minorHAnsi"/>
          <w:bCs/>
          <w:sz w:val="22"/>
          <w:szCs w:val="22"/>
        </w:rPr>
        <w:t>Nemény</w:t>
      </w:r>
      <w:proofErr w:type="spellEnd"/>
      <w:r w:rsidRPr="00BF5D2D">
        <w:rPr>
          <w:rFonts w:asciiTheme="minorHAnsi" w:hAnsiTheme="minorHAnsi" w:cstheme="minorHAnsi"/>
          <w:bCs/>
          <w:sz w:val="22"/>
          <w:szCs w:val="22"/>
        </w:rPr>
        <w:t xml:space="preserve"> András polgármester</w:t>
      </w:r>
    </w:p>
    <w:p w14:paraId="5D442DCD" w14:textId="77777777" w:rsidR="0021591D" w:rsidRPr="00BF5D2D" w:rsidRDefault="0021591D" w:rsidP="0021591D">
      <w:pPr>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Cs/>
          <w:sz w:val="22"/>
          <w:szCs w:val="22"/>
        </w:rPr>
        <w:tab/>
        <w:t xml:space="preserve">(A végrehajtás előkészítéséért: </w:t>
      </w:r>
    </w:p>
    <w:p w14:paraId="1B9E047D" w14:textId="77777777" w:rsidR="0021591D" w:rsidRPr="00BF5D2D" w:rsidRDefault="0021591D" w:rsidP="0021591D">
      <w:pPr>
        <w:ind w:left="708" w:firstLine="708"/>
        <w:rPr>
          <w:rFonts w:asciiTheme="minorHAnsi" w:hAnsiTheme="minorHAnsi" w:cstheme="minorHAnsi"/>
          <w:bCs/>
          <w:sz w:val="22"/>
          <w:szCs w:val="22"/>
        </w:rPr>
      </w:pPr>
      <w:r w:rsidRPr="00BF5D2D">
        <w:rPr>
          <w:rFonts w:asciiTheme="minorHAnsi" w:hAnsiTheme="minorHAnsi" w:cstheme="minorHAnsi"/>
          <w:bCs/>
          <w:sz w:val="22"/>
          <w:szCs w:val="22"/>
        </w:rPr>
        <w:t>Nagyné Dr. Gats Andrea, a Jogi és Képviselői Osztály vezetője)</w:t>
      </w:r>
    </w:p>
    <w:p w14:paraId="181F0249" w14:textId="77777777" w:rsidR="0021591D" w:rsidRPr="00BF5D2D" w:rsidRDefault="0021591D" w:rsidP="0021591D">
      <w:pPr>
        <w:rPr>
          <w:rFonts w:asciiTheme="minorHAnsi" w:hAnsiTheme="minorHAnsi" w:cstheme="minorHAnsi"/>
          <w:bCs/>
          <w:sz w:val="22"/>
          <w:szCs w:val="22"/>
        </w:rPr>
      </w:pPr>
    </w:p>
    <w:p w14:paraId="78A759F2" w14:textId="77777777" w:rsidR="0021591D" w:rsidRPr="00BF5D2D" w:rsidRDefault="0021591D" w:rsidP="0021591D">
      <w:pPr>
        <w:rPr>
          <w:rFonts w:asciiTheme="minorHAnsi" w:hAnsiTheme="minorHAnsi" w:cstheme="minorHAnsi"/>
          <w:bCs/>
          <w:sz w:val="22"/>
          <w:szCs w:val="22"/>
        </w:rPr>
      </w:pPr>
      <w:r w:rsidRPr="00BF5D2D">
        <w:rPr>
          <w:rFonts w:asciiTheme="minorHAnsi" w:hAnsiTheme="minorHAnsi" w:cstheme="minorHAnsi"/>
          <w:b/>
          <w:sz w:val="22"/>
          <w:szCs w:val="22"/>
          <w:u w:val="single"/>
        </w:rPr>
        <w:t>Határidő:</w:t>
      </w:r>
      <w:r w:rsidRPr="00BF5D2D">
        <w:rPr>
          <w:rFonts w:asciiTheme="minorHAnsi" w:hAnsiTheme="minorHAnsi" w:cstheme="minorHAnsi"/>
          <w:bCs/>
          <w:sz w:val="22"/>
          <w:szCs w:val="22"/>
        </w:rPr>
        <w:tab/>
        <w:t>azonnal, illetve eskütételre a 2026. májusi Közgyűlés</w:t>
      </w:r>
    </w:p>
    <w:p w14:paraId="4732984B" w14:textId="77777777" w:rsidR="0021591D" w:rsidRPr="00BF5D2D" w:rsidRDefault="0021591D" w:rsidP="0021591D">
      <w:pPr>
        <w:jc w:val="center"/>
        <w:rPr>
          <w:rFonts w:asciiTheme="minorHAnsi" w:hAnsiTheme="minorHAnsi" w:cstheme="minorHAnsi"/>
          <w:b/>
          <w:sz w:val="22"/>
          <w:szCs w:val="22"/>
        </w:rPr>
      </w:pPr>
    </w:p>
    <w:p w14:paraId="7B0946FD" w14:textId="77777777" w:rsidR="0021591D" w:rsidRPr="00BF5D2D" w:rsidRDefault="0021591D" w:rsidP="0021591D">
      <w:pPr>
        <w:pStyle w:val="Listaszerbekezds"/>
        <w:tabs>
          <w:tab w:val="left" w:pos="0"/>
          <w:tab w:val="left" w:pos="180"/>
        </w:tabs>
        <w:ind w:left="0"/>
        <w:jc w:val="both"/>
        <w:rPr>
          <w:rFonts w:asciiTheme="minorHAnsi" w:hAnsiTheme="minorHAnsi" w:cstheme="minorHAnsi"/>
          <w:sz w:val="22"/>
          <w:szCs w:val="22"/>
          <w:u w:val="single"/>
        </w:rPr>
      </w:pPr>
    </w:p>
    <w:p w14:paraId="2DF55EA2" w14:textId="77777777" w:rsidR="0021591D" w:rsidRPr="00BF5D2D" w:rsidRDefault="0021591D" w:rsidP="0021591D">
      <w:pPr>
        <w:keepNext/>
        <w:jc w:val="center"/>
        <w:rPr>
          <w:rFonts w:asciiTheme="minorHAnsi" w:hAnsiTheme="minorHAnsi" w:cstheme="minorHAnsi"/>
          <w:b/>
          <w:bCs/>
          <w:sz w:val="22"/>
          <w:szCs w:val="22"/>
          <w:u w:val="single"/>
        </w:rPr>
      </w:pPr>
      <w:r w:rsidRPr="00BF5D2D">
        <w:rPr>
          <w:rFonts w:asciiTheme="minorHAnsi" w:hAnsiTheme="minorHAnsi" w:cstheme="minorHAnsi"/>
          <w:b/>
          <w:bCs/>
          <w:sz w:val="22"/>
          <w:szCs w:val="22"/>
          <w:u w:val="single"/>
        </w:rPr>
        <w:t>122/2026. (IV. 30.) Kgy. számú határozat</w:t>
      </w:r>
    </w:p>
    <w:p w14:paraId="393C371B" w14:textId="77777777" w:rsidR="0021591D" w:rsidRPr="00BF5D2D" w:rsidRDefault="0021591D" w:rsidP="0021591D">
      <w:pPr>
        <w:keepNext/>
        <w:spacing w:line="252" w:lineRule="auto"/>
        <w:jc w:val="center"/>
        <w:rPr>
          <w:rFonts w:asciiTheme="minorHAnsi" w:hAnsiTheme="minorHAnsi" w:cstheme="minorHAnsi"/>
          <w:b/>
          <w:bCs/>
          <w:sz w:val="22"/>
          <w:szCs w:val="22"/>
          <w:u w:val="single"/>
        </w:rPr>
      </w:pPr>
    </w:p>
    <w:p w14:paraId="561AE0DF" w14:textId="77777777" w:rsidR="0021591D" w:rsidRPr="00BF5D2D" w:rsidRDefault="0021591D" w:rsidP="0021591D">
      <w:pPr>
        <w:tabs>
          <w:tab w:val="left" w:pos="1260"/>
          <w:tab w:val="left" w:pos="1620"/>
        </w:tabs>
        <w:jc w:val="both"/>
        <w:rPr>
          <w:rFonts w:asciiTheme="minorHAnsi" w:hAnsiTheme="minorHAnsi" w:cstheme="minorHAnsi"/>
          <w:bCs/>
          <w:sz w:val="22"/>
          <w:szCs w:val="22"/>
        </w:rPr>
      </w:pPr>
      <w:r w:rsidRPr="00BF5D2D">
        <w:rPr>
          <w:rFonts w:asciiTheme="minorHAnsi" w:hAnsiTheme="minorHAnsi" w:cstheme="minorHAnsi"/>
          <w:bCs/>
          <w:sz w:val="22"/>
          <w:szCs w:val="22"/>
        </w:rPr>
        <w:t>A Közgyűlés a két ülés közti időszak fontosabb eseményeiről és a polgármesteri hatáskörben hozott döntésekről szóló beszámolót elfogadja.</w:t>
      </w:r>
    </w:p>
    <w:p w14:paraId="6031B196" w14:textId="77777777" w:rsidR="0021591D" w:rsidRPr="00BF5D2D" w:rsidRDefault="0021591D" w:rsidP="0021591D">
      <w:pPr>
        <w:tabs>
          <w:tab w:val="left" w:pos="1260"/>
          <w:tab w:val="left" w:pos="1620"/>
        </w:tabs>
        <w:rPr>
          <w:rFonts w:asciiTheme="minorHAnsi" w:hAnsiTheme="minorHAnsi" w:cstheme="minorHAnsi"/>
          <w:b/>
          <w:bCs/>
          <w:sz w:val="22"/>
          <w:szCs w:val="22"/>
          <w:u w:val="single"/>
        </w:rPr>
      </w:pPr>
    </w:p>
    <w:p w14:paraId="6D76BAE1" w14:textId="77777777" w:rsidR="0021591D" w:rsidRPr="00BF5D2D" w:rsidRDefault="0021591D" w:rsidP="0021591D">
      <w:pPr>
        <w:tabs>
          <w:tab w:val="left" w:pos="1260"/>
          <w:tab w:val="left" w:pos="1620"/>
        </w:tabs>
        <w:rPr>
          <w:rFonts w:asciiTheme="minorHAnsi" w:hAnsiTheme="minorHAnsi" w:cstheme="minorHAnsi"/>
          <w:bCs/>
          <w:sz w:val="22"/>
          <w:szCs w:val="22"/>
        </w:rPr>
      </w:pPr>
      <w:r w:rsidRPr="00BF5D2D">
        <w:rPr>
          <w:rFonts w:asciiTheme="minorHAnsi" w:hAnsiTheme="minorHAnsi" w:cstheme="minorHAnsi"/>
          <w:b/>
          <w:bCs/>
          <w:sz w:val="22"/>
          <w:szCs w:val="22"/>
          <w:u w:val="single"/>
        </w:rPr>
        <w:t>Felelős:</w:t>
      </w:r>
      <w:r w:rsidRPr="00BF5D2D">
        <w:rPr>
          <w:rFonts w:asciiTheme="minorHAnsi" w:hAnsiTheme="minorHAnsi" w:cstheme="minorHAnsi"/>
          <w:bCs/>
          <w:sz w:val="22"/>
          <w:szCs w:val="22"/>
        </w:rPr>
        <w:tab/>
        <w:t xml:space="preserve">Dr. </w:t>
      </w:r>
      <w:proofErr w:type="spellStart"/>
      <w:r w:rsidRPr="00BF5D2D">
        <w:rPr>
          <w:rFonts w:asciiTheme="minorHAnsi" w:hAnsiTheme="minorHAnsi" w:cstheme="minorHAnsi"/>
          <w:bCs/>
          <w:sz w:val="22"/>
          <w:szCs w:val="22"/>
        </w:rPr>
        <w:t>Nemény</w:t>
      </w:r>
      <w:proofErr w:type="spellEnd"/>
      <w:r w:rsidRPr="00BF5D2D">
        <w:rPr>
          <w:rFonts w:asciiTheme="minorHAnsi" w:hAnsiTheme="minorHAnsi" w:cstheme="minorHAnsi"/>
          <w:bCs/>
          <w:sz w:val="22"/>
          <w:szCs w:val="22"/>
        </w:rPr>
        <w:t xml:space="preserve"> András polgármester</w:t>
      </w:r>
    </w:p>
    <w:p w14:paraId="7EEC3F72" w14:textId="77777777" w:rsidR="0021591D" w:rsidRPr="00BF5D2D" w:rsidRDefault="0021591D" w:rsidP="0021591D">
      <w:pPr>
        <w:tabs>
          <w:tab w:val="left" w:pos="1260"/>
          <w:tab w:val="left" w:pos="1620"/>
        </w:tabs>
        <w:rPr>
          <w:rFonts w:asciiTheme="minorHAnsi" w:hAnsiTheme="minorHAnsi" w:cstheme="minorHAnsi"/>
          <w:b/>
          <w:bCs/>
          <w:sz w:val="22"/>
          <w:szCs w:val="22"/>
          <w:u w:val="single"/>
        </w:rPr>
      </w:pPr>
    </w:p>
    <w:p w14:paraId="484B0667" w14:textId="77777777" w:rsidR="0021591D" w:rsidRPr="00BF5D2D" w:rsidRDefault="0021591D" w:rsidP="0021591D">
      <w:pPr>
        <w:tabs>
          <w:tab w:val="left" w:pos="1260"/>
          <w:tab w:val="left" w:pos="1620"/>
        </w:tabs>
        <w:rPr>
          <w:rFonts w:asciiTheme="minorHAnsi" w:hAnsiTheme="minorHAnsi" w:cstheme="minorHAnsi"/>
          <w:bCs/>
          <w:sz w:val="22"/>
          <w:szCs w:val="22"/>
        </w:rPr>
      </w:pPr>
      <w:r w:rsidRPr="00BF5D2D">
        <w:rPr>
          <w:rFonts w:asciiTheme="minorHAnsi" w:hAnsiTheme="minorHAnsi" w:cstheme="minorHAnsi"/>
          <w:b/>
          <w:bCs/>
          <w:sz w:val="22"/>
          <w:szCs w:val="22"/>
          <w:u w:val="single"/>
        </w:rPr>
        <w:t>Határidő:</w:t>
      </w:r>
      <w:r w:rsidRPr="00BF5D2D">
        <w:rPr>
          <w:rFonts w:asciiTheme="minorHAnsi" w:hAnsiTheme="minorHAnsi" w:cstheme="minorHAnsi"/>
          <w:bCs/>
          <w:sz w:val="22"/>
          <w:szCs w:val="22"/>
        </w:rPr>
        <w:tab/>
        <w:t>azonnal</w:t>
      </w:r>
    </w:p>
    <w:p w14:paraId="01417F5A" w14:textId="77777777" w:rsidR="0021591D" w:rsidRPr="00BF5D2D" w:rsidRDefault="0021591D" w:rsidP="0021591D">
      <w:pPr>
        <w:tabs>
          <w:tab w:val="left" w:pos="1260"/>
          <w:tab w:val="left" w:pos="1620"/>
        </w:tabs>
        <w:rPr>
          <w:rFonts w:asciiTheme="minorHAnsi" w:hAnsiTheme="minorHAnsi" w:cstheme="minorHAnsi"/>
          <w:bCs/>
          <w:sz w:val="22"/>
          <w:szCs w:val="22"/>
        </w:rPr>
      </w:pPr>
    </w:p>
    <w:p w14:paraId="48BF62AE" w14:textId="77777777" w:rsidR="0021591D" w:rsidRPr="00BF5D2D" w:rsidRDefault="0021591D" w:rsidP="0021591D">
      <w:pPr>
        <w:tabs>
          <w:tab w:val="left" w:pos="1260"/>
          <w:tab w:val="left" w:pos="1620"/>
        </w:tabs>
        <w:rPr>
          <w:rFonts w:asciiTheme="minorHAnsi" w:hAnsiTheme="minorHAnsi" w:cstheme="minorHAnsi"/>
          <w:bCs/>
          <w:sz w:val="22"/>
          <w:szCs w:val="22"/>
        </w:rPr>
      </w:pPr>
    </w:p>
    <w:p w14:paraId="713995E2" w14:textId="77777777" w:rsidR="0021591D" w:rsidRPr="00BF5D2D" w:rsidRDefault="0021591D" w:rsidP="0021591D">
      <w:pPr>
        <w:ind w:left="720" w:hanging="12"/>
        <w:jc w:val="both"/>
        <w:rPr>
          <w:rFonts w:asciiTheme="minorHAnsi" w:hAnsiTheme="minorHAnsi" w:cstheme="minorHAnsi"/>
          <w:sz w:val="22"/>
          <w:szCs w:val="22"/>
        </w:rPr>
      </w:pPr>
    </w:p>
    <w:p w14:paraId="49380140" w14:textId="77777777" w:rsidR="0021591D" w:rsidRPr="00BF5D2D" w:rsidRDefault="0021591D" w:rsidP="0021591D">
      <w:pPr>
        <w:jc w:val="both"/>
        <w:rPr>
          <w:rFonts w:asciiTheme="minorHAnsi" w:hAnsiTheme="minorHAnsi" w:cstheme="minorHAnsi"/>
          <w:b/>
          <w:bCs/>
          <w:iCs/>
          <w:sz w:val="22"/>
          <w:szCs w:val="22"/>
        </w:rPr>
      </w:pPr>
      <w:r w:rsidRPr="00BF5D2D">
        <w:rPr>
          <w:rFonts w:asciiTheme="minorHAnsi" w:hAnsiTheme="minorHAnsi" w:cstheme="minorHAnsi"/>
          <w:b/>
          <w:bCs/>
          <w:iCs/>
          <w:sz w:val="22"/>
          <w:szCs w:val="22"/>
        </w:rPr>
        <w:t>3./</w:t>
      </w:r>
      <w:r w:rsidRPr="00BF5D2D">
        <w:rPr>
          <w:rFonts w:asciiTheme="minorHAnsi" w:hAnsiTheme="minorHAnsi" w:cstheme="minorHAnsi"/>
          <w:b/>
          <w:bCs/>
          <w:iCs/>
          <w:sz w:val="22"/>
          <w:szCs w:val="22"/>
        </w:rPr>
        <w:tab/>
        <w:t>Javaslat ingatlanokkal kapcsolatos döntések meghozatalára</w:t>
      </w:r>
    </w:p>
    <w:p w14:paraId="0494E1B9" w14:textId="77777777" w:rsidR="0021591D" w:rsidRPr="00BF5D2D" w:rsidRDefault="0021591D" w:rsidP="0021591D">
      <w:pPr>
        <w:ind w:firstLine="708"/>
        <w:jc w:val="both"/>
        <w:rPr>
          <w:rFonts w:asciiTheme="minorHAnsi" w:hAnsiTheme="minorHAnsi" w:cstheme="minorHAnsi"/>
          <w:bCs/>
          <w:sz w:val="22"/>
          <w:szCs w:val="22"/>
        </w:rPr>
      </w:pPr>
      <w:r w:rsidRPr="00BF5D2D">
        <w:rPr>
          <w:rFonts w:asciiTheme="minorHAnsi" w:hAnsiTheme="minorHAnsi" w:cstheme="minorHAnsi"/>
          <w:b/>
          <w:sz w:val="22"/>
          <w:szCs w:val="22"/>
          <w:u w:val="single"/>
        </w:rPr>
        <w:t>Előadók:</w:t>
      </w:r>
      <w:r w:rsidRPr="00BF5D2D">
        <w:rPr>
          <w:rFonts w:asciiTheme="minorHAnsi" w:hAnsiTheme="minorHAnsi" w:cstheme="minorHAnsi"/>
          <w:bCs/>
          <w:sz w:val="22"/>
          <w:szCs w:val="22"/>
        </w:rPr>
        <w:t xml:space="preserve"> </w:t>
      </w:r>
      <w:r w:rsidRPr="00BF5D2D">
        <w:rPr>
          <w:rFonts w:asciiTheme="minorHAnsi" w:hAnsiTheme="minorHAnsi" w:cstheme="minorHAnsi"/>
          <w:bCs/>
          <w:sz w:val="22"/>
          <w:szCs w:val="22"/>
        </w:rPr>
        <w:tab/>
        <w:t xml:space="preserve">Dr. </w:t>
      </w:r>
      <w:proofErr w:type="spellStart"/>
      <w:r w:rsidRPr="00BF5D2D">
        <w:rPr>
          <w:rFonts w:asciiTheme="minorHAnsi" w:hAnsiTheme="minorHAnsi" w:cstheme="minorHAnsi"/>
          <w:bCs/>
          <w:sz w:val="22"/>
          <w:szCs w:val="22"/>
        </w:rPr>
        <w:t>Nemény</w:t>
      </w:r>
      <w:proofErr w:type="spellEnd"/>
      <w:r w:rsidRPr="00BF5D2D">
        <w:rPr>
          <w:rFonts w:asciiTheme="minorHAnsi" w:hAnsiTheme="minorHAnsi" w:cstheme="minorHAnsi"/>
          <w:bCs/>
          <w:sz w:val="22"/>
          <w:szCs w:val="22"/>
        </w:rPr>
        <w:t xml:space="preserve"> András polgármester</w:t>
      </w:r>
    </w:p>
    <w:p w14:paraId="5EA43824" w14:textId="77777777" w:rsidR="0021591D" w:rsidRPr="00BF5D2D" w:rsidRDefault="0021591D" w:rsidP="0021591D">
      <w:pPr>
        <w:tabs>
          <w:tab w:val="left" w:pos="-900"/>
          <w:tab w:val="left" w:pos="-720"/>
          <w:tab w:val="left" w:pos="2340"/>
        </w:tabs>
        <w:jc w:val="both"/>
        <w:rPr>
          <w:rFonts w:asciiTheme="minorHAnsi" w:hAnsiTheme="minorHAnsi" w:cstheme="minorHAnsi"/>
          <w:bCs/>
          <w:sz w:val="22"/>
          <w:szCs w:val="22"/>
        </w:rPr>
      </w:pPr>
      <w:r w:rsidRPr="00BF5D2D">
        <w:rPr>
          <w:rFonts w:asciiTheme="minorHAnsi" w:hAnsiTheme="minorHAnsi" w:cstheme="minorHAnsi"/>
          <w:bCs/>
          <w:sz w:val="22"/>
          <w:szCs w:val="22"/>
        </w:rPr>
        <w:t xml:space="preserve">                                           Dr. Horváth Attila alpolgármester</w:t>
      </w:r>
    </w:p>
    <w:p w14:paraId="5D0AB749" w14:textId="77777777" w:rsidR="0021591D" w:rsidRPr="00BF5D2D" w:rsidRDefault="0021591D" w:rsidP="0021591D">
      <w:pPr>
        <w:tabs>
          <w:tab w:val="left" w:pos="-900"/>
          <w:tab w:val="left" w:pos="-720"/>
          <w:tab w:val="left" w:pos="2340"/>
        </w:tabs>
        <w:jc w:val="both"/>
        <w:rPr>
          <w:rFonts w:asciiTheme="minorHAnsi" w:hAnsiTheme="minorHAnsi" w:cstheme="minorHAnsi"/>
          <w:bCs/>
          <w:sz w:val="22"/>
          <w:szCs w:val="22"/>
        </w:rPr>
      </w:pPr>
      <w:r w:rsidRPr="00BF5D2D">
        <w:rPr>
          <w:rFonts w:asciiTheme="minorHAnsi" w:hAnsiTheme="minorHAnsi" w:cstheme="minorHAnsi"/>
          <w:bCs/>
          <w:sz w:val="22"/>
          <w:szCs w:val="22"/>
        </w:rPr>
        <w:t xml:space="preserve">                                           Dr. László Győző alpolgármester</w:t>
      </w:r>
    </w:p>
    <w:p w14:paraId="3987D928" w14:textId="77777777" w:rsidR="0021591D" w:rsidRPr="00BF5D2D" w:rsidRDefault="0021591D" w:rsidP="0021591D">
      <w:pPr>
        <w:jc w:val="center"/>
        <w:rPr>
          <w:rFonts w:asciiTheme="minorHAnsi" w:hAnsiTheme="minorHAnsi" w:cstheme="minorHAnsi"/>
          <w:b/>
          <w:bCs/>
          <w:sz w:val="22"/>
          <w:szCs w:val="22"/>
          <w:u w:val="single"/>
        </w:rPr>
      </w:pPr>
    </w:p>
    <w:p w14:paraId="2BA29DDD" w14:textId="77777777" w:rsidR="0021591D" w:rsidRPr="00BF5D2D" w:rsidRDefault="0021591D" w:rsidP="0021591D">
      <w:pPr>
        <w:jc w:val="center"/>
        <w:rPr>
          <w:rFonts w:asciiTheme="minorHAnsi" w:hAnsiTheme="minorHAnsi" w:cstheme="minorHAnsi"/>
          <w:b/>
          <w:bCs/>
          <w:sz w:val="22"/>
          <w:szCs w:val="22"/>
          <w:u w:val="single"/>
        </w:rPr>
      </w:pPr>
      <w:r w:rsidRPr="00BF5D2D">
        <w:rPr>
          <w:rFonts w:asciiTheme="minorHAnsi" w:hAnsiTheme="minorHAnsi" w:cstheme="minorHAnsi"/>
          <w:b/>
          <w:bCs/>
          <w:sz w:val="22"/>
          <w:szCs w:val="22"/>
          <w:u w:val="single"/>
        </w:rPr>
        <w:t>123/2026. (IV. 30.) Kgy. sz. határozat</w:t>
      </w:r>
    </w:p>
    <w:p w14:paraId="188EE1F5" w14:textId="77777777" w:rsidR="0021591D" w:rsidRPr="00BF5D2D" w:rsidRDefault="0021591D" w:rsidP="0021591D">
      <w:pPr>
        <w:jc w:val="center"/>
        <w:rPr>
          <w:rFonts w:asciiTheme="minorHAnsi" w:hAnsiTheme="minorHAnsi" w:cstheme="minorHAnsi"/>
          <w:b/>
          <w:bCs/>
          <w:sz w:val="22"/>
          <w:szCs w:val="22"/>
          <w:u w:val="single"/>
        </w:rPr>
      </w:pPr>
    </w:p>
    <w:p w14:paraId="3C7F3019"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 xml:space="preserve">A Közgyűlés úgy határoz, hogy az önkormányzat tulajdonában álló </w:t>
      </w:r>
      <w:r w:rsidRPr="00BF5D2D">
        <w:rPr>
          <w:rFonts w:asciiTheme="minorHAnsi" w:hAnsiTheme="minorHAnsi" w:cstheme="minorHAnsi"/>
          <w:b/>
          <w:bCs/>
          <w:sz w:val="22"/>
          <w:szCs w:val="22"/>
        </w:rPr>
        <w:t>Szombathely,</w:t>
      </w:r>
      <w:r w:rsidRPr="00BF5D2D">
        <w:rPr>
          <w:rFonts w:asciiTheme="minorHAnsi" w:hAnsiTheme="minorHAnsi" w:cstheme="minorHAnsi"/>
          <w:sz w:val="22"/>
          <w:szCs w:val="22"/>
        </w:rPr>
        <w:t xml:space="preserve"> </w:t>
      </w:r>
      <w:r w:rsidRPr="00BF5D2D">
        <w:rPr>
          <w:rFonts w:asciiTheme="minorHAnsi" w:hAnsiTheme="minorHAnsi" w:cstheme="minorHAnsi"/>
          <w:b/>
          <w:bCs/>
          <w:sz w:val="22"/>
          <w:szCs w:val="22"/>
        </w:rPr>
        <w:t>Benedek Elek u. 13. II/12.</w:t>
      </w:r>
      <w:r w:rsidRPr="00BF5D2D">
        <w:rPr>
          <w:rFonts w:asciiTheme="minorHAnsi" w:hAnsiTheme="minorHAnsi" w:cstheme="minorHAnsi"/>
          <w:sz w:val="22"/>
          <w:szCs w:val="22"/>
        </w:rPr>
        <w:t xml:space="preserve"> szám alatti, 2759/41/A/50 hrsz-ú, lakás megnevezésű ingatlan értékesítésére vonatkozó javaslat tekintetében a májusi ülésén </w:t>
      </w:r>
      <w:proofErr w:type="gramStart"/>
      <w:r w:rsidRPr="00BF5D2D">
        <w:rPr>
          <w:rFonts w:asciiTheme="minorHAnsi" w:hAnsiTheme="minorHAnsi" w:cstheme="minorHAnsi"/>
          <w:sz w:val="22"/>
          <w:szCs w:val="22"/>
        </w:rPr>
        <w:t>hoz döntést</w:t>
      </w:r>
      <w:proofErr w:type="gramEnd"/>
      <w:r w:rsidRPr="00BF5D2D">
        <w:rPr>
          <w:rFonts w:asciiTheme="minorHAnsi" w:hAnsiTheme="minorHAnsi" w:cstheme="minorHAnsi"/>
          <w:sz w:val="22"/>
          <w:szCs w:val="22"/>
        </w:rPr>
        <w:t>.</w:t>
      </w:r>
    </w:p>
    <w:p w14:paraId="7664FC7B" w14:textId="77777777" w:rsidR="0021591D" w:rsidRPr="00BF5D2D" w:rsidRDefault="0021591D" w:rsidP="0021591D">
      <w:pPr>
        <w:jc w:val="both"/>
        <w:rPr>
          <w:rFonts w:asciiTheme="minorHAnsi" w:hAnsiTheme="minorHAnsi" w:cstheme="minorHAnsi"/>
          <w:sz w:val="22"/>
          <w:szCs w:val="22"/>
        </w:rPr>
      </w:pPr>
    </w:p>
    <w:p w14:paraId="1B36ECE0"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b/>
          <w:sz w:val="22"/>
          <w:szCs w:val="22"/>
          <w:u w:val="single"/>
        </w:rPr>
        <w:t>Felelős:</w:t>
      </w:r>
      <w:r w:rsidRPr="00BF5D2D">
        <w:rPr>
          <w:rFonts w:asciiTheme="minorHAnsi" w:hAnsiTheme="minorHAnsi" w:cstheme="minorHAnsi"/>
          <w:sz w:val="22"/>
          <w:szCs w:val="22"/>
        </w:rPr>
        <w:tab/>
      </w:r>
      <w:r w:rsidRPr="00BF5D2D">
        <w:rPr>
          <w:rFonts w:asciiTheme="minorHAnsi" w:hAnsiTheme="minorHAnsi" w:cstheme="minorHAnsi"/>
          <w:sz w:val="22"/>
          <w:szCs w:val="22"/>
        </w:rPr>
        <w:tab/>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252A2053"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ab/>
      </w:r>
      <w:r w:rsidRPr="00BF5D2D">
        <w:rPr>
          <w:rFonts w:asciiTheme="minorHAnsi" w:hAnsiTheme="minorHAnsi" w:cstheme="minorHAnsi"/>
          <w:sz w:val="22"/>
          <w:szCs w:val="22"/>
        </w:rPr>
        <w:tab/>
        <w:t>Dr. Horváth Attila alpolgármester</w:t>
      </w:r>
    </w:p>
    <w:p w14:paraId="5C26C68D"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ab/>
      </w:r>
      <w:r w:rsidRPr="00BF5D2D">
        <w:rPr>
          <w:rFonts w:asciiTheme="minorHAnsi" w:hAnsiTheme="minorHAnsi" w:cstheme="minorHAnsi"/>
          <w:sz w:val="22"/>
          <w:szCs w:val="22"/>
        </w:rPr>
        <w:tab/>
        <w:t>Bokányi Adrienn, a Gazdasági és Jogi Bizottság elnöke</w:t>
      </w:r>
    </w:p>
    <w:p w14:paraId="569BE41E"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ab/>
      </w:r>
      <w:r w:rsidRPr="00BF5D2D">
        <w:rPr>
          <w:rFonts w:asciiTheme="minorHAnsi" w:hAnsiTheme="minorHAnsi" w:cstheme="minorHAnsi"/>
          <w:sz w:val="22"/>
          <w:szCs w:val="22"/>
        </w:rPr>
        <w:tab/>
        <w:t xml:space="preserve">(végrehajtásért: </w:t>
      </w:r>
    </w:p>
    <w:p w14:paraId="358B2505"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ab/>
      </w:r>
      <w:r w:rsidRPr="00BF5D2D">
        <w:rPr>
          <w:rFonts w:asciiTheme="minorHAnsi" w:hAnsiTheme="minorHAnsi" w:cstheme="minorHAnsi"/>
          <w:sz w:val="22"/>
          <w:szCs w:val="22"/>
        </w:rPr>
        <w:tab/>
        <w:t>Dr. Gyuráczné dr. Speier Anikó, a Városüzemeltetési és Városfejlesztési Osztály vezetője)</w:t>
      </w:r>
    </w:p>
    <w:p w14:paraId="36180DA7" w14:textId="77777777" w:rsidR="0021591D" w:rsidRPr="00BF5D2D" w:rsidRDefault="0021591D" w:rsidP="0021591D">
      <w:pPr>
        <w:jc w:val="both"/>
        <w:rPr>
          <w:rFonts w:asciiTheme="minorHAnsi" w:hAnsiTheme="minorHAnsi" w:cstheme="minorHAnsi"/>
          <w:sz w:val="22"/>
          <w:szCs w:val="22"/>
        </w:rPr>
      </w:pPr>
    </w:p>
    <w:p w14:paraId="53D09B87" w14:textId="77777777" w:rsidR="0021591D" w:rsidRPr="00BF5D2D" w:rsidRDefault="0021591D" w:rsidP="0021591D">
      <w:pPr>
        <w:jc w:val="both"/>
        <w:rPr>
          <w:rFonts w:asciiTheme="minorHAnsi" w:hAnsiTheme="minorHAnsi" w:cstheme="minorHAnsi"/>
          <w:bCs/>
          <w:i/>
          <w:iCs/>
          <w:sz w:val="22"/>
          <w:szCs w:val="22"/>
        </w:rPr>
      </w:pPr>
      <w:proofErr w:type="gramStart"/>
      <w:r w:rsidRPr="00BF5D2D">
        <w:rPr>
          <w:rFonts w:asciiTheme="minorHAnsi" w:hAnsiTheme="minorHAnsi" w:cstheme="minorHAnsi"/>
          <w:b/>
          <w:sz w:val="22"/>
          <w:szCs w:val="22"/>
          <w:u w:val="single"/>
        </w:rPr>
        <w:t>Határidő:</w:t>
      </w:r>
      <w:r w:rsidRPr="00BF5D2D">
        <w:rPr>
          <w:rFonts w:asciiTheme="minorHAnsi" w:hAnsiTheme="minorHAnsi" w:cstheme="minorHAnsi"/>
          <w:b/>
          <w:sz w:val="22"/>
          <w:szCs w:val="22"/>
        </w:rPr>
        <w:t xml:space="preserve">   </w:t>
      </w:r>
      <w:proofErr w:type="gramEnd"/>
      <w:r w:rsidRPr="00BF5D2D">
        <w:rPr>
          <w:rFonts w:asciiTheme="minorHAnsi" w:hAnsiTheme="minorHAnsi" w:cstheme="minorHAnsi"/>
          <w:b/>
          <w:sz w:val="22"/>
          <w:szCs w:val="22"/>
        </w:rPr>
        <w:t xml:space="preserve">        </w:t>
      </w:r>
      <w:r w:rsidRPr="00BF5D2D">
        <w:rPr>
          <w:rFonts w:asciiTheme="minorHAnsi" w:hAnsiTheme="minorHAnsi" w:cstheme="minorHAnsi"/>
          <w:sz w:val="22"/>
          <w:szCs w:val="22"/>
        </w:rPr>
        <w:t xml:space="preserve">2026. májusi Közgyűlés </w:t>
      </w:r>
    </w:p>
    <w:p w14:paraId="04EB7E69" w14:textId="77777777" w:rsidR="0021591D" w:rsidRPr="00BF5D2D" w:rsidRDefault="0021591D" w:rsidP="0021591D">
      <w:pPr>
        <w:ind w:left="705" w:hanging="705"/>
        <w:jc w:val="both"/>
        <w:rPr>
          <w:rFonts w:asciiTheme="minorHAnsi" w:hAnsiTheme="minorHAnsi" w:cstheme="minorHAnsi"/>
          <w:b/>
          <w:bCs/>
          <w:iCs/>
          <w:sz w:val="22"/>
          <w:szCs w:val="22"/>
        </w:rPr>
      </w:pPr>
    </w:p>
    <w:p w14:paraId="595D38FE" w14:textId="77777777" w:rsidR="0021591D" w:rsidRPr="00BF5D2D" w:rsidRDefault="0021591D" w:rsidP="0021591D">
      <w:pPr>
        <w:jc w:val="center"/>
        <w:rPr>
          <w:rFonts w:asciiTheme="minorHAnsi" w:hAnsiTheme="minorHAnsi" w:cstheme="minorHAnsi"/>
          <w:b/>
          <w:bCs/>
          <w:sz w:val="22"/>
          <w:szCs w:val="22"/>
        </w:rPr>
      </w:pPr>
    </w:p>
    <w:p w14:paraId="6860409D" w14:textId="77777777" w:rsidR="0021591D" w:rsidRPr="00BF5D2D" w:rsidRDefault="0021591D" w:rsidP="0021591D">
      <w:pPr>
        <w:jc w:val="center"/>
        <w:rPr>
          <w:rFonts w:asciiTheme="minorHAnsi" w:hAnsiTheme="minorHAnsi" w:cstheme="minorHAnsi"/>
          <w:b/>
          <w:bCs/>
          <w:sz w:val="22"/>
          <w:szCs w:val="22"/>
          <w:u w:val="single"/>
        </w:rPr>
      </w:pPr>
      <w:r w:rsidRPr="00BF5D2D">
        <w:rPr>
          <w:rFonts w:asciiTheme="minorHAnsi" w:hAnsiTheme="minorHAnsi" w:cstheme="minorHAnsi"/>
          <w:b/>
          <w:bCs/>
          <w:sz w:val="22"/>
          <w:szCs w:val="22"/>
          <w:u w:val="single"/>
        </w:rPr>
        <w:t>124/2026. (IV. 30.) Kgy. számú határozat</w:t>
      </w:r>
    </w:p>
    <w:p w14:paraId="4F9BA6CB" w14:textId="77777777" w:rsidR="0021591D" w:rsidRPr="00BF5D2D" w:rsidRDefault="0021591D" w:rsidP="0021591D">
      <w:pPr>
        <w:jc w:val="center"/>
        <w:rPr>
          <w:rFonts w:asciiTheme="minorHAnsi" w:hAnsiTheme="minorHAnsi" w:cstheme="minorHAnsi"/>
          <w:b/>
          <w:bCs/>
          <w:sz w:val="22"/>
          <w:szCs w:val="22"/>
          <w:u w:val="single"/>
        </w:rPr>
      </w:pPr>
    </w:p>
    <w:p w14:paraId="215A98D5" w14:textId="77777777" w:rsidR="0021591D" w:rsidRPr="00BF5D2D" w:rsidRDefault="0021591D" w:rsidP="0021591D">
      <w:pPr>
        <w:pStyle w:val="Listaszerbekezds"/>
        <w:numPr>
          <w:ilvl w:val="0"/>
          <w:numId w:val="3"/>
        </w:numPr>
        <w:ind w:left="284" w:hanging="284"/>
        <w:jc w:val="both"/>
        <w:rPr>
          <w:rFonts w:asciiTheme="minorHAnsi" w:hAnsiTheme="minorHAnsi" w:cstheme="minorHAnsi"/>
          <w:sz w:val="22"/>
          <w:szCs w:val="22"/>
        </w:rPr>
      </w:pPr>
      <w:r w:rsidRPr="00BF5D2D">
        <w:rPr>
          <w:rFonts w:asciiTheme="minorHAnsi" w:hAnsiTheme="minorHAnsi" w:cstheme="minorHAnsi"/>
          <w:sz w:val="22"/>
          <w:szCs w:val="22"/>
        </w:rPr>
        <w:t>A Közgyűlés egyetért azzal, hogy a Szombathely belterületi, 2009/15 hrsz.-ú kivett „országos közút” megnevezésű, 3874 m² nagyságú ingatlan a közúti közlekedésről szóló 1988. évi I. törvény 29. § (6) és 32. § (6) bekezdései, valamint a Magyarország helyi önkormányzatairól szóló 2011. évi CLXXXIX. törvény 108. § (2) bekezdés a) pontja alapján térítésmentesen a magyar állam tulajdonába, és a Magyar Közút Nonprofit Zrt. vagyonkezelésébe kerüljön.</w:t>
      </w:r>
    </w:p>
    <w:p w14:paraId="2BA5EA1D" w14:textId="77777777" w:rsidR="0021591D" w:rsidRPr="00BF5D2D" w:rsidRDefault="0021591D" w:rsidP="0021591D">
      <w:pPr>
        <w:ind w:left="284" w:hanging="284"/>
        <w:jc w:val="both"/>
        <w:rPr>
          <w:rFonts w:asciiTheme="minorHAnsi" w:hAnsiTheme="minorHAnsi" w:cstheme="minorHAnsi"/>
          <w:sz w:val="22"/>
          <w:szCs w:val="22"/>
        </w:rPr>
      </w:pPr>
    </w:p>
    <w:p w14:paraId="17131FFF" w14:textId="77777777" w:rsidR="0021591D" w:rsidRPr="00BF5D2D" w:rsidRDefault="0021591D" w:rsidP="0021591D">
      <w:pPr>
        <w:numPr>
          <w:ilvl w:val="0"/>
          <w:numId w:val="3"/>
        </w:numPr>
        <w:ind w:left="284" w:hanging="284"/>
        <w:contextualSpacing/>
        <w:jc w:val="both"/>
        <w:rPr>
          <w:rFonts w:asciiTheme="minorHAnsi" w:hAnsiTheme="minorHAnsi" w:cstheme="minorHAnsi"/>
          <w:sz w:val="22"/>
          <w:szCs w:val="22"/>
        </w:rPr>
      </w:pPr>
      <w:r w:rsidRPr="00BF5D2D">
        <w:rPr>
          <w:rFonts w:asciiTheme="minorHAnsi" w:hAnsiTheme="minorHAnsi" w:cstheme="minorHAnsi"/>
          <w:sz w:val="22"/>
          <w:szCs w:val="22"/>
        </w:rPr>
        <w:lastRenderedPageBreak/>
        <w:t>A Közgyűlés felhatalmazza a polgármestert, hogy az 1. pontban megjelölt, országos közúti területként nyilvántartott ingatlan tulajdonjogának átadás-átvételéhez szükséges megállapodásokat aláírja.</w:t>
      </w:r>
    </w:p>
    <w:p w14:paraId="53BF3BB9" w14:textId="77777777" w:rsidR="0021591D" w:rsidRPr="00BF5D2D" w:rsidRDefault="0021591D" w:rsidP="0021591D">
      <w:pPr>
        <w:jc w:val="both"/>
        <w:rPr>
          <w:rFonts w:asciiTheme="minorHAnsi" w:hAnsiTheme="minorHAnsi" w:cstheme="minorHAnsi"/>
          <w:b/>
          <w:sz w:val="22"/>
          <w:szCs w:val="22"/>
          <w:u w:val="single"/>
        </w:rPr>
      </w:pPr>
    </w:p>
    <w:p w14:paraId="6A6309FC" w14:textId="77777777" w:rsidR="0021591D" w:rsidRPr="00BF5D2D" w:rsidRDefault="0021591D" w:rsidP="0021591D">
      <w:pPr>
        <w:jc w:val="both"/>
        <w:rPr>
          <w:rFonts w:asciiTheme="minorHAnsi" w:hAnsiTheme="minorHAnsi" w:cstheme="minorHAnsi"/>
          <w:b/>
          <w:bCs/>
          <w:sz w:val="22"/>
          <w:szCs w:val="22"/>
          <w:u w:val="single"/>
        </w:rPr>
      </w:pPr>
      <w:r w:rsidRPr="00BF5D2D">
        <w:rPr>
          <w:rFonts w:asciiTheme="minorHAnsi" w:hAnsiTheme="minorHAnsi" w:cstheme="minorHAnsi"/>
          <w:b/>
          <w:sz w:val="22"/>
          <w:szCs w:val="22"/>
          <w:u w:val="single"/>
        </w:rPr>
        <w:t>Felelős</w:t>
      </w:r>
      <w:r w:rsidRPr="00BF5D2D">
        <w:rPr>
          <w:rFonts w:asciiTheme="minorHAnsi" w:hAnsiTheme="minorHAnsi" w:cstheme="minorHAnsi"/>
          <w:b/>
          <w:bCs/>
          <w:sz w:val="22"/>
          <w:szCs w:val="22"/>
          <w:u w:val="single"/>
        </w:rPr>
        <w:t>:</w:t>
      </w:r>
      <w:r w:rsidRPr="00BF5D2D">
        <w:rPr>
          <w:rFonts w:asciiTheme="minorHAnsi" w:hAnsiTheme="minorHAnsi" w:cstheme="minorHAnsi"/>
          <w:b/>
          <w:bCs/>
          <w:sz w:val="22"/>
          <w:szCs w:val="22"/>
        </w:rPr>
        <w:tab/>
      </w:r>
      <w:r w:rsidRPr="00BF5D2D">
        <w:rPr>
          <w:rFonts w:asciiTheme="minorHAnsi" w:hAnsiTheme="minorHAnsi" w:cstheme="minorHAnsi"/>
          <w:sz w:val="22"/>
          <w:szCs w:val="22"/>
        </w:rPr>
        <w:tab/>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74830A52" w14:textId="560B43E1" w:rsidR="0021591D" w:rsidRPr="00BF5D2D" w:rsidRDefault="0021591D" w:rsidP="0021591D">
      <w:pPr>
        <w:ind w:firstLine="708"/>
        <w:jc w:val="both"/>
        <w:rPr>
          <w:rFonts w:asciiTheme="minorHAnsi" w:hAnsiTheme="minorHAnsi" w:cstheme="minorHAnsi"/>
          <w:sz w:val="22"/>
          <w:szCs w:val="22"/>
        </w:rPr>
      </w:pPr>
      <w:r w:rsidRPr="00BF5D2D">
        <w:rPr>
          <w:rFonts w:asciiTheme="minorHAnsi" w:hAnsiTheme="minorHAnsi" w:cstheme="minorHAnsi"/>
          <w:sz w:val="22"/>
          <w:szCs w:val="22"/>
        </w:rPr>
        <w:tab/>
        <w:t>Dr. Horváth Attila alpolgármester</w:t>
      </w:r>
    </w:p>
    <w:p w14:paraId="622FDCB4"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ab/>
      </w:r>
      <w:r w:rsidRPr="00BF5D2D">
        <w:rPr>
          <w:rFonts w:asciiTheme="minorHAnsi" w:hAnsiTheme="minorHAnsi" w:cstheme="minorHAnsi"/>
          <w:sz w:val="22"/>
          <w:szCs w:val="22"/>
        </w:rPr>
        <w:tab/>
        <w:t>Dr. Károlyi Ákos jegyző</w:t>
      </w:r>
    </w:p>
    <w:p w14:paraId="6132DB67" w14:textId="77777777" w:rsidR="0021591D" w:rsidRPr="00BF5D2D" w:rsidRDefault="0021591D" w:rsidP="0021591D">
      <w:pPr>
        <w:jc w:val="both"/>
        <w:rPr>
          <w:rFonts w:asciiTheme="minorHAnsi" w:hAnsiTheme="minorHAnsi" w:cstheme="minorHAnsi"/>
          <w:sz w:val="22"/>
          <w:szCs w:val="22"/>
          <w:u w:val="single"/>
        </w:rPr>
      </w:pPr>
      <w:r w:rsidRPr="00BF5D2D">
        <w:rPr>
          <w:rFonts w:asciiTheme="minorHAnsi" w:hAnsiTheme="minorHAnsi" w:cstheme="minorHAnsi"/>
          <w:sz w:val="22"/>
          <w:szCs w:val="22"/>
        </w:rPr>
        <w:tab/>
        <w:t xml:space="preserve"> </w:t>
      </w:r>
      <w:r w:rsidRPr="00BF5D2D">
        <w:rPr>
          <w:rFonts w:asciiTheme="minorHAnsi" w:hAnsiTheme="minorHAnsi" w:cstheme="minorHAnsi"/>
          <w:sz w:val="22"/>
          <w:szCs w:val="22"/>
        </w:rPr>
        <w:tab/>
      </w:r>
      <w:r w:rsidRPr="00BF5D2D">
        <w:rPr>
          <w:rFonts w:asciiTheme="minorHAnsi" w:hAnsiTheme="minorHAnsi" w:cstheme="minorHAnsi"/>
          <w:sz w:val="22"/>
          <w:szCs w:val="22"/>
          <w:u w:val="single"/>
        </w:rPr>
        <w:t>(A végrehajtásért:</w:t>
      </w:r>
    </w:p>
    <w:p w14:paraId="7717DB7A" w14:textId="77777777" w:rsidR="0021591D" w:rsidRPr="00BF5D2D" w:rsidRDefault="0021591D" w:rsidP="0021591D">
      <w:pPr>
        <w:ind w:firstLine="1418"/>
        <w:jc w:val="both"/>
        <w:rPr>
          <w:rFonts w:asciiTheme="minorHAnsi" w:hAnsiTheme="minorHAnsi" w:cstheme="minorHAnsi"/>
          <w:sz w:val="22"/>
          <w:szCs w:val="22"/>
        </w:rPr>
      </w:pPr>
      <w:r w:rsidRPr="00BF5D2D">
        <w:rPr>
          <w:rFonts w:asciiTheme="minorHAnsi" w:hAnsiTheme="minorHAnsi" w:cstheme="minorHAnsi"/>
          <w:sz w:val="22"/>
          <w:szCs w:val="22"/>
        </w:rPr>
        <w:t>Dr. Gyuráczné dr. Speier Anikó, a Városüzemeltetési és Városfejlesztési Osztály vezetője)</w:t>
      </w:r>
    </w:p>
    <w:p w14:paraId="694BC816" w14:textId="77777777" w:rsidR="0021591D" w:rsidRPr="00BF5D2D" w:rsidRDefault="0021591D" w:rsidP="0021591D">
      <w:pPr>
        <w:tabs>
          <w:tab w:val="left" w:pos="708"/>
          <w:tab w:val="left" w:pos="1416"/>
          <w:tab w:val="left" w:pos="2124"/>
          <w:tab w:val="left" w:pos="2832"/>
          <w:tab w:val="left" w:pos="3540"/>
          <w:tab w:val="left" w:pos="6195"/>
        </w:tabs>
        <w:jc w:val="both"/>
        <w:rPr>
          <w:rFonts w:asciiTheme="minorHAnsi" w:hAnsiTheme="minorHAnsi" w:cstheme="minorHAnsi"/>
          <w:b/>
          <w:bCs/>
          <w:sz w:val="22"/>
          <w:szCs w:val="22"/>
          <w:u w:val="single"/>
        </w:rPr>
      </w:pPr>
    </w:p>
    <w:p w14:paraId="1B47DC12" w14:textId="77777777" w:rsidR="0021591D" w:rsidRPr="00BF5D2D" w:rsidRDefault="0021591D" w:rsidP="0021591D">
      <w:pPr>
        <w:tabs>
          <w:tab w:val="left" w:pos="708"/>
          <w:tab w:val="left" w:pos="1416"/>
          <w:tab w:val="left" w:pos="2124"/>
          <w:tab w:val="left" w:pos="2832"/>
          <w:tab w:val="left" w:pos="3540"/>
          <w:tab w:val="left" w:pos="6195"/>
        </w:tabs>
        <w:jc w:val="both"/>
        <w:rPr>
          <w:rFonts w:asciiTheme="minorHAnsi" w:hAnsiTheme="minorHAnsi" w:cstheme="minorHAnsi"/>
          <w:sz w:val="22"/>
          <w:szCs w:val="22"/>
        </w:rPr>
      </w:pPr>
      <w:r w:rsidRPr="00BF5D2D">
        <w:rPr>
          <w:rFonts w:asciiTheme="minorHAnsi" w:hAnsiTheme="minorHAnsi" w:cstheme="minorHAnsi"/>
          <w:b/>
          <w:bCs/>
          <w:sz w:val="22"/>
          <w:szCs w:val="22"/>
          <w:u w:val="single"/>
        </w:rPr>
        <w:t>Határidő:</w:t>
      </w:r>
      <w:r w:rsidRPr="00BF5D2D">
        <w:rPr>
          <w:rFonts w:asciiTheme="minorHAnsi" w:hAnsiTheme="minorHAnsi" w:cstheme="minorHAnsi"/>
          <w:sz w:val="22"/>
          <w:szCs w:val="22"/>
        </w:rPr>
        <w:tab/>
        <w:t>azonnal</w:t>
      </w:r>
    </w:p>
    <w:p w14:paraId="2ED25D7B" w14:textId="77777777" w:rsidR="0021591D" w:rsidRPr="00BF5D2D" w:rsidRDefault="0021591D" w:rsidP="0021591D">
      <w:pPr>
        <w:jc w:val="both"/>
        <w:rPr>
          <w:rFonts w:asciiTheme="minorHAnsi" w:hAnsiTheme="minorHAnsi" w:cstheme="minorHAnsi"/>
          <w:sz w:val="22"/>
          <w:szCs w:val="22"/>
        </w:rPr>
      </w:pPr>
    </w:p>
    <w:p w14:paraId="57590156" w14:textId="77777777" w:rsidR="0021591D" w:rsidRPr="00BF5D2D" w:rsidRDefault="0021591D" w:rsidP="0021591D">
      <w:pPr>
        <w:jc w:val="center"/>
        <w:rPr>
          <w:rFonts w:asciiTheme="minorHAnsi" w:hAnsiTheme="minorHAnsi" w:cstheme="minorHAnsi"/>
          <w:b/>
          <w:bCs/>
          <w:sz w:val="22"/>
          <w:szCs w:val="22"/>
        </w:rPr>
      </w:pPr>
    </w:p>
    <w:p w14:paraId="0C952F4A" w14:textId="77777777" w:rsidR="0021591D" w:rsidRPr="00BF5D2D" w:rsidRDefault="0021591D" w:rsidP="0021591D">
      <w:pPr>
        <w:jc w:val="center"/>
        <w:rPr>
          <w:rFonts w:asciiTheme="minorHAnsi" w:hAnsiTheme="minorHAnsi" w:cstheme="minorHAnsi"/>
          <w:b/>
          <w:bCs/>
          <w:sz w:val="22"/>
          <w:szCs w:val="22"/>
          <w:u w:val="single"/>
        </w:rPr>
      </w:pPr>
      <w:r w:rsidRPr="00BF5D2D">
        <w:rPr>
          <w:rFonts w:asciiTheme="minorHAnsi" w:hAnsiTheme="minorHAnsi" w:cstheme="minorHAnsi"/>
          <w:b/>
          <w:bCs/>
          <w:sz w:val="22"/>
          <w:szCs w:val="22"/>
          <w:u w:val="single"/>
        </w:rPr>
        <w:t>125/2026. (IV. 30.) Kgy. számú határozat</w:t>
      </w:r>
    </w:p>
    <w:p w14:paraId="5243E4B3" w14:textId="77777777" w:rsidR="0021591D" w:rsidRPr="00BF5D2D" w:rsidRDefault="0021591D" w:rsidP="0021591D">
      <w:pPr>
        <w:jc w:val="both"/>
        <w:rPr>
          <w:rFonts w:asciiTheme="minorHAnsi" w:hAnsiTheme="minorHAnsi" w:cstheme="minorHAnsi"/>
          <w:sz w:val="22"/>
          <w:szCs w:val="22"/>
        </w:rPr>
      </w:pPr>
    </w:p>
    <w:p w14:paraId="11A9976C"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Szombathely Megyei Jogú Város Közgyűlése a K087.08 – M87 gyorsforgalmi út Szombathely – Kőszeg közötti szakaszának megvalósításához szükséges, alábbi táblázatban részletezett ingatlanok tulajdonjogának a Magyar Állam részére történő átruházásával egyetért, egyúttal felhatalmazza a polgármestert a tulajdonjog átruházásához szükséges dokumentumok aláírására.</w:t>
      </w:r>
    </w:p>
    <w:p w14:paraId="3222CF65" w14:textId="77777777" w:rsidR="0021591D" w:rsidRPr="00BF5D2D" w:rsidRDefault="0021591D" w:rsidP="0021591D">
      <w:pPr>
        <w:jc w:val="both"/>
        <w:rPr>
          <w:rFonts w:asciiTheme="minorHAnsi" w:hAnsiTheme="minorHAnsi" w:cstheme="minorHAnsi"/>
          <w:sz w:val="22"/>
          <w:szCs w:val="22"/>
        </w:rPr>
      </w:pPr>
    </w:p>
    <w:tbl>
      <w:tblPr>
        <w:tblStyle w:val="Rcsostblzat"/>
        <w:tblW w:w="0" w:type="auto"/>
        <w:jc w:val="center"/>
        <w:tblInd w:w="0" w:type="dxa"/>
        <w:tblLook w:val="04A0" w:firstRow="1" w:lastRow="0" w:firstColumn="1" w:lastColumn="0" w:noHBand="0" w:noVBand="1"/>
      </w:tblPr>
      <w:tblGrid>
        <w:gridCol w:w="1380"/>
        <w:gridCol w:w="2212"/>
        <w:gridCol w:w="1493"/>
        <w:gridCol w:w="1654"/>
        <w:gridCol w:w="1336"/>
        <w:gridCol w:w="1553"/>
      </w:tblGrid>
      <w:tr w:rsidR="0021591D" w:rsidRPr="00BF5D2D" w14:paraId="6969288E" w14:textId="77777777" w:rsidTr="00085E87">
        <w:trPr>
          <w:trHeight w:val="300"/>
          <w:jc w:val="center"/>
        </w:trPr>
        <w:tc>
          <w:tcPr>
            <w:tcW w:w="1380" w:type="dxa"/>
            <w:noWrap/>
            <w:vAlign w:val="center"/>
          </w:tcPr>
          <w:p w14:paraId="7C7B2244" w14:textId="77777777" w:rsidR="0021591D" w:rsidRPr="00BF5D2D" w:rsidRDefault="0021591D" w:rsidP="00085E87">
            <w:pPr>
              <w:jc w:val="center"/>
              <w:rPr>
                <w:rFonts w:asciiTheme="minorHAnsi" w:hAnsiTheme="minorHAnsi" w:cstheme="minorHAnsi"/>
                <w:b/>
                <w:bCs/>
                <w:sz w:val="22"/>
                <w:szCs w:val="22"/>
              </w:rPr>
            </w:pPr>
            <w:r w:rsidRPr="00BF5D2D">
              <w:rPr>
                <w:rFonts w:asciiTheme="minorHAnsi" w:hAnsiTheme="minorHAnsi" w:cstheme="minorHAnsi"/>
                <w:b/>
                <w:bCs/>
                <w:sz w:val="22"/>
                <w:szCs w:val="22"/>
              </w:rPr>
              <w:t>Helyrajzi szám</w:t>
            </w:r>
          </w:p>
        </w:tc>
        <w:tc>
          <w:tcPr>
            <w:tcW w:w="2212" w:type="dxa"/>
            <w:noWrap/>
            <w:vAlign w:val="center"/>
          </w:tcPr>
          <w:p w14:paraId="1ADE7CF9" w14:textId="77777777" w:rsidR="0021591D" w:rsidRPr="00BF5D2D" w:rsidRDefault="0021591D" w:rsidP="00085E87">
            <w:pPr>
              <w:jc w:val="center"/>
              <w:rPr>
                <w:rFonts w:asciiTheme="minorHAnsi" w:hAnsiTheme="minorHAnsi" w:cstheme="minorHAnsi"/>
                <w:b/>
                <w:bCs/>
                <w:sz w:val="22"/>
                <w:szCs w:val="22"/>
              </w:rPr>
            </w:pPr>
            <w:r w:rsidRPr="00BF5D2D">
              <w:rPr>
                <w:rFonts w:asciiTheme="minorHAnsi" w:hAnsiTheme="minorHAnsi" w:cstheme="minorHAnsi"/>
                <w:b/>
                <w:bCs/>
                <w:sz w:val="22"/>
                <w:szCs w:val="22"/>
              </w:rPr>
              <w:t>Kisajátítandó hrsz.</w:t>
            </w:r>
          </w:p>
        </w:tc>
        <w:tc>
          <w:tcPr>
            <w:tcW w:w="1493" w:type="dxa"/>
            <w:noWrap/>
            <w:vAlign w:val="center"/>
          </w:tcPr>
          <w:p w14:paraId="646D1015" w14:textId="77777777" w:rsidR="0021591D" w:rsidRPr="00BF5D2D" w:rsidRDefault="0021591D" w:rsidP="00085E87">
            <w:pPr>
              <w:jc w:val="center"/>
              <w:rPr>
                <w:rFonts w:asciiTheme="minorHAnsi" w:hAnsiTheme="minorHAnsi" w:cstheme="minorHAnsi"/>
                <w:b/>
                <w:bCs/>
                <w:sz w:val="22"/>
                <w:szCs w:val="22"/>
              </w:rPr>
            </w:pPr>
            <w:r w:rsidRPr="00BF5D2D">
              <w:rPr>
                <w:rFonts w:asciiTheme="minorHAnsi" w:hAnsiTheme="minorHAnsi" w:cstheme="minorHAnsi"/>
                <w:b/>
                <w:bCs/>
                <w:sz w:val="22"/>
                <w:szCs w:val="22"/>
              </w:rPr>
              <w:t>Kisajátítandó terület m²</w:t>
            </w:r>
          </w:p>
        </w:tc>
        <w:tc>
          <w:tcPr>
            <w:tcW w:w="1654" w:type="dxa"/>
            <w:noWrap/>
            <w:vAlign w:val="center"/>
          </w:tcPr>
          <w:p w14:paraId="470ED53D" w14:textId="77777777" w:rsidR="0021591D" w:rsidRPr="00BF5D2D" w:rsidRDefault="0021591D" w:rsidP="00085E87">
            <w:pPr>
              <w:jc w:val="center"/>
              <w:rPr>
                <w:rFonts w:asciiTheme="minorHAnsi" w:hAnsiTheme="minorHAnsi" w:cstheme="minorHAnsi"/>
                <w:b/>
                <w:bCs/>
                <w:sz w:val="22"/>
                <w:szCs w:val="22"/>
              </w:rPr>
            </w:pPr>
            <w:r w:rsidRPr="00BF5D2D">
              <w:rPr>
                <w:rFonts w:asciiTheme="minorHAnsi" w:hAnsiTheme="minorHAnsi" w:cstheme="minorHAnsi"/>
                <w:b/>
                <w:bCs/>
                <w:sz w:val="22"/>
                <w:szCs w:val="22"/>
              </w:rPr>
              <w:t>Ingatlan megnevezése</w:t>
            </w:r>
          </w:p>
        </w:tc>
        <w:tc>
          <w:tcPr>
            <w:tcW w:w="1336" w:type="dxa"/>
            <w:noWrap/>
            <w:vAlign w:val="center"/>
          </w:tcPr>
          <w:p w14:paraId="1F17564F" w14:textId="77777777" w:rsidR="0021591D" w:rsidRPr="00BF5D2D" w:rsidRDefault="0021591D" w:rsidP="00085E87">
            <w:pPr>
              <w:jc w:val="center"/>
              <w:rPr>
                <w:rFonts w:asciiTheme="minorHAnsi" w:hAnsiTheme="minorHAnsi" w:cstheme="minorHAnsi"/>
                <w:b/>
                <w:bCs/>
                <w:sz w:val="22"/>
                <w:szCs w:val="22"/>
              </w:rPr>
            </w:pPr>
            <w:r w:rsidRPr="00BF5D2D">
              <w:rPr>
                <w:rFonts w:asciiTheme="minorHAnsi" w:hAnsiTheme="minorHAnsi" w:cstheme="minorHAnsi"/>
                <w:b/>
                <w:bCs/>
                <w:sz w:val="22"/>
                <w:szCs w:val="22"/>
              </w:rPr>
              <w:t>település</w:t>
            </w:r>
          </w:p>
        </w:tc>
        <w:tc>
          <w:tcPr>
            <w:tcW w:w="1553" w:type="dxa"/>
            <w:noWrap/>
            <w:vAlign w:val="center"/>
          </w:tcPr>
          <w:p w14:paraId="5D56E3AC" w14:textId="77777777" w:rsidR="0021591D" w:rsidRPr="00BF5D2D" w:rsidRDefault="0021591D" w:rsidP="00085E87">
            <w:pPr>
              <w:jc w:val="center"/>
              <w:rPr>
                <w:rFonts w:asciiTheme="minorHAnsi" w:hAnsiTheme="minorHAnsi" w:cstheme="minorHAnsi"/>
                <w:b/>
                <w:bCs/>
                <w:sz w:val="22"/>
                <w:szCs w:val="22"/>
              </w:rPr>
            </w:pPr>
            <w:r w:rsidRPr="00BF5D2D">
              <w:rPr>
                <w:rFonts w:asciiTheme="minorHAnsi" w:hAnsiTheme="minorHAnsi" w:cstheme="minorHAnsi"/>
                <w:b/>
                <w:bCs/>
                <w:sz w:val="22"/>
                <w:szCs w:val="22"/>
              </w:rPr>
              <w:t>vételár Ft</w:t>
            </w:r>
          </w:p>
        </w:tc>
      </w:tr>
      <w:tr w:rsidR="0021591D" w:rsidRPr="00BF5D2D" w14:paraId="46DB3EC7" w14:textId="77777777" w:rsidTr="00085E87">
        <w:trPr>
          <w:trHeight w:val="300"/>
          <w:jc w:val="center"/>
        </w:trPr>
        <w:tc>
          <w:tcPr>
            <w:tcW w:w="1380" w:type="dxa"/>
            <w:noWrap/>
            <w:vAlign w:val="center"/>
            <w:hideMark/>
          </w:tcPr>
          <w:p w14:paraId="0245BF15"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0104/15</w:t>
            </w:r>
          </w:p>
        </w:tc>
        <w:tc>
          <w:tcPr>
            <w:tcW w:w="2212" w:type="dxa"/>
            <w:noWrap/>
            <w:vAlign w:val="center"/>
            <w:hideMark/>
          </w:tcPr>
          <w:p w14:paraId="48C046E5"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0104/27</w:t>
            </w:r>
          </w:p>
        </w:tc>
        <w:tc>
          <w:tcPr>
            <w:tcW w:w="1493" w:type="dxa"/>
            <w:noWrap/>
            <w:vAlign w:val="center"/>
            <w:hideMark/>
          </w:tcPr>
          <w:p w14:paraId="136C96DD"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2 250</w:t>
            </w:r>
          </w:p>
        </w:tc>
        <w:tc>
          <w:tcPr>
            <w:tcW w:w="1654" w:type="dxa"/>
            <w:noWrap/>
            <w:vAlign w:val="center"/>
            <w:hideMark/>
          </w:tcPr>
          <w:p w14:paraId="47E45455"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közforgalom elől elzárt magánút</w:t>
            </w:r>
          </w:p>
        </w:tc>
        <w:tc>
          <w:tcPr>
            <w:tcW w:w="1336" w:type="dxa"/>
            <w:noWrap/>
            <w:vAlign w:val="center"/>
            <w:hideMark/>
          </w:tcPr>
          <w:p w14:paraId="1D8415A0"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Söpte</w:t>
            </w:r>
          </w:p>
        </w:tc>
        <w:tc>
          <w:tcPr>
            <w:tcW w:w="1553" w:type="dxa"/>
            <w:noWrap/>
            <w:vAlign w:val="center"/>
            <w:hideMark/>
          </w:tcPr>
          <w:p w14:paraId="6F3E5F4F"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1.252.125</w:t>
            </w:r>
          </w:p>
        </w:tc>
      </w:tr>
      <w:tr w:rsidR="0021591D" w:rsidRPr="00BF5D2D" w14:paraId="24171059" w14:textId="77777777" w:rsidTr="00085E87">
        <w:trPr>
          <w:trHeight w:val="300"/>
          <w:jc w:val="center"/>
        </w:trPr>
        <w:tc>
          <w:tcPr>
            <w:tcW w:w="1380" w:type="dxa"/>
            <w:noWrap/>
            <w:vAlign w:val="center"/>
            <w:hideMark/>
          </w:tcPr>
          <w:p w14:paraId="6404337B"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0104/14</w:t>
            </w:r>
          </w:p>
        </w:tc>
        <w:tc>
          <w:tcPr>
            <w:tcW w:w="2212" w:type="dxa"/>
            <w:noWrap/>
            <w:vAlign w:val="center"/>
            <w:hideMark/>
          </w:tcPr>
          <w:p w14:paraId="1037D1B3"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0104/24</w:t>
            </w:r>
          </w:p>
        </w:tc>
        <w:tc>
          <w:tcPr>
            <w:tcW w:w="1493" w:type="dxa"/>
            <w:noWrap/>
            <w:vAlign w:val="center"/>
            <w:hideMark/>
          </w:tcPr>
          <w:p w14:paraId="4874759A"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35 658</w:t>
            </w:r>
          </w:p>
        </w:tc>
        <w:tc>
          <w:tcPr>
            <w:tcW w:w="1654" w:type="dxa"/>
            <w:noWrap/>
            <w:vAlign w:val="center"/>
            <w:hideMark/>
          </w:tcPr>
          <w:p w14:paraId="36D069EA"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telephely</w:t>
            </w:r>
          </w:p>
        </w:tc>
        <w:tc>
          <w:tcPr>
            <w:tcW w:w="1336" w:type="dxa"/>
            <w:noWrap/>
            <w:vAlign w:val="center"/>
            <w:hideMark/>
          </w:tcPr>
          <w:p w14:paraId="747C0F18"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Söpte</w:t>
            </w:r>
          </w:p>
        </w:tc>
        <w:tc>
          <w:tcPr>
            <w:tcW w:w="1553" w:type="dxa"/>
            <w:noWrap/>
            <w:vAlign w:val="center"/>
            <w:hideMark/>
          </w:tcPr>
          <w:p w14:paraId="565C0ACC"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149.157.414</w:t>
            </w:r>
          </w:p>
        </w:tc>
      </w:tr>
      <w:tr w:rsidR="0021591D" w:rsidRPr="00BF5D2D" w14:paraId="3397ECF4" w14:textId="77777777" w:rsidTr="00085E87">
        <w:trPr>
          <w:trHeight w:val="300"/>
          <w:jc w:val="center"/>
        </w:trPr>
        <w:tc>
          <w:tcPr>
            <w:tcW w:w="1380" w:type="dxa"/>
            <w:noWrap/>
            <w:vAlign w:val="center"/>
            <w:hideMark/>
          </w:tcPr>
          <w:p w14:paraId="23DAF0D0"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064/37</w:t>
            </w:r>
          </w:p>
        </w:tc>
        <w:tc>
          <w:tcPr>
            <w:tcW w:w="2212" w:type="dxa"/>
            <w:noWrap/>
            <w:vAlign w:val="center"/>
            <w:hideMark/>
          </w:tcPr>
          <w:p w14:paraId="2155242C"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064/59 (600/492648 hányad)</w:t>
            </w:r>
          </w:p>
        </w:tc>
        <w:tc>
          <w:tcPr>
            <w:tcW w:w="1493" w:type="dxa"/>
            <w:noWrap/>
            <w:vAlign w:val="center"/>
            <w:hideMark/>
          </w:tcPr>
          <w:p w14:paraId="5A595FD5"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113</w:t>
            </w:r>
          </w:p>
        </w:tc>
        <w:tc>
          <w:tcPr>
            <w:tcW w:w="1654" w:type="dxa"/>
            <w:noWrap/>
            <w:vAlign w:val="center"/>
            <w:hideMark/>
          </w:tcPr>
          <w:p w14:paraId="31BE62E5"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fásított terület</w:t>
            </w:r>
          </w:p>
        </w:tc>
        <w:tc>
          <w:tcPr>
            <w:tcW w:w="1336" w:type="dxa"/>
            <w:noWrap/>
            <w:vAlign w:val="center"/>
            <w:hideMark/>
          </w:tcPr>
          <w:p w14:paraId="6FE4AFF9"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Gencsapáti</w:t>
            </w:r>
          </w:p>
        </w:tc>
        <w:tc>
          <w:tcPr>
            <w:tcW w:w="1553" w:type="dxa"/>
            <w:noWrap/>
            <w:vAlign w:val="center"/>
            <w:hideMark/>
          </w:tcPr>
          <w:p w14:paraId="333FD9EB" w14:textId="77777777" w:rsidR="0021591D" w:rsidRPr="00BF5D2D" w:rsidRDefault="0021591D" w:rsidP="00085E87">
            <w:pPr>
              <w:jc w:val="center"/>
              <w:rPr>
                <w:rFonts w:asciiTheme="minorHAnsi" w:hAnsiTheme="minorHAnsi" w:cstheme="minorHAnsi"/>
                <w:sz w:val="22"/>
                <w:szCs w:val="22"/>
              </w:rPr>
            </w:pPr>
            <w:r w:rsidRPr="00BF5D2D">
              <w:rPr>
                <w:rFonts w:asciiTheme="minorHAnsi" w:hAnsiTheme="minorHAnsi" w:cstheme="minorHAnsi"/>
                <w:sz w:val="22"/>
                <w:szCs w:val="22"/>
              </w:rPr>
              <w:t>38</w:t>
            </w:r>
          </w:p>
        </w:tc>
      </w:tr>
    </w:tbl>
    <w:p w14:paraId="666A2BA6" w14:textId="77777777" w:rsidR="0021591D" w:rsidRPr="00BF5D2D" w:rsidRDefault="0021591D" w:rsidP="0021591D">
      <w:pPr>
        <w:jc w:val="both"/>
        <w:rPr>
          <w:rFonts w:asciiTheme="minorHAnsi" w:hAnsiTheme="minorHAnsi" w:cstheme="minorHAnsi"/>
          <w:sz w:val="22"/>
          <w:szCs w:val="22"/>
        </w:rPr>
      </w:pPr>
    </w:p>
    <w:p w14:paraId="1219656F" w14:textId="77777777" w:rsidR="0021591D" w:rsidRPr="00BF5D2D" w:rsidRDefault="0021591D" w:rsidP="0021591D">
      <w:pPr>
        <w:jc w:val="both"/>
        <w:rPr>
          <w:rFonts w:asciiTheme="minorHAnsi" w:hAnsiTheme="minorHAnsi" w:cstheme="minorHAnsi"/>
          <w:b/>
          <w:bCs/>
          <w:sz w:val="22"/>
          <w:szCs w:val="22"/>
          <w:u w:val="single"/>
        </w:rPr>
      </w:pPr>
      <w:r w:rsidRPr="00BF5D2D">
        <w:rPr>
          <w:rFonts w:asciiTheme="minorHAnsi" w:hAnsiTheme="minorHAnsi" w:cstheme="minorHAnsi"/>
          <w:b/>
          <w:sz w:val="22"/>
          <w:szCs w:val="22"/>
          <w:u w:val="single"/>
        </w:rPr>
        <w:t>Felelős</w:t>
      </w:r>
      <w:r w:rsidRPr="00BF5D2D">
        <w:rPr>
          <w:rFonts w:asciiTheme="minorHAnsi" w:hAnsiTheme="minorHAnsi" w:cstheme="minorHAnsi"/>
          <w:b/>
          <w:bCs/>
          <w:sz w:val="22"/>
          <w:szCs w:val="22"/>
          <w:u w:val="single"/>
        </w:rPr>
        <w:t>:</w:t>
      </w:r>
      <w:r w:rsidRPr="00BF5D2D">
        <w:rPr>
          <w:rFonts w:asciiTheme="minorHAnsi" w:hAnsiTheme="minorHAnsi" w:cstheme="minorHAnsi"/>
          <w:b/>
          <w:bCs/>
          <w:sz w:val="22"/>
          <w:szCs w:val="22"/>
        </w:rPr>
        <w:tab/>
      </w:r>
      <w:r w:rsidRPr="00BF5D2D">
        <w:rPr>
          <w:rFonts w:asciiTheme="minorHAnsi" w:hAnsiTheme="minorHAnsi" w:cstheme="minorHAnsi"/>
          <w:sz w:val="22"/>
          <w:szCs w:val="22"/>
        </w:rPr>
        <w:tab/>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73551CE7" w14:textId="0937FE9C" w:rsidR="0021591D" w:rsidRPr="00BF5D2D" w:rsidRDefault="0021591D" w:rsidP="0021591D">
      <w:pPr>
        <w:ind w:firstLine="708"/>
        <w:jc w:val="both"/>
        <w:rPr>
          <w:rFonts w:asciiTheme="minorHAnsi" w:hAnsiTheme="minorHAnsi" w:cstheme="minorHAnsi"/>
          <w:sz w:val="22"/>
          <w:szCs w:val="22"/>
        </w:rPr>
      </w:pPr>
      <w:r w:rsidRPr="00BF5D2D">
        <w:rPr>
          <w:rFonts w:asciiTheme="minorHAnsi" w:hAnsiTheme="minorHAnsi" w:cstheme="minorHAnsi"/>
          <w:sz w:val="22"/>
          <w:szCs w:val="22"/>
        </w:rPr>
        <w:tab/>
        <w:t>Dr. Horváth Attila alpolgármester</w:t>
      </w:r>
    </w:p>
    <w:p w14:paraId="2342B1FF"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ab/>
      </w:r>
      <w:r w:rsidRPr="00BF5D2D">
        <w:rPr>
          <w:rFonts w:asciiTheme="minorHAnsi" w:hAnsiTheme="minorHAnsi" w:cstheme="minorHAnsi"/>
          <w:sz w:val="22"/>
          <w:szCs w:val="22"/>
        </w:rPr>
        <w:tab/>
        <w:t>Dr. Károlyi Ákos jegyző</w:t>
      </w:r>
    </w:p>
    <w:p w14:paraId="50B342A7" w14:textId="77777777" w:rsidR="0021591D" w:rsidRPr="00BF5D2D" w:rsidRDefault="0021591D" w:rsidP="0021591D">
      <w:pPr>
        <w:jc w:val="both"/>
        <w:rPr>
          <w:rFonts w:asciiTheme="minorHAnsi" w:hAnsiTheme="minorHAnsi" w:cstheme="minorHAnsi"/>
          <w:sz w:val="22"/>
          <w:szCs w:val="22"/>
          <w:u w:val="single"/>
        </w:rPr>
      </w:pPr>
      <w:r w:rsidRPr="00BF5D2D">
        <w:rPr>
          <w:rFonts w:asciiTheme="minorHAnsi" w:hAnsiTheme="minorHAnsi" w:cstheme="minorHAnsi"/>
          <w:sz w:val="22"/>
          <w:szCs w:val="22"/>
        </w:rPr>
        <w:tab/>
        <w:t xml:space="preserve"> </w:t>
      </w:r>
      <w:r w:rsidRPr="00BF5D2D">
        <w:rPr>
          <w:rFonts w:asciiTheme="minorHAnsi" w:hAnsiTheme="minorHAnsi" w:cstheme="minorHAnsi"/>
          <w:sz w:val="22"/>
          <w:szCs w:val="22"/>
        </w:rPr>
        <w:tab/>
      </w:r>
      <w:r w:rsidRPr="00BF5D2D">
        <w:rPr>
          <w:rFonts w:asciiTheme="minorHAnsi" w:hAnsiTheme="minorHAnsi" w:cstheme="minorHAnsi"/>
          <w:sz w:val="22"/>
          <w:szCs w:val="22"/>
          <w:u w:val="single"/>
        </w:rPr>
        <w:t>(A végrehajtásért:</w:t>
      </w:r>
    </w:p>
    <w:p w14:paraId="0810D14B" w14:textId="77777777" w:rsidR="0021591D" w:rsidRPr="00BF5D2D" w:rsidRDefault="0021591D" w:rsidP="0021591D">
      <w:pPr>
        <w:ind w:firstLine="1418"/>
        <w:jc w:val="both"/>
        <w:rPr>
          <w:rFonts w:asciiTheme="minorHAnsi" w:hAnsiTheme="minorHAnsi" w:cstheme="minorHAnsi"/>
          <w:sz w:val="22"/>
          <w:szCs w:val="22"/>
        </w:rPr>
      </w:pPr>
      <w:r w:rsidRPr="00BF5D2D">
        <w:rPr>
          <w:rFonts w:asciiTheme="minorHAnsi" w:hAnsiTheme="minorHAnsi" w:cstheme="minorHAnsi"/>
          <w:sz w:val="22"/>
          <w:szCs w:val="22"/>
        </w:rPr>
        <w:t>Dr. Gyuráczné dr. Speier Anikó, a Városüzemeltetési és Városfejlesztési Osztály vezetője</w:t>
      </w:r>
    </w:p>
    <w:p w14:paraId="0839EECF" w14:textId="77777777" w:rsidR="0021591D" w:rsidRPr="00BF5D2D" w:rsidRDefault="0021591D" w:rsidP="0021591D">
      <w:pPr>
        <w:ind w:firstLine="1418"/>
        <w:jc w:val="both"/>
        <w:rPr>
          <w:rFonts w:asciiTheme="minorHAnsi" w:hAnsiTheme="minorHAnsi" w:cstheme="minorHAnsi"/>
          <w:sz w:val="22"/>
          <w:szCs w:val="22"/>
        </w:rPr>
      </w:pPr>
      <w:r w:rsidRPr="00BF5D2D">
        <w:rPr>
          <w:rFonts w:asciiTheme="minorHAnsi" w:hAnsiTheme="minorHAnsi" w:cstheme="minorHAnsi"/>
          <w:sz w:val="22"/>
          <w:szCs w:val="22"/>
        </w:rPr>
        <w:t>Stéger Gábor a Közgazdasági és Adó Osztály vezetője)</w:t>
      </w:r>
    </w:p>
    <w:p w14:paraId="318B3665" w14:textId="77777777" w:rsidR="0021591D" w:rsidRPr="00BF5D2D" w:rsidRDefault="0021591D" w:rsidP="0021591D">
      <w:pPr>
        <w:jc w:val="both"/>
        <w:rPr>
          <w:rFonts w:asciiTheme="minorHAnsi" w:hAnsiTheme="minorHAnsi" w:cstheme="minorHAnsi"/>
          <w:b/>
          <w:sz w:val="22"/>
          <w:szCs w:val="22"/>
          <w:u w:val="single"/>
        </w:rPr>
      </w:pPr>
    </w:p>
    <w:p w14:paraId="44B28733" w14:textId="77777777" w:rsidR="0021591D" w:rsidRPr="00BF5D2D" w:rsidRDefault="0021591D" w:rsidP="0021591D">
      <w:pPr>
        <w:tabs>
          <w:tab w:val="left" w:pos="708"/>
          <w:tab w:val="left" w:pos="1416"/>
          <w:tab w:val="left" w:pos="2124"/>
          <w:tab w:val="left" w:pos="2832"/>
          <w:tab w:val="left" w:pos="3540"/>
          <w:tab w:val="left" w:pos="6195"/>
        </w:tabs>
        <w:jc w:val="both"/>
        <w:rPr>
          <w:rFonts w:asciiTheme="minorHAnsi" w:hAnsiTheme="minorHAnsi" w:cstheme="minorHAnsi"/>
          <w:sz w:val="22"/>
          <w:szCs w:val="22"/>
        </w:rPr>
      </w:pPr>
      <w:r w:rsidRPr="00BF5D2D">
        <w:rPr>
          <w:rFonts w:asciiTheme="minorHAnsi" w:hAnsiTheme="minorHAnsi" w:cstheme="minorHAnsi"/>
          <w:b/>
          <w:bCs/>
          <w:sz w:val="22"/>
          <w:szCs w:val="22"/>
          <w:u w:val="single"/>
        </w:rPr>
        <w:t>Határidő:</w:t>
      </w:r>
      <w:r w:rsidRPr="00BF5D2D">
        <w:rPr>
          <w:rFonts w:asciiTheme="minorHAnsi" w:hAnsiTheme="minorHAnsi" w:cstheme="minorHAnsi"/>
          <w:sz w:val="22"/>
          <w:szCs w:val="22"/>
        </w:rPr>
        <w:tab/>
        <w:t>azonnal</w:t>
      </w:r>
    </w:p>
    <w:p w14:paraId="0FF98673" w14:textId="77777777" w:rsidR="0021591D" w:rsidRPr="00BF5D2D" w:rsidRDefault="0021591D" w:rsidP="0021591D">
      <w:pPr>
        <w:jc w:val="both"/>
        <w:rPr>
          <w:rFonts w:asciiTheme="minorHAnsi" w:hAnsiTheme="minorHAnsi" w:cstheme="minorHAnsi"/>
          <w:sz w:val="22"/>
          <w:szCs w:val="22"/>
        </w:rPr>
      </w:pPr>
    </w:p>
    <w:p w14:paraId="72A791DC" w14:textId="77777777" w:rsidR="0021591D" w:rsidRPr="00BF5D2D" w:rsidRDefault="0021591D" w:rsidP="0021591D">
      <w:pPr>
        <w:jc w:val="center"/>
        <w:rPr>
          <w:rFonts w:asciiTheme="minorHAnsi" w:hAnsiTheme="minorHAnsi" w:cstheme="minorHAnsi"/>
          <w:b/>
          <w:bCs/>
          <w:sz w:val="22"/>
          <w:szCs w:val="22"/>
        </w:rPr>
      </w:pPr>
    </w:p>
    <w:p w14:paraId="2193ABF2" w14:textId="77777777" w:rsidR="0021591D" w:rsidRPr="00BF5D2D" w:rsidRDefault="0021591D" w:rsidP="0021591D">
      <w:pPr>
        <w:jc w:val="center"/>
        <w:rPr>
          <w:rFonts w:asciiTheme="minorHAnsi" w:hAnsiTheme="minorHAnsi" w:cstheme="minorHAnsi"/>
          <w:b/>
          <w:bCs/>
          <w:sz w:val="22"/>
          <w:szCs w:val="22"/>
          <w:u w:val="single"/>
        </w:rPr>
      </w:pPr>
      <w:r w:rsidRPr="00BF5D2D">
        <w:rPr>
          <w:rFonts w:asciiTheme="minorHAnsi" w:hAnsiTheme="minorHAnsi" w:cstheme="minorHAnsi"/>
          <w:b/>
          <w:bCs/>
          <w:sz w:val="22"/>
          <w:szCs w:val="22"/>
          <w:u w:val="single"/>
        </w:rPr>
        <w:t>126/2026. (IV. 30.) Kgy. számú határozat</w:t>
      </w:r>
    </w:p>
    <w:p w14:paraId="393822AE" w14:textId="77777777" w:rsidR="0021591D" w:rsidRPr="00BF5D2D" w:rsidRDefault="0021591D" w:rsidP="0021591D">
      <w:pPr>
        <w:jc w:val="both"/>
        <w:rPr>
          <w:rFonts w:asciiTheme="minorHAnsi" w:hAnsiTheme="minorHAnsi" w:cstheme="minorHAnsi"/>
          <w:sz w:val="22"/>
          <w:szCs w:val="22"/>
        </w:rPr>
      </w:pPr>
    </w:p>
    <w:p w14:paraId="399736CB"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Szombathely Megyei Jogú Város Közgyűlése – módosítva a 351/2026. (XII. 11.) Kgy. számú határozatot - az Önkormányzat és a KISPITYER-Halászcsárda Vendéglátó Korlátolt Felelősségű Társaság között, a szombathelyi 9156 hrsz.-ú, 1042 m</w:t>
      </w:r>
      <w:r w:rsidRPr="00BF5D2D">
        <w:rPr>
          <w:rFonts w:asciiTheme="minorHAnsi" w:hAnsiTheme="minorHAnsi" w:cstheme="minorHAnsi"/>
          <w:sz w:val="22"/>
          <w:szCs w:val="22"/>
          <w:vertAlign w:val="superscript"/>
        </w:rPr>
        <w:t xml:space="preserve">2 </w:t>
      </w:r>
      <w:r w:rsidRPr="00BF5D2D">
        <w:rPr>
          <w:rFonts w:asciiTheme="minorHAnsi" w:hAnsiTheme="minorHAnsi" w:cstheme="minorHAnsi"/>
          <w:sz w:val="22"/>
          <w:szCs w:val="22"/>
        </w:rPr>
        <w:t xml:space="preserve">alapterületű, kivett beépítetlen terület megnevezésű ingatlanhoz kapcsolódó megállapodást az előterjesztés 2. számú melléklete szerinti tartalommal jóváhagyja. </w:t>
      </w:r>
    </w:p>
    <w:p w14:paraId="791DCB74" w14:textId="77777777" w:rsidR="0021591D" w:rsidRPr="00BF5D2D" w:rsidRDefault="0021591D" w:rsidP="0021591D">
      <w:pPr>
        <w:jc w:val="both"/>
        <w:rPr>
          <w:rFonts w:asciiTheme="minorHAnsi" w:hAnsiTheme="minorHAnsi" w:cstheme="minorHAnsi"/>
          <w:sz w:val="22"/>
          <w:szCs w:val="22"/>
        </w:rPr>
      </w:pPr>
    </w:p>
    <w:p w14:paraId="07132CD0" w14:textId="77777777" w:rsidR="0021591D" w:rsidRPr="00BF5D2D" w:rsidRDefault="0021591D" w:rsidP="0021591D">
      <w:pPr>
        <w:jc w:val="both"/>
        <w:rPr>
          <w:rFonts w:asciiTheme="minorHAnsi" w:hAnsiTheme="minorHAnsi" w:cstheme="minorHAnsi"/>
          <w:b/>
          <w:bCs/>
          <w:sz w:val="22"/>
          <w:szCs w:val="22"/>
          <w:u w:val="single"/>
        </w:rPr>
      </w:pPr>
      <w:r w:rsidRPr="00BF5D2D">
        <w:rPr>
          <w:rFonts w:asciiTheme="minorHAnsi" w:hAnsiTheme="minorHAnsi" w:cstheme="minorHAnsi"/>
          <w:b/>
          <w:sz w:val="22"/>
          <w:szCs w:val="22"/>
          <w:u w:val="single"/>
        </w:rPr>
        <w:t>Felelős</w:t>
      </w:r>
      <w:r w:rsidRPr="00BF5D2D">
        <w:rPr>
          <w:rFonts w:asciiTheme="minorHAnsi" w:hAnsiTheme="minorHAnsi" w:cstheme="minorHAnsi"/>
          <w:b/>
          <w:bCs/>
          <w:sz w:val="22"/>
          <w:szCs w:val="22"/>
          <w:u w:val="single"/>
        </w:rPr>
        <w:t>:</w:t>
      </w:r>
      <w:r w:rsidRPr="00BF5D2D">
        <w:rPr>
          <w:rFonts w:asciiTheme="minorHAnsi" w:hAnsiTheme="minorHAnsi" w:cstheme="minorHAnsi"/>
          <w:b/>
          <w:bCs/>
          <w:sz w:val="22"/>
          <w:szCs w:val="22"/>
        </w:rPr>
        <w:tab/>
      </w:r>
      <w:r w:rsidRPr="00BF5D2D">
        <w:rPr>
          <w:rFonts w:asciiTheme="minorHAnsi" w:hAnsiTheme="minorHAnsi" w:cstheme="minorHAnsi"/>
          <w:sz w:val="22"/>
          <w:szCs w:val="22"/>
        </w:rPr>
        <w:tab/>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05AACADC" w14:textId="442F616A" w:rsidR="0021591D" w:rsidRPr="00BF5D2D" w:rsidRDefault="0021591D" w:rsidP="0021591D">
      <w:pPr>
        <w:ind w:firstLine="708"/>
        <w:jc w:val="both"/>
        <w:rPr>
          <w:rFonts w:asciiTheme="minorHAnsi" w:hAnsiTheme="minorHAnsi" w:cstheme="minorHAnsi"/>
          <w:sz w:val="22"/>
          <w:szCs w:val="22"/>
        </w:rPr>
      </w:pPr>
      <w:r w:rsidRPr="00BF5D2D">
        <w:rPr>
          <w:rFonts w:asciiTheme="minorHAnsi" w:hAnsiTheme="minorHAnsi" w:cstheme="minorHAnsi"/>
          <w:sz w:val="22"/>
          <w:szCs w:val="22"/>
        </w:rPr>
        <w:tab/>
        <w:t>Dr. Horváth Attila alpolgármester</w:t>
      </w:r>
    </w:p>
    <w:p w14:paraId="0434FC3E"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sz w:val="22"/>
          <w:szCs w:val="22"/>
        </w:rPr>
        <w:tab/>
      </w:r>
      <w:r w:rsidRPr="00BF5D2D">
        <w:rPr>
          <w:rFonts w:asciiTheme="minorHAnsi" w:hAnsiTheme="minorHAnsi" w:cstheme="minorHAnsi"/>
          <w:sz w:val="22"/>
          <w:szCs w:val="22"/>
        </w:rPr>
        <w:tab/>
        <w:t>Dr. Károlyi Ákos jegyző</w:t>
      </w:r>
    </w:p>
    <w:p w14:paraId="7FBD9157" w14:textId="77777777" w:rsidR="0021591D" w:rsidRPr="00BF5D2D" w:rsidRDefault="0021591D" w:rsidP="0021591D">
      <w:pPr>
        <w:jc w:val="both"/>
        <w:rPr>
          <w:rFonts w:asciiTheme="minorHAnsi" w:hAnsiTheme="minorHAnsi" w:cstheme="minorHAnsi"/>
          <w:sz w:val="22"/>
          <w:szCs w:val="22"/>
          <w:u w:val="single"/>
        </w:rPr>
      </w:pPr>
      <w:r w:rsidRPr="00BF5D2D">
        <w:rPr>
          <w:rFonts w:asciiTheme="minorHAnsi" w:hAnsiTheme="minorHAnsi" w:cstheme="minorHAnsi"/>
          <w:sz w:val="22"/>
          <w:szCs w:val="22"/>
        </w:rPr>
        <w:tab/>
        <w:t xml:space="preserve"> </w:t>
      </w:r>
      <w:r w:rsidRPr="00BF5D2D">
        <w:rPr>
          <w:rFonts w:asciiTheme="minorHAnsi" w:hAnsiTheme="minorHAnsi" w:cstheme="minorHAnsi"/>
          <w:sz w:val="22"/>
          <w:szCs w:val="22"/>
        </w:rPr>
        <w:tab/>
      </w:r>
      <w:r w:rsidRPr="00BF5D2D">
        <w:rPr>
          <w:rFonts w:asciiTheme="minorHAnsi" w:hAnsiTheme="minorHAnsi" w:cstheme="minorHAnsi"/>
          <w:sz w:val="22"/>
          <w:szCs w:val="22"/>
          <w:u w:val="single"/>
        </w:rPr>
        <w:t>(A végrehajtásért:</w:t>
      </w:r>
    </w:p>
    <w:p w14:paraId="267DA700" w14:textId="77777777" w:rsidR="0021591D" w:rsidRPr="00BF5D2D" w:rsidRDefault="0021591D" w:rsidP="0021591D">
      <w:pPr>
        <w:ind w:firstLine="1418"/>
        <w:jc w:val="both"/>
        <w:rPr>
          <w:rFonts w:asciiTheme="minorHAnsi" w:hAnsiTheme="minorHAnsi" w:cstheme="minorHAnsi"/>
          <w:sz w:val="22"/>
          <w:szCs w:val="22"/>
        </w:rPr>
      </w:pPr>
      <w:r w:rsidRPr="00BF5D2D">
        <w:rPr>
          <w:rFonts w:asciiTheme="minorHAnsi" w:hAnsiTheme="minorHAnsi" w:cstheme="minorHAnsi"/>
          <w:sz w:val="22"/>
          <w:szCs w:val="22"/>
        </w:rPr>
        <w:t>Dr. Gyuráczné dr. Speier Anikó, a Városüzemeltetési és Városfejlesztési Osztály vezetője)</w:t>
      </w:r>
    </w:p>
    <w:p w14:paraId="3D7C7029" w14:textId="77777777" w:rsidR="0021591D" w:rsidRPr="00BF5D2D" w:rsidRDefault="0021591D" w:rsidP="0021591D">
      <w:pPr>
        <w:tabs>
          <w:tab w:val="left" w:pos="708"/>
          <w:tab w:val="left" w:pos="1416"/>
          <w:tab w:val="left" w:pos="2124"/>
          <w:tab w:val="left" w:pos="2832"/>
          <w:tab w:val="left" w:pos="3540"/>
          <w:tab w:val="left" w:pos="6195"/>
        </w:tabs>
        <w:jc w:val="both"/>
        <w:rPr>
          <w:rFonts w:asciiTheme="minorHAnsi" w:hAnsiTheme="minorHAnsi" w:cstheme="minorHAnsi"/>
          <w:b/>
          <w:bCs/>
          <w:sz w:val="22"/>
          <w:szCs w:val="22"/>
          <w:u w:val="single"/>
        </w:rPr>
      </w:pPr>
    </w:p>
    <w:p w14:paraId="69E7A178" w14:textId="77777777" w:rsidR="0021591D" w:rsidRPr="00BF5D2D" w:rsidRDefault="0021591D" w:rsidP="0021591D">
      <w:pPr>
        <w:tabs>
          <w:tab w:val="left" w:pos="708"/>
          <w:tab w:val="left" w:pos="1416"/>
          <w:tab w:val="left" w:pos="2124"/>
          <w:tab w:val="left" w:pos="2832"/>
          <w:tab w:val="left" w:pos="3540"/>
          <w:tab w:val="left" w:pos="6195"/>
        </w:tabs>
        <w:jc w:val="both"/>
        <w:rPr>
          <w:rFonts w:asciiTheme="minorHAnsi" w:hAnsiTheme="minorHAnsi" w:cstheme="minorHAnsi"/>
          <w:sz w:val="22"/>
          <w:szCs w:val="22"/>
        </w:rPr>
      </w:pPr>
      <w:r w:rsidRPr="00BF5D2D">
        <w:rPr>
          <w:rFonts w:asciiTheme="minorHAnsi" w:hAnsiTheme="minorHAnsi" w:cstheme="minorHAnsi"/>
          <w:b/>
          <w:bCs/>
          <w:sz w:val="22"/>
          <w:szCs w:val="22"/>
          <w:u w:val="single"/>
        </w:rPr>
        <w:t>Határidő:</w:t>
      </w:r>
      <w:r w:rsidRPr="00BF5D2D">
        <w:rPr>
          <w:rFonts w:asciiTheme="minorHAnsi" w:hAnsiTheme="minorHAnsi" w:cstheme="minorHAnsi"/>
          <w:sz w:val="22"/>
          <w:szCs w:val="22"/>
        </w:rPr>
        <w:tab/>
        <w:t>azonnal</w:t>
      </w:r>
    </w:p>
    <w:p w14:paraId="762A6ADB" w14:textId="77777777" w:rsidR="0021591D" w:rsidRPr="00BF5D2D" w:rsidRDefault="0021591D" w:rsidP="0021591D">
      <w:pPr>
        <w:jc w:val="center"/>
        <w:rPr>
          <w:rFonts w:asciiTheme="minorHAnsi" w:hAnsiTheme="minorHAnsi" w:cstheme="minorHAnsi"/>
          <w:b/>
          <w:bCs/>
          <w:sz w:val="22"/>
          <w:szCs w:val="22"/>
        </w:rPr>
      </w:pPr>
    </w:p>
    <w:p w14:paraId="545253D6" w14:textId="77777777" w:rsidR="0021591D" w:rsidRDefault="0021591D" w:rsidP="0021591D">
      <w:pPr>
        <w:ind w:left="705" w:hanging="705"/>
        <w:jc w:val="both"/>
        <w:rPr>
          <w:rFonts w:asciiTheme="minorHAnsi" w:hAnsiTheme="minorHAnsi" w:cstheme="minorHAnsi"/>
          <w:b/>
          <w:bCs/>
          <w:iCs/>
          <w:sz w:val="22"/>
          <w:szCs w:val="22"/>
        </w:rPr>
      </w:pPr>
    </w:p>
    <w:p w14:paraId="1D98821B" w14:textId="77777777" w:rsidR="0021591D" w:rsidRDefault="0021591D" w:rsidP="0021591D">
      <w:pPr>
        <w:ind w:left="705" w:hanging="705"/>
        <w:jc w:val="both"/>
        <w:rPr>
          <w:rFonts w:asciiTheme="minorHAnsi" w:hAnsiTheme="minorHAnsi" w:cstheme="minorHAnsi"/>
          <w:b/>
          <w:bCs/>
          <w:iCs/>
          <w:sz w:val="22"/>
          <w:szCs w:val="22"/>
        </w:rPr>
      </w:pPr>
    </w:p>
    <w:p w14:paraId="42F3CC84" w14:textId="77777777" w:rsidR="0021591D" w:rsidRDefault="0021591D" w:rsidP="0021591D">
      <w:pPr>
        <w:ind w:left="705" w:hanging="705"/>
        <w:jc w:val="both"/>
        <w:rPr>
          <w:rFonts w:asciiTheme="minorHAnsi" w:hAnsiTheme="minorHAnsi" w:cstheme="minorHAnsi"/>
          <w:b/>
          <w:bCs/>
          <w:iCs/>
          <w:sz w:val="22"/>
          <w:szCs w:val="22"/>
        </w:rPr>
      </w:pPr>
    </w:p>
    <w:p w14:paraId="0E4C84F1" w14:textId="77777777" w:rsidR="0021591D" w:rsidRPr="00BF5D2D" w:rsidRDefault="0021591D" w:rsidP="0021591D">
      <w:pPr>
        <w:ind w:left="705" w:hanging="705"/>
        <w:jc w:val="both"/>
        <w:rPr>
          <w:rFonts w:asciiTheme="minorHAnsi" w:hAnsiTheme="minorHAnsi" w:cstheme="minorHAnsi"/>
          <w:b/>
          <w:bCs/>
          <w:iCs/>
          <w:sz w:val="22"/>
          <w:szCs w:val="22"/>
        </w:rPr>
      </w:pPr>
    </w:p>
    <w:p w14:paraId="75671161" w14:textId="77777777" w:rsidR="0021591D" w:rsidRPr="00BF5D2D" w:rsidRDefault="0021591D" w:rsidP="0021591D">
      <w:pPr>
        <w:ind w:left="705" w:hanging="705"/>
        <w:jc w:val="both"/>
        <w:rPr>
          <w:rFonts w:asciiTheme="minorHAnsi" w:hAnsiTheme="minorHAnsi" w:cstheme="minorHAnsi"/>
          <w:b/>
          <w:bCs/>
          <w:iCs/>
          <w:sz w:val="22"/>
          <w:szCs w:val="22"/>
        </w:rPr>
      </w:pPr>
      <w:r w:rsidRPr="00BF5D2D">
        <w:rPr>
          <w:rFonts w:asciiTheme="minorHAnsi" w:hAnsiTheme="minorHAnsi" w:cstheme="minorHAnsi"/>
          <w:b/>
          <w:bCs/>
          <w:iCs/>
          <w:sz w:val="22"/>
          <w:szCs w:val="22"/>
        </w:rPr>
        <w:lastRenderedPageBreak/>
        <w:t xml:space="preserve">4./ </w:t>
      </w:r>
      <w:r w:rsidRPr="00BF5D2D">
        <w:rPr>
          <w:rFonts w:asciiTheme="minorHAnsi" w:hAnsiTheme="minorHAnsi" w:cstheme="minorHAnsi"/>
          <w:b/>
          <w:bCs/>
          <w:iCs/>
          <w:sz w:val="22"/>
          <w:szCs w:val="22"/>
        </w:rPr>
        <w:tab/>
        <w:t>Javaslat önkormányzati rendeletekkel kapcsolatos döntések meghozatalára</w:t>
      </w:r>
    </w:p>
    <w:p w14:paraId="0E12B1E0" w14:textId="77777777" w:rsidR="0021591D" w:rsidRPr="00BF5D2D" w:rsidRDefault="0021591D" w:rsidP="0021591D">
      <w:pPr>
        <w:ind w:firstLine="708"/>
        <w:jc w:val="both"/>
        <w:rPr>
          <w:rFonts w:asciiTheme="minorHAnsi" w:hAnsiTheme="minorHAnsi" w:cstheme="minorHAnsi"/>
          <w:bCs/>
          <w:sz w:val="22"/>
          <w:szCs w:val="22"/>
        </w:rPr>
      </w:pPr>
      <w:r w:rsidRPr="00BF5D2D">
        <w:rPr>
          <w:rFonts w:asciiTheme="minorHAnsi" w:hAnsiTheme="minorHAnsi" w:cstheme="minorHAnsi"/>
          <w:b/>
          <w:sz w:val="22"/>
          <w:szCs w:val="22"/>
          <w:u w:val="single"/>
        </w:rPr>
        <w:t>Előadók:</w:t>
      </w:r>
      <w:r w:rsidRPr="00BF5D2D">
        <w:rPr>
          <w:rFonts w:asciiTheme="minorHAnsi" w:hAnsiTheme="minorHAnsi" w:cstheme="minorHAnsi"/>
          <w:bCs/>
          <w:sz w:val="22"/>
          <w:szCs w:val="22"/>
        </w:rPr>
        <w:t xml:space="preserve"> </w:t>
      </w:r>
      <w:r w:rsidRPr="00BF5D2D">
        <w:rPr>
          <w:rFonts w:asciiTheme="minorHAnsi" w:hAnsiTheme="minorHAnsi" w:cstheme="minorHAnsi"/>
          <w:bCs/>
          <w:sz w:val="22"/>
          <w:szCs w:val="22"/>
        </w:rPr>
        <w:tab/>
        <w:t xml:space="preserve">Dr. </w:t>
      </w:r>
      <w:proofErr w:type="spellStart"/>
      <w:r w:rsidRPr="00BF5D2D">
        <w:rPr>
          <w:rFonts w:asciiTheme="minorHAnsi" w:hAnsiTheme="minorHAnsi" w:cstheme="minorHAnsi"/>
          <w:bCs/>
          <w:sz w:val="22"/>
          <w:szCs w:val="22"/>
        </w:rPr>
        <w:t>Nemény</w:t>
      </w:r>
      <w:proofErr w:type="spellEnd"/>
      <w:r w:rsidRPr="00BF5D2D">
        <w:rPr>
          <w:rFonts w:asciiTheme="minorHAnsi" w:hAnsiTheme="minorHAnsi" w:cstheme="minorHAnsi"/>
          <w:bCs/>
          <w:sz w:val="22"/>
          <w:szCs w:val="22"/>
        </w:rPr>
        <w:t xml:space="preserve"> András polgármester</w:t>
      </w:r>
    </w:p>
    <w:p w14:paraId="7E3E86C2" w14:textId="05546C4E" w:rsidR="0021591D" w:rsidRPr="00BF5D2D" w:rsidRDefault="0021591D" w:rsidP="0021591D">
      <w:pPr>
        <w:ind w:firstLine="708"/>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Cs/>
          <w:sz w:val="22"/>
          <w:szCs w:val="22"/>
        </w:rPr>
        <w:tab/>
        <w:t>Dr. László Győző alpolgármester</w:t>
      </w:r>
    </w:p>
    <w:p w14:paraId="3FC4BD02" w14:textId="12CB9EB1" w:rsidR="0021591D" w:rsidRPr="00BF5D2D" w:rsidRDefault="0021591D" w:rsidP="0021591D">
      <w:pPr>
        <w:ind w:firstLine="708"/>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Cs/>
          <w:sz w:val="22"/>
          <w:szCs w:val="22"/>
        </w:rPr>
        <w:tab/>
        <w:t>Horváth Soma alpolgármester</w:t>
      </w:r>
    </w:p>
    <w:p w14:paraId="7993CB5E" w14:textId="77777777" w:rsidR="0021591D" w:rsidRPr="00BF5D2D" w:rsidRDefault="0021591D" w:rsidP="0021591D">
      <w:pPr>
        <w:tabs>
          <w:tab w:val="left" w:pos="-900"/>
          <w:tab w:val="left" w:pos="-720"/>
        </w:tabs>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Cs/>
          <w:sz w:val="22"/>
          <w:szCs w:val="22"/>
        </w:rPr>
        <w:tab/>
      </w:r>
      <w:r w:rsidRPr="00BF5D2D">
        <w:rPr>
          <w:rFonts w:asciiTheme="minorHAnsi" w:hAnsiTheme="minorHAnsi" w:cstheme="minorHAnsi"/>
          <w:bCs/>
          <w:sz w:val="22"/>
          <w:szCs w:val="22"/>
        </w:rPr>
        <w:tab/>
        <w:t>Dr. Károlyi Ákos jegyző</w:t>
      </w:r>
    </w:p>
    <w:p w14:paraId="35EDC697" w14:textId="77777777" w:rsidR="0021591D" w:rsidRPr="00BF5D2D" w:rsidRDefault="0021591D" w:rsidP="0021591D">
      <w:pPr>
        <w:tabs>
          <w:tab w:val="left" w:pos="-900"/>
          <w:tab w:val="left" w:pos="-720"/>
        </w:tabs>
        <w:jc w:val="both"/>
        <w:rPr>
          <w:rFonts w:asciiTheme="minorHAnsi" w:hAnsiTheme="minorHAnsi" w:cstheme="minorHAnsi"/>
          <w:bCs/>
          <w:sz w:val="22"/>
          <w:szCs w:val="22"/>
        </w:rPr>
      </w:pPr>
    </w:p>
    <w:p w14:paraId="7DE868FE" w14:textId="77777777" w:rsidR="0021591D" w:rsidRPr="00BF5D2D" w:rsidRDefault="0021591D" w:rsidP="0021591D">
      <w:pPr>
        <w:tabs>
          <w:tab w:val="left" w:pos="-900"/>
          <w:tab w:val="left" w:pos="-720"/>
        </w:tabs>
        <w:jc w:val="center"/>
        <w:rPr>
          <w:rFonts w:asciiTheme="minorHAnsi" w:hAnsiTheme="minorHAnsi" w:cstheme="minorHAnsi"/>
          <w:b/>
          <w:bCs/>
          <w:sz w:val="22"/>
          <w:szCs w:val="22"/>
        </w:rPr>
      </w:pPr>
      <w:r w:rsidRPr="00BF5D2D">
        <w:rPr>
          <w:rFonts w:asciiTheme="minorHAnsi" w:hAnsiTheme="minorHAnsi" w:cstheme="minorHAnsi"/>
          <w:b/>
          <w:bCs/>
          <w:sz w:val="22"/>
          <w:szCs w:val="22"/>
        </w:rPr>
        <w:t>Szombathely Megyei Jogú Város Önkormányzata Közgyűlésének</w:t>
      </w:r>
    </w:p>
    <w:p w14:paraId="5810C5D1" w14:textId="56A720CE" w:rsidR="0021591D" w:rsidRPr="00BF5D2D" w:rsidRDefault="0021591D" w:rsidP="0021591D">
      <w:pPr>
        <w:tabs>
          <w:tab w:val="left" w:pos="-900"/>
          <w:tab w:val="left" w:pos="-720"/>
        </w:tabs>
        <w:jc w:val="center"/>
        <w:rPr>
          <w:rFonts w:asciiTheme="minorHAnsi" w:hAnsiTheme="minorHAnsi" w:cstheme="minorHAnsi"/>
          <w:b/>
          <w:bCs/>
          <w:sz w:val="22"/>
          <w:szCs w:val="22"/>
        </w:rPr>
      </w:pPr>
      <w:r>
        <w:rPr>
          <w:rFonts w:asciiTheme="minorHAnsi" w:hAnsiTheme="minorHAnsi" w:cstheme="minorHAnsi"/>
          <w:b/>
          <w:bCs/>
          <w:sz w:val="22"/>
          <w:szCs w:val="22"/>
        </w:rPr>
        <w:t>9</w:t>
      </w:r>
      <w:r w:rsidRPr="00BF5D2D">
        <w:rPr>
          <w:rFonts w:asciiTheme="minorHAnsi" w:hAnsiTheme="minorHAnsi" w:cstheme="minorHAnsi"/>
          <w:b/>
          <w:bCs/>
          <w:sz w:val="22"/>
          <w:szCs w:val="22"/>
        </w:rPr>
        <w:t>/2026. (</w:t>
      </w:r>
      <w:r>
        <w:rPr>
          <w:rFonts w:asciiTheme="minorHAnsi" w:hAnsiTheme="minorHAnsi" w:cstheme="minorHAnsi"/>
          <w:b/>
          <w:bCs/>
          <w:sz w:val="22"/>
          <w:szCs w:val="22"/>
        </w:rPr>
        <w:t>IV.30</w:t>
      </w:r>
      <w:r w:rsidRPr="00BF5D2D">
        <w:rPr>
          <w:rFonts w:asciiTheme="minorHAnsi" w:hAnsiTheme="minorHAnsi" w:cstheme="minorHAnsi"/>
          <w:b/>
          <w:bCs/>
          <w:sz w:val="22"/>
          <w:szCs w:val="22"/>
        </w:rPr>
        <w:t>.) önkormányzati rendelete</w:t>
      </w:r>
    </w:p>
    <w:p w14:paraId="1681D259" w14:textId="77777777" w:rsidR="0021591D" w:rsidRPr="00BF5D2D" w:rsidRDefault="0021591D" w:rsidP="0021591D">
      <w:pPr>
        <w:tabs>
          <w:tab w:val="left" w:pos="-900"/>
          <w:tab w:val="left" w:pos="-720"/>
        </w:tabs>
        <w:jc w:val="center"/>
        <w:rPr>
          <w:rFonts w:asciiTheme="minorHAnsi" w:hAnsiTheme="minorHAnsi" w:cstheme="minorHAnsi"/>
          <w:b/>
          <w:bCs/>
          <w:sz w:val="22"/>
          <w:szCs w:val="22"/>
        </w:rPr>
      </w:pPr>
      <w:r w:rsidRPr="00BF5D2D">
        <w:rPr>
          <w:rFonts w:asciiTheme="minorHAnsi" w:hAnsiTheme="minorHAnsi" w:cstheme="minorHAnsi"/>
          <w:b/>
          <w:bCs/>
          <w:sz w:val="22"/>
          <w:szCs w:val="22"/>
        </w:rPr>
        <w:t>a közterület használatának szabályairól szóló 2/2011. (I.31.) önkormányzati rendelet módosításáról</w:t>
      </w:r>
    </w:p>
    <w:p w14:paraId="0D6F57A2" w14:textId="77777777" w:rsidR="0021591D" w:rsidRPr="00BF5D2D" w:rsidRDefault="0021591D" w:rsidP="0021591D">
      <w:pPr>
        <w:tabs>
          <w:tab w:val="left" w:pos="-900"/>
          <w:tab w:val="left" w:pos="-720"/>
        </w:tabs>
        <w:jc w:val="center"/>
        <w:rPr>
          <w:rFonts w:asciiTheme="minorHAnsi" w:hAnsiTheme="minorHAnsi" w:cstheme="minorHAnsi"/>
          <w:b/>
          <w:bCs/>
          <w:sz w:val="22"/>
          <w:szCs w:val="22"/>
        </w:rPr>
      </w:pPr>
    </w:p>
    <w:p w14:paraId="03819748" w14:textId="77777777" w:rsidR="0021591D" w:rsidRPr="00BF5D2D" w:rsidRDefault="0021591D" w:rsidP="0021591D">
      <w:pPr>
        <w:tabs>
          <w:tab w:val="left" w:pos="-900"/>
          <w:tab w:val="left" w:pos="-720"/>
        </w:tabs>
        <w:jc w:val="center"/>
        <w:rPr>
          <w:rFonts w:asciiTheme="minorHAnsi" w:hAnsiTheme="minorHAnsi" w:cstheme="minorHAnsi"/>
          <w:b/>
          <w:bCs/>
          <w:sz w:val="22"/>
          <w:szCs w:val="22"/>
        </w:rPr>
      </w:pPr>
    </w:p>
    <w:p w14:paraId="1D9545D4" w14:textId="77777777" w:rsidR="0021591D" w:rsidRPr="00BF5D2D" w:rsidRDefault="0021591D" w:rsidP="0021591D">
      <w:pPr>
        <w:tabs>
          <w:tab w:val="left" w:pos="-900"/>
          <w:tab w:val="left" w:pos="-720"/>
        </w:tabs>
        <w:jc w:val="center"/>
        <w:rPr>
          <w:rFonts w:asciiTheme="minorHAnsi" w:hAnsiTheme="minorHAnsi" w:cstheme="minorHAnsi"/>
          <w:b/>
          <w:bCs/>
          <w:sz w:val="22"/>
          <w:szCs w:val="22"/>
        </w:rPr>
      </w:pPr>
      <w:r w:rsidRPr="00BF5D2D">
        <w:rPr>
          <w:rFonts w:asciiTheme="minorHAnsi" w:hAnsiTheme="minorHAnsi" w:cstheme="minorHAnsi"/>
          <w:b/>
          <w:bCs/>
          <w:sz w:val="22"/>
          <w:szCs w:val="22"/>
        </w:rPr>
        <w:t>Szombathely Megyei Jogú Város Önkormányzata Közgyűlésének</w:t>
      </w:r>
    </w:p>
    <w:p w14:paraId="02A490FD" w14:textId="650B80AD" w:rsidR="0021591D" w:rsidRPr="00BF5D2D" w:rsidRDefault="0021591D" w:rsidP="0021591D">
      <w:pPr>
        <w:tabs>
          <w:tab w:val="left" w:pos="-900"/>
          <w:tab w:val="left" w:pos="-720"/>
        </w:tabs>
        <w:jc w:val="center"/>
        <w:rPr>
          <w:rFonts w:asciiTheme="minorHAnsi" w:hAnsiTheme="minorHAnsi" w:cstheme="minorHAnsi"/>
          <w:b/>
          <w:bCs/>
          <w:sz w:val="22"/>
          <w:szCs w:val="22"/>
        </w:rPr>
      </w:pPr>
      <w:r w:rsidRPr="00BF5D2D">
        <w:rPr>
          <w:rFonts w:asciiTheme="minorHAnsi" w:hAnsiTheme="minorHAnsi" w:cstheme="minorHAnsi"/>
          <w:b/>
          <w:bCs/>
          <w:sz w:val="22"/>
          <w:szCs w:val="22"/>
        </w:rPr>
        <w:t xml:space="preserve"> </w:t>
      </w:r>
      <w:r>
        <w:rPr>
          <w:rFonts w:asciiTheme="minorHAnsi" w:hAnsiTheme="minorHAnsi" w:cstheme="minorHAnsi"/>
          <w:b/>
          <w:bCs/>
          <w:sz w:val="22"/>
          <w:szCs w:val="22"/>
        </w:rPr>
        <w:t>10</w:t>
      </w:r>
      <w:r w:rsidRPr="00BF5D2D">
        <w:rPr>
          <w:rFonts w:asciiTheme="minorHAnsi" w:hAnsiTheme="minorHAnsi" w:cstheme="minorHAnsi"/>
          <w:b/>
          <w:bCs/>
          <w:sz w:val="22"/>
          <w:szCs w:val="22"/>
        </w:rPr>
        <w:t>/2026. (</w:t>
      </w:r>
      <w:r>
        <w:rPr>
          <w:rFonts w:asciiTheme="minorHAnsi" w:hAnsiTheme="minorHAnsi" w:cstheme="minorHAnsi"/>
          <w:b/>
          <w:bCs/>
          <w:sz w:val="22"/>
          <w:szCs w:val="22"/>
        </w:rPr>
        <w:t>IV.30</w:t>
      </w:r>
      <w:r w:rsidRPr="00BF5D2D">
        <w:rPr>
          <w:rFonts w:asciiTheme="minorHAnsi" w:hAnsiTheme="minorHAnsi" w:cstheme="minorHAnsi"/>
          <w:b/>
          <w:bCs/>
          <w:sz w:val="22"/>
          <w:szCs w:val="22"/>
        </w:rPr>
        <w:t>.) önkormányzati rendelete</w:t>
      </w:r>
    </w:p>
    <w:p w14:paraId="7E5AEB82" w14:textId="77777777" w:rsidR="0021591D" w:rsidRPr="00BF5D2D" w:rsidRDefault="0021591D" w:rsidP="0021591D">
      <w:pPr>
        <w:tabs>
          <w:tab w:val="left" w:pos="-900"/>
          <w:tab w:val="left" w:pos="-720"/>
        </w:tabs>
        <w:jc w:val="center"/>
        <w:rPr>
          <w:rFonts w:asciiTheme="minorHAnsi" w:hAnsiTheme="minorHAnsi" w:cstheme="minorHAnsi"/>
          <w:b/>
          <w:bCs/>
          <w:sz w:val="22"/>
          <w:szCs w:val="22"/>
        </w:rPr>
      </w:pPr>
      <w:r w:rsidRPr="00BF5D2D">
        <w:rPr>
          <w:rFonts w:asciiTheme="minorHAnsi" w:hAnsiTheme="minorHAnsi" w:cstheme="minorHAnsi"/>
          <w:b/>
          <w:bCs/>
          <w:sz w:val="22"/>
          <w:szCs w:val="22"/>
        </w:rPr>
        <w:t xml:space="preserve">a települési támogatás keretében nyújtott ellátások és a szociális szolgáltatások helyi szabályzásáról szóló </w:t>
      </w:r>
    </w:p>
    <w:p w14:paraId="0109E3E0" w14:textId="77777777" w:rsidR="0021591D" w:rsidRPr="00BF5D2D" w:rsidRDefault="0021591D" w:rsidP="0021591D">
      <w:pPr>
        <w:tabs>
          <w:tab w:val="left" w:pos="-900"/>
          <w:tab w:val="left" w:pos="-720"/>
        </w:tabs>
        <w:jc w:val="center"/>
        <w:rPr>
          <w:rFonts w:asciiTheme="minorHAnsi" w:hAnsiTheme="minorHAnsi" w:cstheme="minorHAnsi"/>
          <w:b/>
          <w:bCs/>
          <w:sz w:val="22"/>
          <w:szCs w:val="22"/>
        </w:rPr>
      </w:pPr>
      <w:r w:rsidRPr="00BF5D2D">
        <w:rPr>
          <w:rFonts w:asciiTheme="minorHAnsi" w:hAnsiTheme="minorHAnsi" w:cstheme="minorHAnsi"/>
          <w:b/>
          <w:bCs/>
          <w:sz w:val="22"/>
          <w:szCs w:val="22"/>
        </w:rPr>
        <w:t>8/2015. (II. 27.) önkormányzati rendelet módosításáról</w:t>
      </w:r>
    </w:p>
    <w:p w14:paraId="7377C656" w14:textId="77777777" w:rsidR="0021591D" w:rsidRPr="00BF5D2D" w:rsidRDefault="0021591D" w:rsidP="0021591D">
      <w:pPr>
        <w:tabs>
          <w:tab w:val="left" w:pos="-900"/>
          <w:tab w:val="left" w:pos="-720"/>
        </w:tabs>
        <w:jc w:val="both"/>
        <w:rPr>
          <w:rFonts w:asciiTheme="minorHAnsi" w:hAnsiTheme="minorHAnsi" w:cstheme="minorHAnsi"/>
          <w:bCs/>
          <w:sz w:val="22"/>
          <w:szCs w:val="22"/>
        </w:rPr>
      </w:pPr>
    </w:p>
    <w:p w14:paraId="5500D9C3" w14:textId="77777777" w:rsidR="0021591D" w:rsidRPr="00BF5D2D" w:rsidRDefault="0021591D" w:rsidP="0021591D">
      <w:pPr>
        <w:tabs>
          <w:tab w:val="left" w:pos="-900"/>
          <w:tab w:val="left" w:pos="-720"/>
        </w:tabs>
        <w:jc w:val="center"/>
        <w:rPr>
          <w:rFonts w:asciiTheme="minorHAnsi" w:hAnsiTheme="minorHAnsi" w:cstheme="minorHAnsi"/>
          <w:b/>
          <w:sz w:val="22"/>
          <w:szCs w:val="22"/>
          <w:u w:val="single"/>
        </w:rPr>
      </w:pPr>
    </w:p>
    <w:p w14:paraId="1CAEF146" w14:textId="77777777" w:rsidR="0021591D" w:rsidRPr="00BF5D2D" w:rsidRDefault="0021591D" w:rsidP="0021591D">
      <w:pPr>
        <w:tabs>
          <w:tab w:val="left" w:pos="-900"/>
          <w:tab w:val="left" w:pos="-720"/>
        </w:tabs>
        <w:jc w:val="center"/>
        <w:rPr>
          <w:rFonts w:asciiTheme="minorHAnsi" w:hAnsiTheme="minorHAnsi" w:cstheme="minorHAnsi"/>
          <w:b/>
          <w:bCs/>
          <w:sz w:val="22"/>
          <w:szCs w:val="22"/>
          <w:u w:val="single"/>
        </w:rPr>
      </w:pPr>
      <w:r w:rsidRPr="00BF5D2D">
        <w:rPr>
          <w:rFonts w:asciiTheme="minorHAnsi" w:hAnsiTheme="minorHAnsi" w:cstheme="minorHAnsi"/>
          <w:b/>
          <w:sz w:val="22"/>
          <w:szCs w:val="22"/>
          <w:u w:val="single"/>
        </w:rPr>
        <w:t>127/</w:t>
      </w:r>
      <w:r w:rsidRPr="00BF5D2D">
        <w:rPr>
          <w:rFonts w:asciiTheme="minorHAnsi" w:hAnsiTheme="minorHAnsi" w:cstheme="minorHAnsi"/>
          <w:b/>
          <w:bCs/>
          <w:sz w:val="22"/>
          <w:szCs w:val="22"/>
          <w:u w:val="single"/>
        </w:rPr>
        <w:t>2026. (IV.30.) Kgy. számú határozat</w:t>
      </w:r>
    </w:p>
    <w:p w14:paraId="7E6ABF53" w14:textId="77777777" w:rsidR="0021591D" w:rsidRPr="00BF5D2D" w:rsidRDefault="0021591D" w:rsidP="0021591D">
      <w:pPr>
        <w:tabs>
          <w:tab w:val="left" w:pos="-900"/>
          <w:tab w:val="left" w:pos="-720"/>
        </w:tabs>
        <w:jc w:val="both"/>
        <w:rPr>
          <w:rFonts w:asciiTheme="minorHAnsi" w:hAnsiTheme="minorHAnsi" w:cstheme="minorHAnsi"/>
          <w:b/>
          <w:bCs/>
          <w:sz w:val="22"/>
          <w:szCs w:val="22"/>
          <w:u w:val="single"/>
        </w:rPr>
      </w:pPr>
    </w:p>
    <w:p w14:paraId="603ADC7F" w14:textId="77777777" w:rsidR="0021591D" w:rsidRPr="00BF5D2D" w:rsidRDefault="0021591D" w:rsidP="0021591D">
      <w:pPr>
        <w:numPr>
          <w:ilvl w:val="0"/>
          <w:numId w:val="1"/>
        </w:numPr>
        <w:tabs>
          <w:tab w:val="left" w:pos="-900"/>
          <w:tab w:val="left" w:pos="-720"/>
        </w:tabs>
        <w:jc w:val="both"/>
        <w:rPr>
          <w:rFonts w:asciiTheme="minorHAnsi" w:hAnsiTheme="minorHAnsi" w:cstheme="minorHAnsi"/>
          <w:bCs/>
          <w:sz w:val="22"/>
          <w:szCs w:val="22"/>
        </w:rPr>
      </w:pPr>
      <w:r w:rsidRPr="00BF5D2D">
        <w:rPr>
          <w:rFonts w:asciiTheme="minorHAnsi" w:hAnsiTheme="minorHAnsi" w:cstheme="minorHAnsi"/>
          <w:bCs/>
          <w:sz w:val="22"/>
          <w:szCs w:val="22"/>
        </w:rPr>
        <w:t xml:space="preserve">Szombathely Megyei Jogú Város Közgyűlése jóváhagyja, hogy Szombathely Megyei Jogú Város Önkormányzata és a </w:t>
      </w:r>
      <w:proofErr w:type="spellStart"/>
      <w:r w:rsidRPr="00BF5D2D">
        <w:rPr>
          <w:rFonts w:asciiTheme="minorHAnsi" w:hAnsiTheme="minorHAnsi" w:cstheme="minorHAnsi"/>
          <w:bCs/>
          <w:sz w:val="22"/>
          <w:szCs w:val="22"/>
        </w:rPr>
        <w:t>Blaguss</w:t>
      </w:r>
      <w:proofErr w:type="spellEnd"/>
      <w:r w:rsidRPr="00BF5D2D">
        <w:rPr>
          <w:rFonts w:asciiTheme="minorHAnsi" w:hAnsiTheme="minorHAnsi" w:cstheme="minorHAnsi"/>
          <w:bCs/>
          <w:sz w:val="22"/>
          <w:szCs w:val="22"/>
        </w:rPr>
        <w:t xml:space="preserve"> Agora Hungary Kft között létrejött - a közlekedési támogatás felhasználásából adódó feladatok lebonyolítását és az elszámolás rendjét szabályozó - megállapodásban a települési támogatás keretében nyújtott ellátások és a szociális szolgáltatások helyi szabályzásáról szóló 8/2015. (II.27.) önkormányzati rendelet 14/A. §-</w:t>
      </w:r>
      <w:proofErr w:type="spellStart"/>
      <w:r w:rsidRPr="00BF5D2D">
        <w:rPr>
          <w:rFonts w:asciiTheme="minorHAnsi" w:hAnsiTheme="minorHAnsi" w:cstheme="minorHAnsi"/>
          <w:bCs/>
          <w:sz w:val="22"/>
          <w:szCs w:val="22"/>
        </w:rPr>
        <w:t>ának</w:t>
      </w:r>
      <w:proofErr w:type="spellEnd"/>
      <w:r w:rsidRPr="00BF5D2D">
        <w:rPr>
          <w:rFonts w:asciiTheme="minorHAnsi" w:hAnsiTheme="minorHAnsi" w:cstheme="minorHAnsi"/>
          <w:bCs/>
          <w:sz w:val="22"/>
          <w:szCs w:val="22"/>
        </w:rPr>
        <w:t xml:space="preserve"> módosításából adódó változások átvezetésre kerüljenek.</w:t>
      </w:r>
    </w:p>
    <w:p w14:paraId="4D29CC07" w14:textId="77777777" w:rsidR="0021591D" w:rsidRPr="00BF5D2D" w:rsidRDefault="0021591D" w:rsidP="0021591D">
      <w:pPr>
        <w:tabs>
          <w:tab w:val="left" w:pos="-900"/>
          <w:tab w:val="left" w:pos="-720"/>
        </w:tabs>
        <w:ind w:left="720"/>
        <w:jc w:val="both"/>
        <w:rPr>
          <w:rFonts w:asciiTheme="minorHAnsi" w:hAnsiTheme="minorHAnsi" w:cstheme="minorHAnsi"/>
          <w:bCs/>
          <w:sz w:val="22"/>
          <w:szCs w:val="22"/>
        </w:rPr>
      </w:pPr>
    </w:p>
    <w:p w14:paraId="578504DA" w14:textId="77777777" w:rsidR="0021591D" w:rsidRPr="00BF5D2D" w:rsidRDefault="0021591D" w:rsidP="0021591D">
      <w:pPr>
        <w:numPr>
          <w:ilvl w:val="0"/>
          <w:numId w:val="1"/>
        </w:numPr>
        <w:tabs>
          <w:tab w:val="left" w:pos="-900"/>
          <w:tab w:val="left" w:pos="-720"/>
        </w:tabs>
        <w:jc w:val="both"/>
        <w:rPr>
          <w:rFonts w:asciiTheme="minorHAnsi" w:hAnsiTheme="minorHAnsi" w:cstheme="minorHAnsi"/>
          <w:bCs/>
          <w:sz w:val="22"/>
          <w:szCs w:val="22"/>
        </w:rPr>
      </w:pPr>
      <w:r w:rsidRPr="00BF5D2D">
        <w:rPr>
          <w:rFonts w:asciiTheme="minorHAnsi" w:hAnsiTheme="minorHAnsi" w:cstheme="minorHAnsi"/>
          <w:bCs/>
          <w:sz w:val="22"/>
          <w:szCs w:val="22"/>
        </w:rPr>
        <w:t xml:space="preserve">A Közgyűlés felhatalmazza a polgármestert a megállapodás aláírására. </w:t>
      </w:r>
    </w:p>
    <w:p w14:paraId="25181702" w14:textId="77777777" w:rsidR="0021591D" w:rsidRPr="00BF5D2D" w:rsidRDefault="0021591D" w:rsidP="0021591D">
      <w:pPr>
        <w:tabs>
          <w:tab w:val="left" w:pos="-900"/>
          <w:tab w:val="left" w:pos="-720"/>
        </w:tabs>
        <w:jc w:val="both"/>
        <w:rPr>
          <w:rFonts w:asciiTheme="minorHAnsi" w:hAnsiTheme="minorHAnsi" w:cstheme="minorHAnsi"/>
          <w:bCs/>
          <w:sz w:val="22"/>
          <w:szCs w:val="22"/>
        </w:rPr>
      </w:pPr>
    </w:p>
    <w:p w14:paraId="28376C36" w14:textId="77777777" w:rsidR="0021591D" w:rsidRPr="00BF5D2D" w:rsidRDefault="0021591D" w:rsidP="0021591D">
      <w:pPr>
        <w:tabs>
          <w:tab w:val="left" w:pos="-900"/>
          <w:tab w:val="left" w:pos="-720"/>
        </w:tabs>
        <w:jc w:val="both"/>
        <w:rPr>
          <w:rFonts w:asciiTheme="minorHAnsi" w:hAnsiTheme="minorHAnsi" w:cstheme="minorHAnsi"/>
          <w:bCs/>
          <w:sz w:val="22"/>
          <w:szCs w:val="22"/>
        </w:rPr>
      </w:pPr>
      <w:r w:rsidRPr="00BF5D2D">
        <w:rPr>
          <w:rFonts w:asciiTheme="minorHAnsi" w:hAnsiTheme="minorHAnsi" w:cstheme="minorHAnsi"/>
          <w:b/>
          <w:bCs/>
          <w:sz w:val="22"/>
          <w:szCs w:val="22"/>
          <w:u w:val="single"/>
        </w:rPr>
        <w:t>Felelősök:</w:t>
      </w:r>
      <w:r w:rsidRPr="00BF5D2D">
        <w:rPr>
          <w:rFonts w:asciiTheme="minorHAnsi" w:hAnsiTheme="minorHAnsi" w:cstheme="minorHAnsi"/>
          <w:bCs/>
          <w:sz w:val="22"/>
          <w:szCs w:val="22"/>
        </w:rPr>
        <w:tab/>
        <w:t xml:space="preserve">Dr. </w:t>
      </w:r>
      <w:proofErr w:type="spellStart"/>
      <w:r w:rsidRPr="00BF5D2D">
        <w:rPr>
          <w:rFonts w:asciiTheme="minorHAnsi" w:hAnsiTheme="minorHAnsi" w:cstheme="minorHAnsi"/>
          <w:bCs/>
          <w:sz w:val="22"/>
          <w:szCs w:val="22"/>
        </w:rPr>
        <w:t>Nemény</w:t>
      </w:r>
      <w:proofErr w:type="spellEnd"/>
      <w:r w:rsidRPr="00BF5D2D">
        <w:rPr>
          <w:rFonts w:asciiTheme="minorHAnsi" w:hAnsiTheme="minorHAnsi" w:cstheme="minorHAnsi"/>
          <w:bCs/>
          <w:sz w:val="22"/>
          <w:szCs w:val="22"/>
        </w:rPr>
        <w:t xml:space="preserve"> András polgármester</w:t>
      </w:r>
    </w:p>
    <w:p w14:paraId="713F2E34" w14:textId="77777777" w:rsidR="0021591D" w:rsidRPr="00BF5D2D" w:rsidRDefault="0021591D" w:rsidP="0021591D">
      <w:pPr>
        <w:tabs>
          <w:tab w:val="left" w:pos="-900"/>
          <w:tab w:val="left" w:pos="-720"/>
        </w:tabs>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Cs/>
          <w:sz w:val="22"/>
          <w:szCs w:val="22"/>
        </w:rPr>
        <w:tab/>
        <w:t>Dr. László Győző alpolgármester</w:t>
      </w:r>
    </w:p>
    <w:p w14:paraId="1FDC71E3" w14:textId="77777777" w:rsidR="0021591D" w:rsidRPr="00BF5D2D" w:rsidRDefault="0021591D" w:rsidP="0021591D">
      <w:pPr>
        <w:tabs>
          <w:tab w:val="left" w:pos="-900"/>
          <w:tab w:val="left" w:pos="-720"/>
        </w:tabs>
        <w:jc w:val="both"/>
        <w:rPr>
          <w:rFonts w:asciiTheme="minorHAnsi" w:hAnsiTheme="minorHAnsi" w:cstheme="minorHAnsi"/>
          <w:bCs/>
          <w:sz w:val="22"/>
          <w:szCs w:val="22"/>
        </w:rPr>
      </w:pPr>
      <w:r w:rsidRPr="00BF5D2D">
        <w:rPr>
          <w:rFonts w:asciiTheme="minorHAnsi" w:hAnsiTheme="minorHAnsi" w:cstheme="minorHAnsi"/>
          <w:bCs/>
          <w:sz w:val="22"/>
          <w:szCs w:val="22"/>
        </w:rPr>
        <w:t xml:space="preserve">                            /a végrehajtás előkészítéséért:</w:t>
      </w:r>
    </w:p>
    <w:p w14:paraId="6709C1A4" w14:textId="77777777" w:rsidR="0021591D" w:rsidRPr="00BF5D2D" w:rsidRDefault="0021591D" w:rsidP="0021591D">
      <w:pPr>
        <w:tabs>
          <w:tab w:val="left" w:pos="-900"/>
          <w:tab w:val="left" w:pos="-720"/>
        </w:tabs>
        <w:jc w:val="both"/>
        <w:rPr>
          <w:rFonts w:asciiTheme="minorHAnsi" w:hAnsiTheme="minorHAnsi" w:cstheme="minorHAnsi"/>
          <w:bCs/>
          <w:sz w:val="22"/>
          <w:szCs w:val="22"/>
        </w:rPr>
      </w:pPr>
      <w:r w:rsidRPr="00BF5D2D">
        <w:rPr>
          <w:rFonts w:asciiTheme="minorHAnsi" w:hAnsiTheme="minorHAnsi" w:cstheme="minorHAnsi"/>
          <w:bCs/>
          <w:sz w:val="22"/>
          <w:szCs w:val="22"/>
        </w:rPr>
        <w:t xml:space="preserve">                            Vinczéné dr. Menyhárt Mária az Egészségügyi és Közszolgálati Osztály vezetője/</w:t>
      </w:r>
    </w:p>
    <w:p w14:paraId="7C56A8E9" w14:textId="77777777" w:rsidR="0021591D" w:rsidRPr="00BF5D2D" w:rsidRDefault="0021591D" w:rsidP="0021591D">
      <w:pPr>
        <w:tabs>
          <w:tab w:val="left" w:pos="-900"/>
          <w:tab w:val="left" w:pos="-720"/>
        </w:tabs>
        <w:jc w:val="both"/>
        <w:rPr>
          <w:rFonts w:asciiTheme="minorHAnsi" w:hAnsiTheme="minorHAnsi" w:cstheme="minorHAnsi"/>
          <w:bCs/>
          <w:sz w:val="22"/>
          <w:szCs w:val="22"/>
        </w:rPr>
      </w:pPr>
    </w:p>
    <w:p w14:paraId="239AE7E9" w14:textId="77777777" w:rsidR="0021591D" w:rsidRPr="00BF5D2D" w:rsidRDefault="0021591D" w:rsidP="0021591D">
      <w:pPr>
        <w:tabs>
          <w:tab w:val="left" w:pos="-900"/>
          <w:tab w:val="left" w:pos="-720"/>
        </w:tabs>
        <w:jc w:val="both"/>
        <w:rPr>
          <w:rFonts w:asciiTheme="minorHAnsi" w:hAnsiTheme="minorHAnsi" w:cstheme="minorHAnsi"/>
          <w:bCs/>
          <w:sz w:val="22"/>
          <w:szCs w:val="22"/>
        </w:rPr>
      </w:pPr>
      <w:r w:rsidRPr="00BF5D2D">
        <w:rPr>
          <w:rFonts w:asciiTheme="minorHAnsi" w:hAnsiTheme="minorHAnsi" w:cstheme="minorHAnsi"/>
          <w:b/>
          <w:bCs/>
          <w:sz w:val="22"/>
          <w:szCs w:val="22"/>
        </w:rPr>
        <w:t xml:space="preserve"> </w:t>
      </w:r>
      <w:r w:rsidRPr="00BF5D2D">
        <w:rPr>
          <w:rFonts w:asciiTheme="minorHAnsi" w:hAnsiTheme="minorHAnsi" w:cstheme="minorHAnsi"/>
          <w:b/>
          <w:bCs/>
          <w:sz w:val="22"/>
          <w:szCs w:val="22"/>
          <w:u w:val="single"/>
        </w:rPr>
        <w:t>Határidő:</w:t>
      </w:r>
      <w:r w:rsidRPr="00BF5D2D">
        <w:rPr>
          <w:rFonts w:asciiTheme="minorHAnsi" w:hAnsiTheme="minorHAnsi" w:cstheme="minorHAnsi"/>
          <w:b/>
          <w:bCs/>
          <w:sz w:val="22"/>
          <w:szCs w:val="22"/>
        </w:rPr>
        <w:tab/>
      </w:r>
      <w:r w:rsidRPr="00BF5D2D">
        <w:rPr>
          <w:rFonts w:asciiTheme="minorHAnsi" w:hAnsiTheme="minorHAnsi" w:cstheme="minorHAnsi"/>
          <w:bCs/>
          <w:sz w:val="22"/>
          <w:szCs w:val="22"/>
        </w:rPr>
        <w:t>azonnal /az 1. pont vonatkozásában/</w:t>
      </w:r>
    </w:p>
    <w:p w14:paraId="08BF9377" w14:textId="77777777" w:rsidR="0021591D" w:rsidRPr="00BF5D2D" w:rsidRDefault="0021591D" w:rsidP="0021591D">
      <w:pPr>
        <w:tabs>
          <w:tab w:val="left" w:pos="-900"/>
          <w:tab w:val="left" w:pos="-720"/>
        </w:tabs>
        <w:jc w:val="both"/>
        <w:rPr>
          <w:rFonts w:asciiTheme="minorHAnsi" w:hAnsiTheme="minorHAnsi" w:cstheme="minorHAnsi"/>
          <w:bCs/>
          <w:sz w:val="22"/>
          <w:szCs w:val="22"/>
        </w:rPr>
      </w:pPr>
      <w:r w:rsidRPr="00BF5D2D">
        <w:rPr>
          <w:rFonts w:asciiTheme="minorHAnsi" w:hAnsiTheme="minorHAnsi" w:cstheme="minorHAnsi"/>
          <w:bCs/>
          <w:sz w:val="22"/>
          <w:szCs w:val="22"/>
        </w:rPr>
        <w:t xml:space="preserve">                            2026. május 31. /a 2. pont vonatkozásában/</w:t>
      </w:r>
    </w:p>
    <w:p w14:paraId="3888EA16" w14:textId="77777777" w:rsidR="0021591D" w:rsidRPr="00BF5D2D" w:rsidRDefault="0021591D" w:rsidP="0021591D">
      <w:pPr>
        <w:rPr>
          <w:rFonts w:asciiTheme="minorHAnsi" w:hAnsiTheme="minorHAnsi" w:cstheme="minorHAnsi"/>
          <w:b/>
          <w:bCs/>
          <w:sz w:val="22"/>
          <w:szCs w:val="22"/>
          <w:u w:val="single"/>
        </w:rPr>
      </w:pPr>
    </w:p>
    <w:p w14:paraId="77892E1F" w14:textId="77777777" w:rsidR="0021591D" w:rsidRPr="00BF5D2D" w:rsidRDefault="0021591D" w:rsidP="0021591D">
      <w:pPr>
        <w:rPr>
          <w:rFonts w:asciiTheme="minorHAnsi" w:hAnsiTheme="minorHAnsi" w:cstheme="minorHAnsi"/>
          <w:b/>
          <w:bCs/>
          <w:sz w:val="22"/>
          <w:szCs w:val="22"/>
          <w:u w:val="single"/>
        </w:rPr>
      </w:pPr>
    </w:p>
    <w:p w14:paraId="64BB5D2F" w14:textId="77777777" w:rsidR="0021591D" w:rsidRPr="00BF5D2D" w:rsidRDefault="0021591D" w:rsidP="0021591D">
      <w:pPr>
        <w:tabs>
          <w:tab w:val="left" w:pos="-900"/>
          <w:tab w:val="left" w:pos="-720"/>
        </w:tabs>
        <w:jc w:val="both"/>
        <w:rPr>
          <w:rFonts w:asciiTheme="minorHAnsi" w:hAnsiTheme="minorHAnsi" w:cstheme="minorHAnsi"/>
          <w:b/>
          <w:sz w:val="22"/>
          <w:szCs w:val="22"/>
        </w:rPr>
      </w:pPr>
      <w:r w:rsidRPr="00BF5D2D">
        <w:rPr>
          <w:rFonts w:asciiTheme="minorHAnsi" w:hAnsiTheme="minorHAnsi" w:cstheme="minorHAnsi"/>
          <w:b/>
          <w:sz w:val="22"/>
          <w:szCs w:val="22"/>
        </w:rPr>
        <w:t>5./</w:t>
      </w:r>
      <w:r w:rsidRPr="00BF5D2D">
        <w:rPr>
          <w:rFonts w:asciiTheme="minorHAnsi" w:hAnsiTheme="minorHAnsi" w:cstheme="minorHAnsi"/>
          <w:b/>
          <w:sz w:val="22"/>
          <w:szCs w:val="22"/>
        </w:rPr>
        <w:tab/>
        <w:t>Javaslat fogorvosi szolgáltatási díjak meghatározására</w:t>
      </w:r>
    </w:p>
    <w:p w14:paraId="02F2D315"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
          <w:sz w:val="22"/>
          <w:szCs w:val="22"/>
          <w:u w:val="single"/>
        </w:rPr>
        <w:t>Előadók:</w:t>
      </w:r>
      <w:r w:rsidRPr="00BF5D2D">
        <w:rPr>
          <w:rFonts w:asciiTheme="minorHAnsi" w:hAnsiTheme="minorHAnsi" w:cstheme="minorHAnsi"/>
          <w:bCs/>
          <w:sz w:val="22"/>
          <w:szCs w:val="22"/>
        </w:rPr>
        <w:t xml:space="preserve"> </w:t>
      </w:r>
      <w:r w:rsidRPr="00BF5D2D">
        <w:rPr>
          <w:rFonts w:asciiTheme="minorHAnsi" w:hAnsiTheme="minorHAnsi" w:cstheme="minorHAnsi"/>
          <w:bCs/>
          <w:sz w:val="22"/>
          <w:szCs w:val="22"/>
        </w:rPr>
        <w:tab/>
        <w:t xml:space="preserve">Dr. </w:t>
      </w:r>
      <w:proofErr w:type="spellStart"/>
      <w:r w:rsidRPr="00BF5D2D">
        <w:rPr>
          <w:rFonts w:asciiTheme="minorHAnsi" w:hAnsiTheme="minorHAnsi" w:cstheme="minorHAnsi"/>
          <w:bCs/>
          <w:sz w:val="22"/>
          <w:szCs w:val="22"/>
        </w:rPr>
        <w:t>Nemény</w:t>
      </w:r>
      <w:proofErr w:type="spellEnd"/>
      <w:r w:rsidRPr="00BF5D2D">
        <w:rPr>
          <w:rFonts w:asciiTheme="minorHAnsi" w:hAnsiTheme="minorHAnsi" w:cstheme="minorHAnsi"/>
          <w:bCs/>
          <w:sz w:val="22"/>
          <w:szCs w:val="22"/>
        </w:rPr>
        <w:t xml:space="preserve"> András polgármester</w:t>
      </w:r>
    </w:p>
    <w:p w14:paraId="38987B89" w14:textId="77777777" w:rsidR="0021591D" w:rsidRPr="00BF5D2D" w:rsidRDefault="0021591D" w:rsidP="0021591D">
      <w:pPr>
        <w:tabs>
          <w:tab w:val="left" w:pos="-900"/>
          <w:tab w:val="left" w:pos="-720"/>
          <w:tab w:val="left" w:pos="2340"/>
        </w:tabs>
        <w:jc w:val="both"/>
        <w:rPr>
          <w:rFonts w:asciiTheme="minorHAnsi" w:hAnsiTheme="minorHAnsi" w:cstheme="minorHAnsi"/>
          <w:bCs/>
          <w:sz w:val="22"/>
          <w:szCs w:val="22"/>
        </w:rPr>
      </w:pPr>
      <w:r w:rsidRPr="00BF5D2D">
        <w:rPr>
          <w:rFonts w:asciiTheme="minorHAnsi" w:hAnsiTheme="minorHAnsi" w:cstheme="minorHAnsi"/>
          <w:bCs/>
          <w:sz w:val="22"/>
          <w:szCs w:val="22"/>
        </w:rPr>
        <w:t xml:space="preserve">                                           Dr. László Győző alpolgármester</w:t>
      </w:r>
    </w:p>
    <w:p w14:paraId="4CC8055F" w14:textId="77777777" w:rsidR="0021591D" w:rsidRPr="00BF5D2D" w:rsidRDefault="0021591D" w:rsidP="0021591D">
      <w:pPr>
        <w:tabs>
          <w:tab w:val="left" w:pos="-900"/>
          <w:tab w:val="left" w:pos="-720"/>
          <w:tab w:val="left" w:pos="2340"/>
        </w:tabs>
        <w:jc w:val="both"/>
        <w:rPr>
          <w:rFonts w:asciiTheme="minorHAnsi" w:hAnsiTheme="minorHAnsi" w:cstheme="minorHAnsi"/>
          <w:bCs/>
          <w:sz w:val="22"/>
          <w:szCs w:val="22"/>
        </w:rPr>
      </w:pPr>
    </w:p>
    <w:p w14:paraId="29C1300F" w14:textId="77777777" w:rsidR="0021591D" w:rsidRPr="00BF5D2D" w:rsidRDefault="0021591D" w:rsidP="0021591D">
      <w:pPr>
        <w:tabs>
          <w:tab w:val="left" w:pos="567"/>
          <w:tab w:val="left" w:pos="4536"/>
        </w:tabs>
        <w:jc w:val="center"/>
        <w:rPr>
          <w:rFonts w:asciiTheme="minorHAnsi" w:hAnsiTheme="minorHAnsi" w:cstheme="minorHAnsi"/>
          <w:b/>
          <w:sz w:val="22"/>
          <w:szCs w:val="22"/>
          <w:u w:val="single"/>
        </w:rPr>
      </w:pPr>
      <w:r w:rsidRPr="00BF5D2D">
        <w:rPr>
          <w:rFonts w:asciiTheme="minorHAnsi" w:hAnsiTheme="minorHAnsi" w:cstheme="minorHAnsi"/>
          <w:b/>
          <w:sz w:val="22"/>
          <w:szCs w:val="22"/>
          <w:u w:val="single"/>
        </w:rPr>
        <w:t>128/2026. (IV.30.) Kgy. sz. határozat</w:t>
      </w:r>
    </w:p>
    <w:p w14:paraId="735D6CAA" w14:textId="77777777" w:rsidR="0021591D" w:rsidRPr="00BF5D2D" w:rsidRDefault="0021591D" w:rsidP="0021591D">
      <w:pPr>
        <w:tabs>
          <w:tab w:val="left" w:pos="567"/>
          <w:tab w:val="left" w:pos="4536"/>
        </w:tabs>
        <w:jc w:val="center"/>
        <w:rPr>
          <w:rFonts w:asciiTheme="minorHAnsi" w:hAnsiTheme="minorHAnsi" w:cstheme="minorHAnsi"/>
          <w:b/>
          <w:sz w:val="22"/>
          <w:szCs w:val="22"/>
          <w:u w:val="single"/>
        </w:rPr>
      </w:pPr>
    </w:p>
    <w:p w14:paraId="621E9EF5" w14:textId="77777777" w:rsidR="0021591D" w:rsidRPr="00BF5D2D" w:rsidRDefault="0021591D" w:rsidP="0021591D">
      <w:pPr>
        <w:jc w:val="both"/>
        <w:rPr>
          <w:rFonts w:asciiTheme="minorHAnsi" w:hAnsiTheme="minorHAnsi" w:cstheme="minorHAnsi"/>
          <w:sz w:val="22"/>
          <w:szCs w:val="22"/>
        </w:rPr>
      </w:pPr>
      <w:r w:rsidRPr="00BF5D2D">
        <w:rPr>
          <w:rFonts w:asciiTheme="minorHAnsi" w:hAnsiTheme="minorHAnsi" w:cstheme="minorHAnsi"/>
          <w:color w:val="000000"/>
          <w:sz w:val="22"/>
          <w:szCs w:val="22"/>
        </w:rPr>
        <w:t xml:space="preserve">Szombathely Megyei Jogú Város Közgyűlése a fogorvosi szolgáltatási díjak meghatározásáról szóló előterjesztést megtárgyalta, és a szombathelyi alapellátásban a fogorvosi ellátás térítési díjait 2026. június 1. napjától az előterjesztés 1. és 2. számú melléklete szerinti tartalommal jóváhagyja. </w:t>
      </w:r>
    </w:p>
    <w:p w14:paraId="4BC4F7BE" w14:textId="77777777" w:rsidR="0021591D" w:rsidRPr="00BF5D2D" w:rsidRDefault="0021591D" w:rsidP="0021591D">
      <w:pPr>
        <w:jc w:val="both"/>
        <w:rPr>
          <w:rFonts w:asciiTheme="minorHAnsi" w:hAnsiTheme="minorHAnsi" w:cstheme="minorHAnsi"/>
          <w:sz w:val="22"/>
          <w:szCs w:val="22"/>
        </w:rPr>
      </w:pPr>
    </w:p>
    <w:p w14:paraId="5E610C96" w14:textId="77777777" w:rsidR="0021591D" w:rsidRPr="00BF5D2D" w:rsidRDefault="0021591D" w:rsidP="0021591D">
      <w:pPr>
        <w:tabs>
          <w:tab w:val="left" w:pos="1418"/>
          <w:tab w:val="left" w:pos="4536"/>
        </w:tabs>
        <w:jc w:val="both"/>
        <w:rPr>
          <w:rFonts w:asciiTheme="minorHAnsi" w:hAnsiTheme="minorHAnsi" w:cstheme="minorHAnsi"/>
          <w:sz w:val="22"/>
          <w:szCs w:val="22"/>
        </w:rPr>
      </w:pPr>
      <w:r w:rsidRPr="00BF5D2D">
        <w:rPr>
          <w:rFonts w:asciiTheme="minorHAnsi" w:hAnsiTheme="minorHAnsi" w:cstheme="minorHAnsi"/>
          <w:b/>
          <w:sz w:val="22"/>
          <w:szCs w:val="22"/>
          <w:u w:val="single"/>
        </w:rPr>
        <w:t>Felelősök:</w:t>
      </w:r>
      <w:r w:rsidRPr="00BF5D2D">
        <w:rPr>
          <w:rFonts w:asciiTheme="minorHAnsi" w:hAnsiTheme="minorHAnsi" w:cstheme="minorHAnsi"/>
          <w:sz w:val="22"/>
          <w:szCs w:val="22"/>
        </w:rPr>
        <w:t xml:space="preserve"> </w:t>
      </w:r>
      <w:r w:rsidRPr="00BF5D2D">
        <w:rPr>
          <w:rFonts w:asciiTheme="minorHAnsi" w:hAnsiTheme="minorHAnsi" w:cstheme="minorHAnsi"/>
          <w:sz w:val="22"/>
          <w:szCs w:val="22"/>
        </w:rPr>
        <w:tab/>
        <w:t xml:space="preserve">Dr. </w:t>
      </w:r>
      <w:proofErr w:type="spellStart"/>
      <w:r w:rsidRPr="00BF5D2D">
        <w:rPr>
          <w:rFonts w:asciiTheme="minorHAnsi" w:hAnsiTheme="minorHAnsi" w:cstheme="minorHAnsi"/>
          <w:sz w:val="22"/>
          <w:szCs w:val="22"/>
        </w:rPr>
        <w:t>Nemény</w:t>
      </w:r>
      <w:proofErr w:type="spellEnd"/>
      <w:r w:rsidRPr="00BF5D2D">
        <w:rPr>
          <w:rFonts w:asciiTheme="minorHAnsi" w:hAnsiTheme="minorHAnsi" w:cstheme="minorHAnsi"/>
          <w:sz w:val="22"/>
          <w:szCs w:val="22"/>
        </w:rPr>
        <w:t xml:space="preserve"> András polgármester</w:t>
      </w:r>
    </w:p>
    <w:p w14:paraId="4C2CCB28" w14:textId="77777777" w:rsidR="0021591D" w:rsidRPr="00BF5D2D" w:rsidRDefault="0021591D" w:rsidP="0021591D">
      <w:pPr>
        <w:tabs>
          <w:tab w:val="left" w:pos="1418"/>
          <w:tab w:val="left" w:pos="4536"/>
        </w:tabs>
        <w:jc w:val="both"/>
        <w:rPr>
          <w:rFonts w:asciiTheme="minorHAnsi" w:hAnsiTheme="minorHAnsi" w:cstheme="minorHAnsi"/>
          <w:sz w:val="22"/>
          <w:szCs w:val="22"/>
        </w:rPr>
      </w:pPr>
      <w:r w:rsidRPr="00BF5D2D">
        <w:rPr>
          <w:rFonts w:asciiTheme="minorHAnsi" w:hAnsiTheme="minorHAnsi" w:cstheme="minorHAnsi"/>
          <w:sz w:val="22"/>
          <w:szCs w:val="22"/>
        </w:rPr>
        <w:tab/>
        <w:t>Dr. László Győző alpolgármester</w:t>
      </w:r>
    </w:p>
    <w:p w14:paraId="6D7A9040" w14:textId="77777777" w:rsidR="0021591D" w:rsidRPr="00BF5D2D" w:rsidRDefault="0021591D" w:rsidP="0021591D">
      <w:pPr>
        <w:tabs>
          <w:tab w:val="left" w:pos="1418"/>
          <w:tab w:val="left" w:pos="4536"/>
        </w:tabs>
        <w:jc w:val="both"/>
        <w:rPr>
          <w:rFonts w:asciiTheme="minorHAnsi" w:hAnsiTheme="minorHAnsi" w:cstheme="minorHAnsi"/>
          <w:sz w:val="22"/>
          <w:szCs w:val="22"/>
        </w:rPr>
      </w:pPr>
      <w:r w:rsidRPr="00BF5D2D">
        <w:rPr>
          <w:rFonts w:asciiTheme="minorHAnsi" w:hAnsiTheme="minorHAnsi" w:cstheme="minorHAnsi"/>
          <w:sz w:val="22"/>
          <w:szCs w:val="22"/>
        </w:rPr>
        <w:t xml:space="preserve">              </w:t>
      </w:r>
      <w:r w:rsidRPr="00BF5D2D">
        <w:rPr>
          <w:rFonts w:asciiTheme="minorHAnsi" w:hAnsiTheme="minorHAnsi" w:cstheme="minorHAnsi"/>
          <w:sz w:val="22"/>
          <w:szCs w:val="22"/>
        </w:rPr>
        <w:tab/>
        <w:t>Szuhai Viktor az Egészségügyi Szakmai Bizottság elnöke</w:t>
      </w:r>
    </w:p>
    <w:p w14:paraId="11FCD579" w14:textId="77777777" w:rsidR="0021591D" w:rsidRPr="00BF5D2D" w:rsidRDefault="0021591D" w:rsidP="0021591D">
      <w:pPr>
        <w:tabs>
          <w:tab w:val="left" w:pos="1418"/>
          <w:tab w:val="left" w:pos="4536"/>
        </w:tabs>
        <w:jc w:val="both"/>
        <w:rPr>
          <w:rFonts w:asciiTheme="minorHAnsi" w:hAnsiTheme="minorHAnsi" w:cstheme="minorHAnsi"/>
          <w:sz w:val="22"/>
          <w:szCs w:val="22"/>
        </w:rPr>
      </w:pPr>
      <w:r w:rsidRPr="00BF5D2D">
        <w:rPr>
          <w:rFonts w:asciiTheme="minorHAnsi" w:hAnsiTheme="minorHAnsi" w:cstheme="minorHAnsi"/>
          <w:sz w:val="22"/>
          <w:szCs w:val="22"/>
        </w:rPr>
        <w:tab/>
        <w:t xml:space="preserve">Dr. Károlyi Ákos jegyző  </w:t>
      </w:r>
    </w:p>
    <w:p w14:paraId="2B963DED" w14:textId="77777777" w:rsidR="0021591D" w:rsidRPr="00BF5D2D" w:rsidRDefault="0021591D" w:rsidP="0021591D">
      <w:pPr>
        <w:tabs>
          <w:tab w:val="left" w:pos="1418"/>
          <w:tab w:val="left" w:pos="4536"/>
        </w:tabs>
        <w:ind w:left="1416"/>
        <w:jc w:val="both"/>
        <w:rPr>
          <w:rFonts w:asciiTheme="minorHAnsi" w:hAnsiTheme="minorHAnsi" w:cstheme="minorHAnsi"/>
          <w:sz w:val="22"/>
          <w:szCs w:val="22"/>
        </w:rPr>
      </w:pPr>
      <w:r w:rsidRPr="00BF5D2D">
        <w:rPr>
          <w:rFonts w:asciiTheme="minorHAnsi" w:hAnsiTheme="minorHAnsi" w:cstheme="minorHAnsi"/>
          <w:sz w:val="22"/>
          <w:szCs w:val="22"/>
        </w:rPr>
        <w:t xml:space="preserve">/a végrehajtás előkészítéséért: </w:t>
      </w:r>
    </w:p>
    <w:p w14:paraId="3DD28510" w14:textId="77777777" w:rsidR="0021591D" w:rsidRPr="00BF5D2D" w:rsidRDefault="0021591D" w:rsidP="0021591D">
      <w:pPr>
        <w:tabs>
          <w:tab w:val="left" w:pos="1418"/>
          <w:tab w:val="left" w:pos="4536"/>
        </w:tabs>
        <w:ind w:left="1416"/>
        <w:jc w:val="both"/>
        <w:rPr>
          <w:rFonts w:asciiTheme="minorHAnsi" w:hAnsiTheme="minorHAnsi" w:cstheme="minorHAnsi"/>
          <w:sz w:val="22"/>
          <w:szCs w:val="22"/>
        </w:rPr>
      </w:pPr>
      <w:r w:rsidRPr="00BF5D2D">
        <w:rPr>
          <w:rFonts w:asciiTheme="minorHAnsi" w:hAnsiTheme="minorHAnsi" w:cstheme="minorHAnsi"/>
          <w:sz w:val="22"/>
          <w:szCs w:val="22"/>
        </w:rPr>
        <w:t>Vinczéné Dr. Menyhárt Mária, az Egészségügyi és Közszolgálati Osztály vezetője</w:t>
      </w:r>
    </w:p>
    <w:p w14:paraId="50479A18" w14:textId="77777777" w:rsidR="0021591D" w:rsidRPr="00BF5D2D" w:rsidRDefault="0021591D" w:rsidP="0021591D">
      <w:pPr>
        <w:tabs>
          <w:tab w:val="left" w:pos="1418"/>
          <w:tab w:val="left" w:pos="4536"/>
        </w:tabs>
        <w:ind w:left="1416"/>
        <w:jc w:val="both"/>
        <w:rPr>
          <w:rFonts w:asciiTheme="minorHAnsi" w:hAnsiTheme="minorHAnsi" w:cstheme="minorHAnsi"/>
          <w:sz w:val="22"/>
          <w:szCs w:val="22"/>
        </w:rPr>
      </w:pPr>
      <w:r w:rsidRPr="00BF5D2D">
        <w:rPr>
          <w:rFonts w:asciiTheme="minorHAnsi" w:hAnsiTheme="minorHAnsi" w:cstheme="minorHAnsi"/>
          <w:sz w:val="22"/>
          <w:szCs w:val="22"/>
        </w:rPr>
        <w:t>Kovács Andrea, a Szombathelyi Egészségügyi és Kulturális GESZ igazgatója/</w:t>
      </w:r>
    </w:p>
    <w:tbl>
      <w:tblPr>
        <w:tblW w:w="13188" w:type="dxa"/>
        <w:jc w:val="center"/>
        <w:tblLook w:val="04A0" w:firstRow="1" w:lastRow="0" w:firstColumn="1" w:lastColumn="0" w:noHBand="0" w:noVBand="1"/>
      </w:tblPr>
      <w:tblGrid>
        <w:gridCol w:w="5245"/>
        <w:gridCol w:w="7943"/>
      </w:tblGrid>
      <w:tr w:rsidR="0021591D" w:rsidRPr="00BF5D2D" w14:paraId="7DCA0068" w14:textId="77777777" w:rsidTr="00085E87">
        <w:trPr>
          <w:jc w:val="center"/>
        </w:trPr>
        <w:tc>
          <w:tcPr>
            <w:tcW w:w="5245" w:type="dxa"/>
          </w:tcPr>
          <w:p w14:paraId="65EF580B" w14:textId="77777777" w:rsidR="0021591D" w:rsidRPr="00BF5D2D" w:rsidRDefault="0021591D" w:rsidP="00085E87">
            <w:pPr>
              <w:jc w:val="center"/>
              <w:rPr>
                <w:rFonts w:asciiTheme="minorHAnsi" w:hAnsiTheme="minorHAnsi" w:cstheme="minorHAnsi"/>
                <w:sz w:val="22"/>
                <w:szCs w:val="22"/>
              </w:rPr>
            </w:pPr>
          </w:p>
        </w:tc>
        <w:tc>
          <w:tcPr>
            <w:tcW w:w="7943" w:type="dxa"/>
            <w:vAlign w:val="center"/>
          </w:tcPr>
          <w:p w14:paraId="2A118938" w14:textId="77777777" w:rsidR="0021591D" w:rsidRPr="00BF5D2D" w:rsidRDefault="0021591D" w:rsidP="00085E87">
            <w:pPr>
              <w:rPr>
                <w:rFonts w:asciiTheme="minorHAnsi" w:hAnsiTheme="minorHAnsi" w:cstheme="minorHAnsi"/>
                <w:sz w:val="22"/>
                <w:szCs w:val="22"/>
              </w:rPr>
            </w:pPr>
          </w:p>
        </w:tc>
      </w:tr>
    </w:tbl>
    <w:p w14:paraId="497E9888" w14:textId="77777777" w:rsidR="0021591D" w:rsidRPr="00BF5D2D" w:rsidRDefault="0021591D" w:rsidP="0021591D">
      <w:pPr>
        <w:tabs>
          <w:tab w:val="left" w:pos="1418"/>
          <w:tab w:val="left" w:pos="4536"/>
        </w:tabs>
        <w:jc w:val="both"/>
        <w:rPr>
          <w:rFonts w:asciiTheme="minorHAnsi" w:hAnsiTheme="minorHAnsi" w:cstheme="minorHAnsi"/>
          <w:sz w:val="22"/>
          <w:szCs w:val="22"/>
        </w:rPr>
      </w:pPr>
      <w:r w:rsidRPr="00BF5D2D">
        <w:rPr>
          <w:rFonts w:asciiTheme="minorHAnsi" w:hAnsiTheme="minorHAnsi" w:cstheme="minorHAnsi"/>
          <w:b/>
          <w:sz w:val="22"/>
          <w:szCs w:val="22"/>
          <w:u w:val="single"/>
        </w:rPr>
        <w:t>Határidők</w:t>
      </w:r>
      <w:r w:rsidRPr="00BF5D2D">
        <w:rPr>
          <w:rFonts w:asciiTheme="minorHAnsi" w:hAnsiTheme="minorHAnsi" w:cstheme="minorHAnsi"/>
          <w:sz w:val="22"/>
          <w:szCs w:val="22"/>
          <w:u w:val="single"/>
        </w:rPr>
        <w:t>:</w:t>
      </w:r>
      <w:r w:rsidRPr="00BF5D2D">
        <w:rPr>
          <w:rFonts w:asciiTheme="minorHAnsi" w:hAnsiTheme="minorHAnsi" w:cstheme="minorHAnsi"/>
          <w:sz w:val="22"/>
          <w:szCs w:val="22"/>
        </w:rPr>
        <w:tab/>
        <w:t>azonnal</w:t>
      </w:r>
    </w:p>
    <w:p w14:paraId="18AE71E6" w14:textId="77777777" w:rsidR="0021591D" w:rsidRPr="00BF5D2D" w:rsidRDefault="0021591D" w:rsidP="0021591D">
      <w:pPr>
        <w:tabs>
          <w:tab w:val="left" w:pos="-900"/>
          <w:tab w:val="left" w:pos="-720"/>
          <w:tab w:val="left" w:pos="2340"/>
        </w:tabs>
        <w:jc w:val="both"/>
        <w:rPr>
          <w:rFonts w:asciiTheme="minorHAnsi" w:hAnsiTheme="minorHAnsi" w:cstheme="minorHAnsi"/>
          <w:bCs/>
          <w:sz w:val="22"/>
          <w:szCs w:val="22"/>
        </w:rPr>
      </w:pPr>
    </w:p>
    <w:p w14:paraId="77544BE2" w14:textId="77777777" w:rsidR="0021591D" w:rsidRPr="00BF5D2D" w:rsidRDefault="0021591D" w:rsidP="0021591D">
      <w:pPr>
        <w:ind w:left="708"/>
        <w:rPr>
          <w:rFonts w:asciiTheme="minorHAnsi" w:eastAsia="Calibri" w:hAnsiTheme="minorHAnsi" w:cstheme="minorHAnsi"/>
          <w:b/>
          <w:bCs/>
          <w:color w:val="FF0000"/>
          <w:sz w:val="22"/>
          <w:szCs w:val="22"/>
          <w:lang w:eastAsia="en-US"/>
          <w14:ligatures w14:val="standardContextual"/>
        </w:rPr>
      </w:pPr>
    </w:p>
    <w:p w14:paraId="77F01A4E" w14:textId="77777777" w:rsidR="0021591D" w:rsidRPr="00BF5D2D" w:rsidRDefault="0021591D" w:rsidP="0021591D">
      <w:pPr>
        <w:tabs>
          <w:tab w:val="left" w:pos="-900"/>
          <w:tab w:val="left" w:pos="-720"/>
        </w:tabs>
        <w:jc w:val="both"/>
        <w:rPr>
          <w:rFonts w:asciiTheme="minorHAnsi" w:hAnsiTheme="minorHAnsi" w:cstheme="minorHAnsi"/>
          <w:b/>
          <w:sz w:val="22"/>
          <w:szCs w:val="22"/>
        </w:rPr>
      </w:pPr>
      <w:r w:rsidRPr="00BF5D2D">
        <w:rPr>
          <w:rFonts w:asciiTheme="minorHAnsi" w:hAnsiTheme="minorHAnsi" w:cstheme="minorHAnsi"/>
          <w:b/>
          <w:sz w:val="22"/>
          <w:szCs w:val="22"/>
        </w:rPr>
        <w:lastRenderedPageBreak/>
        <w:t>6./</w:t>
      </w:r>
      <w:r w:rsidRPr="00BF5D2D">
        <w:rPr>
          <w:rFonts w:asciiTheme="minorHAnsi" w:hAnsiTheme="minorHAnsi" w:cstheme="minorHAnsi"/>
          <w:b/>
          <w:sz w:val="22"/>
          <w:szCs w:val="22"/>
        </w:rPr>
        <w:tab/>
        <w:t xml:space="preserve">Tájékoztató a lejárt </w:t>
      </w:r>
      <w:proofErr w:type="spellStart"/>
      <w:r w:rsidRPr="00BF5D2D">
        <w:rPr>
          <w:rFonts w:asciiTheme="minorHAnsi" w:hAnsiTheme="minorHAnsi" w:cstheme="minorHAnsi"/>
          <w:b/>
          <w:sz w:val="22"/>
          <w:szCs w:val="22"/>
        </w:rPr>
        <w:t>határidejű</w:t>
      </w:r>
      <w:proofErr w:type="spellEnd"/>
      <w:r w:rsidRPr="00BF5D2D">
        <w:rPr>
          <w:rFonts w:asciiTheme="minorHAnsi" w:hAnsiTheme="minorHAnsi" w:cstheme="minorHAnsi"/>
          <w:b/>
          <w:sz w:val="22"/>
          <w:szCs w:val="22"/>
        </w:rPr>
        <w:t xml:space="preserve"> közgyűlési határozatok végrehajtásáról</w:t>
      </w:r>
    </w:p>
    <w:p w14:paraId="512E1041"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Cs/>
          <w:sz w:val="22"/>
          <w:szCs w:val="22"/>
        </w:rPr>
        <w:tab/>
      </w:r>
      <w:r w:rsidRPr="00BF5D2D">
        <w:rPr>
          <w:rFonts w:asciiTheme="minorHAnsi" w:hAnsiTheme="minorHAnsi" w:cstheme="minorHAnsi"/>
          <w:b/>
          <w:sz w:val="22"/>
          <w:szCs w:val="22"/>
          <w:u w:val="single"/>
        </w:rPr>
        <w:t>Előadó:</w:t>
      </w:r>
      <w:r w:rsidRPr="00BF5D2D">
        <w:rPr>
          <w:rFonts w:asciiTheme="minorHAnsi" w:hAnsiTheme="minorHAnsi" w:cstheme="minorHAnsi"/>
          <w:bCs/>
          <w:sz w:val="22"/>
          <w:szCs w:val="22"/>
        </w:rPr>
        <w:t xml:space="preserve"> </w:t>
      </w:r>
      <w:r w:rsidRPr="00BF5D2D">
        <w:rPr>
          <w:rFonts w:asciiTheme="minorHAnsi" w:hAnsiTheme="minorHAnsi" w:cstheme="minorHAnsi"/>
          <w:bCs/>
          <w:sz w:val="22"/>
          <w:szCs w:val="22"/>
        </w:rPr>
        <w:tab/>
        <w:t>Dr. Károlyi Ákos jegyző</w:t>
      </w:r>
    </w:p>
    <w:p w14:paraId="6F32796F" w14:textId="77777777" w:rsidR="0021591D" w:rsidRPr="00BF5D2D" w:rsidRDefault="0021591D" w:rsidP="0021591D">
      <w:pPr>
        <w:jc w:val="both"/>
        <w:rPr>
          <w:rFonts w:asciiTheme="minorHAnsi" w:hAnsiTheme="minorHAnsi" w:cstheme="minorHAnsi"/>
          <w:bCs/>
          <w:sz w:val="22"/>
          <w:szCs w:val="22"/>
        </w:rPr>
      </w:pPr>
    </w:p>
    <w:p w14:paraId="7E697FC5" w14:textId="77777777" w:rsidR="0021591D" w:rsidRPr="00BF5D2D" w:rsidRDefault="0021591D" w:rsidP="0021591D">
      <w:pPr>
        <w:jc w:val="center"/>
        <w:rPr>
          <w:rFonts w:asciiTheme="minorHAnsi" w:hAnsiTheme="minorHAnsi" w:cstheme="minorHAnsi"/>
          <w:b/>
          <w:bCs/>
          <w:sz w:val="22"/>
          <w:szCs w:val="22"/>
          <w:u w:val="single"/>
        </w:rPr>
      </w:pPr>
      <w:r w:rsidRPr="00BF5D2D">
        <w:rPr>
          <w:rFonts w:asciiTheme="minorHAnsi" w:hAnsiTheme="minorHAnsi" w:cstheme="minorHAnsi"/>
          <w:b/>
          <w:bCs/>
          <w:sz w:val="22"/>
          <w:szCs w:val="22"/>
          <w:u w:val="single"/>
        </w:rPr>
        <w:t>129/2026. (IV.30.) Kgy. számú határozat</w:t>
      </w:r>
    </w:p>
    <w:p w14:paraId="3057B0DD" w14:textId="77777777" w:rsidR="0021591D" w:rsidRPr="00BF5D2D" w:rsidRDefault="0021591D" w:rsidP="0021591D">
      <w:pPr>
        <w:jc w:val="both"/>
        <w:rPr>
          <w:rFonts w:asciiTheme="minorHAnsi" w:hAnsiTheme="minorHAnsi" w:cstheme="minorHAnsi"/>
          <w:b/>
          <w:bCs/>
          <w:sz w:val="22"/>
          <w:szCs w:val="22"/>
          <w:u w:val="single"/>
        </w:rPr>
      </w:pPr>
    </w:p>
    <w:p w14:paraId="2F28D159"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Cs/>
          <w:sz w:val="22"/>
          <w:szCs w:val="22"/>
        </w:rPr>
        <w:t xml:space="preserve">A Közgyűlés a lejárt </w:t>
      </w:r>
      <w:proofErr w:type="spellStart"/>
      <w:r w:rsidRPr="00BF5D2D">
        <w:rPr>
          <w:rFonts w:asciiTheme="minorHAnsi" w:hAnsiTheme="minorHAnsi" w:cstheme="minorHAnsi"/>
          <w:bCs/>
          <w:sz w:val="22"/>
          <w:szCs w:val="22"/>
        </w:rPr>
        <w:t>határidejű</w:t>
      </w:r>
      <w:proofErr w:type="spellEnd"/>
      <w:r w:rsidRPr="00BF5D2D">
        <w:rPr>
          <w:rFonts w:asciiTheme="minorHAnsi" w:hAnsiTheme="minorHAnsi" w:cstheme="minorHAnsi"/>
          <w:bCs/>
          <w:sz w:val="22"/>
          <w:szCs w:val="22"/>
        </w:rPr>
        <w:t xml:space="preserve"> közgyűlési határozatok végrehajtásáról szóló tájékoztatót elfogadja.</w:t>
      </w:r>
    </w:p>
    <w:p w14:paraId="4BF40C9D" w14:textId="77777777" w:rsidR="0021591D" w:rsidRPr="00BF5D2D" w:rsidRDefault="0021591D" w:rsidP="0021591D">
      <w:pPr>
        <w:jc w:val="both"/>
        <w:rPr>
          <w:rFonts w:asciiTheme="minorHAnsi" w:hAnsiTheme="minorHAnsi" w:cstheme="minorHAnsi"/>
          <w:bCs/>
          <w:sz w:val="22"/>
          <w:szCs w:val="22"/>
        </w:rPr>
      </w:pPr>
    </w:p>
    <w:p w14:paraId="6C94AF3C"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
          <w:bCs/>
          <w:sz w:val="22"/>
          <w:szCs w:val="22"/>
          <w:u w:val="single"/>
        </w:rPr>
        <w:t>Felelős:</w:t>
      </w:r>
      <w:r w:rsidRPr="00BF5D2D">
        <w:rPr>
          <w:rFonts w:asciiTheme="minorHAnsi" w:hAnsiTheme="minorHAnsi" w:cstheme="minorHAnsi"/>
          <w:b/>
          <w:bCs/>
          <w:sz w:val="22"/>
          <w:szCs w:val="22"/>
        </w:rPr>
        <w:tab/>
      </w:r>
      <w:r w:rsidRPr="00BF5D2D">
        <w:rPr>
          <w:rFonts w:asciiTheme="minorHAnsi" w:hAnsiTheme="minorHAnsi" w:cstheme="minorHAnsi"/>
          <w:b/>
          <w:bCs/>
          <w:sz w:val="22"/>
          <w:szCs w:val="22"/>
        </w:rPr>
        <w:tab/>
      </w:r>
      <w:r w:rsidRPr="00BF5D2D">
        <w:rPr>
          <w:rFonts w:asciiTheme="minorHAnsi" w:hAnsiTheme="minorHAnsi" w:cstheme="minorHAnsi"/>
          <w:bCs/>
          <w:sz w:val="22"/>
          <w:szCs w:val="22"/>
        </w:rPr>
        <w:t>Dr. Károlyi Ákos jegyző</w:t>
      </w:r>
    </w:p>
    <w:p w14:paraId="1F138696" w14:textId="77777777" w:rsidR="0021591D" w:rsidRPr="00BF5D2D" w:rsidRDefault="0021591D" w:rsidP="0021591D">
      <w:pPr>
        <w:jc w:val="both"/>
        <w:rPr>
          <w:rFonts w:asciiTheme="minorHAnsi" w:hAnsiTheme="minorHAnsi" w:cstheme="minorHAnsi"/>
          <w:bCs/>
          <w:sz w:val="22"/>
          <w:szCs w:val="22"/>
        </w:rPr>
      </w:pPr>
    </w:p>
    <w:p w14:paraId="4B1EF0A6" w14:textId="77777777" w:rsidR="0021591D" w:rsidRPr="00BF5D2D" w:rsidRDefault="0021591D" w:rsidP="0021591D">
      <w:pPr>
        <w:jc w:val="both"/>
        <w:rPr>
          <w:rFonts w:asciiTheme="minorHAnsi" w:hAnsiTheme="minorHAnsi" w:cstheme="minorHAnsi"/>
          <w:bCs/>
          <w:sz w:val="22"/>
          <w:szCs w:val="22"/>
        </w:rPr>
      </w:pPr>
      <w:r w:rsidRPr="00BF5D2D">
        <w:rPr>
          <w:rFonts w:asciiTheme="minorHAnsi" w:hAnsiTheme="minorHAnsi" w:cstheme="minorHAnsi"/>
          <w:b/>
          <w:bCs/>
          <w:sz w:val="22"/>
          <w:szCs w:val="22"/>
          <w:u w:val="single"/>
        </w:rPr>
        <w:t>Határidő:</w:t>
      </w:r>
      <w:r w:rsidRPr="00BF5D2D">
        <w:rPr>
          <w:rFonts w:asciiTheme="minorHAnsi" w:hAnsiTheme="minorHAnsi" w:cstheme="minorHAnsi"/>
          <w:bCs/>
          <w:sz w:val="22"/>
          <w:szCs w:val="22"/>
        </w:rPr>
        <w:tab/>
        <w:t>azonnal</w:t>
      </w:r>
    </w:p>
    <w:p w14:paraId="7D02E711" w14:textId="77777777" w:rsidR="0021591D" w:rsidRPr="00BF5D2D" w:rsidRDefault="0021591D" w:rsidP="0021591D">
      <w:pPr>
        <w:jc w:val="both"/>
        <w:rPr>
          <w:rFonts w:asciiTheme="minorHAnsi" w:hAnsiTheme="minorHAnsi" w:cstheme="minorHAnsi"/>
          <w:bCs/>
          <w:sz w:val="22"/>
          <w:szCs w:val="22"/>
        </w:rPr>
      </w:pPr>
    </w:p>
    <w:p w14:paraId="7367846A" w14:textId="77777777" w:rsidR="0021591D" w:rsidRPr="00BF5D2D" w:rsidRDefault="0021591D" w:rsidP="0021591D">
      <w:pPr>
        <w:jc w:val="both"/>
        <w:rPr>
          <w:rFonts w:asciiTheme="minorHAnsi" w:hAnsiTheme="minorHAnsi" w:cstheme="minorHAnsi"/>
          <w:b/>
          <w:bCs/>
          <w:sz w:val="22"/>
          <w:szCs w:val="22"/>
          <w:u w:val="single"/>
        </w:rPr>
      </w:pPr>
      <w:r w:rsidRPr="00BF5D2D">
        <w:rPr>
          <w:rFonts w:asciiTheme="minorHAnsi" w:hAnsiTheme="minorHAnsi" w:cstheme="minorHAnsi"/>
          <w:bCs/>
          <w:i/>
          <w:iCs/>
          <w:sz w:val="22"/>
          <w:szCs w:val="22"/>
        </w:rPr>
        <w:t xml:space="preserve">                    </w:t>
      </w:r>
    </w:p>
    <w:p w14:paraId="654FBF7B" w14:textId="77777777" w:rsidR="0021591D" w:rsidRPr="00BF5D2D" w:rsidRDefault="0021591D" w:rsidP="0021591D">
      <w:pPr>
        <w:ind w:left="709" w:hanging="709"/>
        <w:jc w:val="both"/>
        <w:rPr>
          <w:rFonts w:asciiTheme="minorHAnsi" w:hAnsiTheme="minorHAnsi" w:cstheme="minorHAnsi"/>
          <w:b/>
          <w:bCs/>
          <w:sz w:val="22"/>
          <w:szCs w:val="22"/>
        </w:rPr>
      </w:pPr>
      <w:r w:rsidRPr="00BF5D2D">
        <w:rPr>
          <w:rFonts w:asciiTheme="minorHAnsi" w:hAnsiTheme="minorHAnsi" w:cstheme="minorHAnsi"/>
          <w:b/>
          <w:bCs/>
          <w:sz w:val="22"/>
          <w:szCs w:val="22"/>
        </w:rPr>
        <w:t>7./</w:t>
      </w:r>
      <w:r w:rsidRPr="00BF5D2D">
        <w:rPr>
          <w:rFonts w:asciiTheme="minorHAnsi" w:hAnsiTheme="minorHAnsi" w:cstheme="minorHAnsi"/>
          <w:b/>
          <w:bCs/>
          <w:sz w:val="22"/>
          <w:szCs w:val="22"/>
        </w:rPr>
        <w:tab/>
        <w:t>Jegyzői tájékoztató a Polgármesteri Hivatal törvényességi és hatósági munkájáról, a Hivatal tevékenységéről</w:t>
      </w:r>
    </w:p>
    <w:p w14:paraId="3F71BDF5" w14:textId="77777777" w:rsidR="0021591D" w:rsidRPr="00BF5D2D" w:rsidRDefault="0021591D" w:rsidP="0021591D">
      <w:pPr>
        <w:rPr>
          <w:rFonts w:asciiTheme="minorHAnsi" w:hAnsiTheme="minorHAnsi" w:cstheme="minorHAnsi"/>
          <w:bCs/>
          <w:sz w:val="22"/>
          <w:szCs w:val="22"/>
        </w:rPr>
      </w:pPr>
      <w:r w:rsidRPr="00BF5D2D">
        <w:rPr>
          <w:rFonts w:asciiTheme="minorHAnsi" w:hAnsiTheme="minorHAnsi" w:cstheme="minorHAnsi"/>
          <w:sz w:val="22"/>
          <w:szCs w:val="22"/>
        </w:rPr>
        <w:tab/>
      </w:r>
      <w:r w:rsidRPr="00BF5D2D">
        <w:rPr>
          <w:rFonts w:asciiTheme="minorHAnsi" w:hAnsiTheme="minorHAnsi" w:cstheme="minorHAnsi"/>
          <w:b/>
          <w:sz w:val="22"/>
          <w:szCs w:val="22"/>
          <w:u w:val="single"/>
        </w:rPr>
        <w:t>Előadó</w:t>
      </w:r>
      <w:r w:rsidRPr="00BF5D2D">
        <w:rPr>
          <w:rFonts w:asciiTheme="minorHAnsi" w:hAnsiTheme="minorHAnsi" w:cstheme="minorHAnsi"/>
          <w:b/>
          <w:sz w:val="22"/>
          <w:szCs w:val="22"/>
        </w:rPr>
        <w:t>:</w:t>
      </w:r>
      <w:r w:rsidRPr="00BF5D2D">
        <w:rPr>
          <w:rFonts w:asciiTheme="minorHAnsi" w:hAnsiTheme="minorHAnsi" w:cstheme="minorHAnsi"/>
          <w:sz w:val="22"/>
          <w:szCs w:val="22"/>
        </w:rPr>
        <w:tab/>
      </w:r>
      <w:r w:rsidRPr="00BF5D2D">
        <w:rPr>
          <w:rFonts w:asciiTheme="minorHAnsi" w:hAnsiTheme="minorHAnsi" w:cstheme="minorHAnsi"/>
          <w:sz w:val="22"/>
          <w:szCs w:val="22"/>
        </w:rPr>
        <w:tab/>
        <w:t>Dr. Károlyi Ákos jegyző</w:t>
      </w:r>
    </w:p>
    <w:p w14:paraId="0991258A" w14:textId="77777777" w:rsidR="0021591D" w:rsidRPr="00BF5D2D" w:rsidRDefault="0021591D" w:rsidP="0021591D">
      <w:pPr>
        <w:jc w:val="both"/>
        <w:rPr>
          <w:rFonts w:asciiTheme="minorHAnsi" w:hAnsiTheme="minorHAnsi" w:cstheme="minorHAnsi"/>
          <w:bCs/>
          <w:sz w:val="22"/>
          <w:szCs w:val="22"/>
        </w:rPr>
      </w:pPr>
    </w:p>
    <w:p w14:paraId="2059E831" w14:textId="77777777" w:rsidR="0021591D" w:rsidRPr="00BF5D2D" w:rsidRDefault="0021591D" w:rsidP="0021591D">
      <w:pPr>
        <w:jc w:val="center"/>
        <w:rPr>
          <w:rFonts w:asciiTheme="minorHAnsi" w:hAnsiTheme="minorHAnsi" w:cstheme="minorHAnsi"/>
          <w:b/>
          <w:bCs/>
          <w:color w:val="000000" w:themeColor="text1"/>
          <w:sz w:val="22"/>
          <w:szCs w:val="22"/>
          <w:u w:val="single"/>
        </w:rPr>
      </w:pPr>
      <w:r w:rsidRPr="00BF5D2D">
        <w:rPr>
          <w:rFonts w:asciiTheme="minorHAnsi" w:hAnsiTheme="minorHAnsi" w:cstheme="minorHAnsi"/>
          <w:b/>
          <w:bCs/>
          <w:color w:val="000000" w:themeColor="text1"/>
          <w:sz w:val="22"/>
          <w:szCs w:val="22"/>
          <w:u w:val="single"/>
        </w:rPr>
        <w:t>130/2026. (IV. 30.) Kgy. számú határozat</w:t>
      </w:r>
    </w:p>
    <w:p w14:paraId="342D5719" w14:textId="77777777" w:rsidR="0021591D" w:rsidRPr="00BF5D2D" w:rsidRDefault="0021591D" w:rsidP="0021591D">
      <w:pPr>
        <w:jc w:val="center"/>
        <w:rPr>
          <w:rFonts w:asciiTheme="minorHAnsi" w:hAnsiTheme="minorHAnsi" w:cstheme="minorHAnsi"/>
          <w:b/>
          <w:bCs/>
          <w:color w:val="000000" w:themeColor="text1"/>
          <w:sz w:val="22"/>
          <w:szCs w:val="22"/>
          <w:u w:val="single"/>
        </w:rPr>
      </w:pPr>
    </w:p>
    <w:p w14:paraId="4A7335DE" w14:textId="77777777" w:rsidR="0021591D" w:rsidRPr="00BF5D2D" w:rsidRDefault="0021591D" w:rsidP="0021591D">
      <w:pPr>
        <w:jc w:val="both"/>
        <w:rPr>
          <w:rFonts w:asciiTheme="minorHAnsi" w:hAnsiTheme="minorHAnsi" w:cstheme="minorHAnsi"/>
          <w:color w:val="000000" w:themeColor="text1"/>
          <w:sz w:val="22"/>
          <w:szCs w:val="22"/>
        </w:rPr>
      </w:pPr>
      <w:r w:rsidRPr="00BF5D2D">
        <w:rPr>
          <w:rFonts w:asciiTheme="minorHAnsi" w:hAnsiTheme="minorHAnsi" w:cstheme="minorHAnsi"/>
          <w:color w:val="000000" w:themeColor="text1"/>
          <w:sz w:val="22"/>
          <w:szCs w:val="22"/>
        </w:rPr>
        <w:t>A Közgyűlés a törvényesség helyzetéről és a hatósági munkáról, valamint a Hivatal tevékenységéről szóló tájékoztatót elfogadja.</w:t>
      </w:r>
    </w:p>
    <w:p w14:paraId="40E6730B" w14:textId="77777777" w:rsidR="0021591D" w:rsidRPr="00BF5D2D" w:rsidRDefault="0021591D" w:rsidP="0021591D">
      <w:pPr>
        <w:jc w:val="both"/>
        <w:rPr>
          <w:rFonts w:asciiTheme="minorHAnsi" w:hAnsiTheme="minorHAnsi" w:cstheme="minorHAnsi"/>
          <w:color w:val="000000" w:themeColor="text1"/>
          <w:sz w:val="22"/>
          <w:szCs w:val="22"/>
        </w:rPr>
      </w:pPr>
    </w:p>
    <w:p w14:paraId="63D84E53" w14:textId="77777777" w:rsidR="0021591D" w:rsidRPr="00BF5D2D" w:rsidRDefault="0021591D" w:rsidP="0021591D">
      <w:pPr>
        <w:jc w:val="both"/>
        <w:rPr>
          <w:rFonts w:asciiTheme="minorHAnsi" w:hAnsiTheme="minorHAnsi" w:cstheme="minorHAnsi"/>
          <w:color w:val="000000" w:themeColor="text1"/>
          <w:sz w:val="22"/>
          <w:szCs w:val="22"/>
        </w:rPr>
      </w:pPr>
      <w:r w:rsidRPr="00BF5D2D">
        <w:rPr>
          <w:rFonts w:asciiTheme="minorHAnsi" w:hAnsiTheme="minorHAnsi" w:cstheme="minorHAnsi"/>
          <w:b/>
          <w:bCs/>
          <w:color w:val="000000" w:themeColor="text1"/>
          <w:sz w:val="22"/>
          <w:szCs w:val="22"/>
          <w:u w:val="single"/>
        </w:rPr>
        <w:t>Felelős:</w:t>
      </w:r>
      <w:r w:rsidRPr="00BF5D2D">
        <w:rPr>
          <w:rFonts w:asciiTheme="minorHAnsi" w:hAnsiTheme="minorHAnsi" w:cstheme="minorHAnsi"/>
          <w:b/>
          <w:bCs/>
          <w:color w:val="000000" w:themeColor="text1"/>
          <w:sz w:val="22"/>
          <w:szCs w:val="22"/>
          <w:u w:val="single"/>
        </w:rPr>
        <w:tab/>
      </w:r>
      <w:r w:rsidRPr="00BF5D2D">
        <w:rPr>
          <w:rFonts w:asciiTheme="minorHAnsi" w:hAnsiTheme="minorHAnsi" w:cstheme="minorHAnsi"/>
          <w:color w:val="000000" w:themeColor="text1"/>
          <w:sz w:val="22"/>
          <w:szCs w:val="22"/>
        </w:rPr>
        <w:tab/>
        <w:t>Dr. Károlyi Ákos jegyző</w:t>
      </w:r>
    </w:p>
    <w:p w14:paraId="7C41C47A" w14:textId="77777777" w:rsidR="0021591D" w:rsidRPr="00BF5D2D" w:rsidRDefault="0021591D" w:rsidP="0021591D">
      <w:pPr>
        <w:jc w:val="both"/>
        <w:rPr>
          <w:rFonts w:asciiTheme="minorHAnsi" w:hAnsiTheme="minorHAnsi" w:cstheme="minorHAnsi"/>
          <w:color w:val="000000" w:themeColor="text1"/>
          <w:sz w:val="22"/>
          <w:szCs w:val="22"/>
        </w:rPr>
      </w:pPr>
    </w:p>
    <w:p w14:paraId="021B85F8" w14:textId="77777777" w:rsidR="0021591D" w:rsidRPr="00BF5D2D" w:rsidRDefault="0021591D" w:rsidP="0021591D">
      <w:pPr>
        <w:tabs>
          <w:tab w:val="left" w:pos="284"/>
        </w:tabs>
        <w:jc w:val="both"/>
        <w:rPr>
          <w:rFonts w:asciiTheme="minorHAnsi" w:hAnsiTheme="minorHAnsi" w:cstheme="minorHAnsi"/>
          <w:bCs/>
          <w:color w:val="000000" w:themeColor="text1"/>
          <w:sz w:val="22"/>
          <w:szCs w:val="22"/>
        </w:rPr>
      </w:pPr>
      <w:r w:rsidRPr="00BF5D2D">
        <w:rPr>
          <w:rFonts w:asciiTheme="minorHAnsi" w:hAnsiTheme="minorHAnsi" w:cstheme="minorHAnsi"/>
          <w:b/>
          <w:color w:val="000000" w:themeColor="text1"/>
          <w:sz w:val="22"/>
          <w:szCs w:val="22"/>
          <w:u w:val="single"/>
        </w:rPr>
        <w:t>Határidő:</w:t>
      </w:r>
      <w:r w:rsidRPr="00BF5D2D">
        <w:rPr>
          <w:rFonts w:asciiTheme="minorHAnsi" w:hAnsiTheme="minorHAnsi" w:cstheme="minorHAnsi"/>
          <w:color w:val="000000" w:themeColor="text1"/>
          <w:sz w:val="22"/>
          <w:szCs w:val="22"/>
        </w:rPr>
        <w:tab/>
      </w:r>
      <w:r w:rsidRPr="00BF5D2D">
        <w:rPr>
          <w:rFonts w:asciiTheme="minorHAnsi" w:hAnsiTheme="minorHAnsi" w:cstheme="minorHAnsi"/>
          <w:bCs/>
          <w:color w:val="000000" w:themeColor="text1"/>
          <w:sz w:val="22"/>
          <w:szCs w:val="22"/>
        </w:rPr>
        <w:t>azonnal</w:t>
      </w:r>
    </w:p>
    <w:p w14:paraId="0AC43F7F" w14:textId="77777777" w:rsidR="00E46A00" w:rsidRDefault="00E46A00"/>
    <w:sectPr w:rsidR="00E46A00" w:rsidSect="00F619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6E43"/>
    <w:multiLevelType w:val="hybridMultilevel"/>
    <w:tmpl w:val="15F4AE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5040F7B"/>
    <w:multiLevelType w:val="hybridMultilevel"/>
    <w:tmpl w:val="D600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73C2D4E"/>
    <w:multiLevelType w:val="hybridMultilevel"/>
    <w:tmpl w:val="5A108960"/>
    <w:lvl w:ilvl="0" w:tplc="8B1E7ABA">
      <w:start w:val="1"/>
      <w:numFmt w:val="decimal"/>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829662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36330">
    <w:abstractNumId w:val="0"/>
  </w:num>
  <w:num w:numId="3" w16cid:durableId="1040283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1D"/>
    <w:rsid w:val="0021591D"/>
    <w:rsid w:val="002334A5"/>
    <w:rsid w:val="00E46A00"/>
    <w:rsid w:val="00F619A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CA7E"/>
  <w15:chartTrackingRefBased/>
  <w15:docId w15:val="{E8F0449B-9FE6-4ED8-9D76-430CF101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1591D"/>
    <w:rPr>
      <w:rFonts w:ascii="Times New Roman" w:eastAsia="Times New Roman" w:hAnsi="Times New Roman" w:cs="Times New Roman"/>
      <w:sz w:val="24"/>
      <w:szCs w:val="24"/>
      <w:lang w:eastAsia="hu-HU"/>
    </w:rPr>
  </w:style>
  <w:style w:type="paragraph" w:styleId="Cmsor1">
    <w:name w:val="heading 1"/>
    <w:basedOn w:val="Norml"/>
    <w:next w:val="Norml"/>
    <w:link w:val="Cmsor1Char"/>
    <w:uiPriority w:val="9"/>
    <w:qFormat/>
    <w:rsid w:val="002159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Cmsor2">
    <w:name w:val="heading 2"/>
    <w:basedOn w:val="Norml"/>
    <w:next w:val="Norml"/>
    <w:link w:val="Cmsor2Char"/>
    <w:uiPriority w:val="9"/>
    <w:semiHidden/>
    <w:unhideWhenUsed/>
    <w:qFormat/>
    <w:rsid w:val="002159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21591D"/>
    <w:pPr>
      <w:keepNext/>
      <w:keepLines/>
      <w:spacing w:before="160" w:after="80"/>
      <w:outlineLvl w:val="2"/>
    </w:pPr>
    <w:rPr>
      <w:rFonts w:eastAsiaTheme="majorEastAsia"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21591D"/>
    <w:pPr>
      <w:keepNext/>
      <w:keepLines/>
      <w:spacing w:before="80" w:after="40"/>
      <w:outlineLvl w:val="3"/>
    </w:pPr>
    <w:rPr>
      <w:rFonts w:eastAsiaTheme="majorEastAsia" w:cstheme="majorBidi"/>
      <w:i/>
      <w:iCs/>
      <w:color w:val="2F5496" w:themeColor="accent1" w:themeShade="BF"/>
    </w:rPr>
  </w:style>
  <w:style w:type="paragraph" w:styleId="Cmsor5">
    <w:name w:val="heading 5"/>
    <w:basedOn w:val="Norml"/>
    <w:next w:val="Norml"/>
    <w:link w:val="Cmsor5Char"/>
    <w:uiPriority w:val="9"/>
    <w:semiHidden/>
    <w:unhideWhenUsed/>
    <w:qFormat/>
    <w:rsid w:val="0021591D"/>
    <w:pPr>
      <w:keepNext/>
      <w:keepLines/>
      <w:spacing w:before="80" w:after="40"/>
      <w:outlineLvl w:val="4"/>
    </w:pPr>
    <w:rPr>
      <w:rFonts w:eastAsiaTheme="majorEastAsia" w:cstheme="majorBidi"/>
      <w:color w:val="2F5496" w:themeColor="accent1" w:themeShade="BF"/>
    </w:rPr>
  </w:style>
  <w:style w:type="paragraph" w:styleId="Cmsor6">
    <w:name w:val="heading 6"/>
    <w:basedOn w:val="Norml"/>
    <w:next w:val="Norml"/>
    <w:link w:val="Cmsor6Char"/>
    <w:uiPriority w:val="9"/>
    <w:semiHidden/>
    <w:unhideWhenUsed/>
    <w:qFormat/>
    <w:rsid w:val="0021591D"/>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21591D"/>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21591D"/>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21591D"/>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1591D"/>
    <w:rPr>
      <w:rFonts w:asciiTheme="majorHAnsi" w:eastAsiaTheme="majorEastAsia" w:hAnsiTheme="majorHAnsi" w:cstheme="majorBidi"/>
      <w:color w:val="2F5496" w:themeColor="accent1" w:themeShade="BF"/>
      <w:sz w:val="40"/>
      <w:szCs w:val="40"/>
    </w:rPr>
  </w:style>
  <w:style w:type="character" w:customStyle="1" w:styleId="Cmsor2Char">
    <w:name w:val="Címsor 2 Char"/>
    <w:basedOn w:val="Bekezdsalapbettpusa"/>
    <w:link w:val="Cmsor2"/>
    <w:uiPriority w:val="9"/>
    <w:semiHidden/>
    <w:rsid w:val="0021591D"/>
    <w:rPr>
      <w:rFonts w:asciiTheme="majorHAnsi" w:eastAsiaTheme="majorEastAsia" w:hAnsiTheme="majorHAnsi" w:cstheme="majorBidi"/>
      <w:color w:val="2F5496" w:themeColor="accent1" w:themeShade="BF"/>
      <w:sz w:val="32"/>
      <w:szCs w:val="32"/>
    </w:rPr>
  </w:style>
  <w:style w:type="character" w:customStyle="1" w:styleId="Cmsor3Char">
    <w:name w:val="Címsor 3 Char"/>
    <w:basedOn w:val="Bekezdsalapbettpusa"/>
    <w:link w:val="Cmsor3"/>
    <w:uiPriority w:val="9"/>
    <w:semiHidden/>
    <w:rsid w:val="0021591D"/>
    <w:rPr>
      <w:rFonts w:eastAsiaTheme="majorEastAsia" w:cstheme="majorBidi"/>
      <w:color w:val="2F5496" w:themeColor="accent1" w:themeShade="BF"/>
      <w:sz w:val="28"/>
      <w:szCs w:val="28"/>
    </w:rPr>
  </w:style>
  <w:style w:type="character" w:customStyle="1" w:styleId="Cmsor4Char">
    <w:name w:val="Címsor 4 Char"/>
    <w:basedOn w:val="Bekezdsalapbettpusa"/>
    <w:link w:val="Cmsor4"/>
    <w:uiPriority w:val="9"/>
    <w:semiHidden/>
    <w:rsid w:val="0021591D"/>
    <w:rPr>
      <w:rFonts w:eastAsiaTheme="majorEastAsia" w:cstheme="majorBidi"/>
      <w:i/>
      <w:iCs/>
      <w:color w:val="2F5496" w:themeColor="accent1" w:themeShade="BF"/>
    </w:rPr>
  </w:style>
  <w:style w:type="character" w:customStyle="1" w:styleId="Cmsor5Char">
    <w:name w:val="Címsor 5 Char"/>
    <w:basedOn w:val="Bekezdsalapbettpusa"/>
    <w:link w:val="Cmsor5"/>
    <w:uiPriority w:val="9"/>
    <w:semiHidden/>
    <w:rsid w:val="0021591D"/>
    <w:rPr>
      <w:rFonts w:eastAsiaTheme="majorEastAsia" w:cstheme="majorBidi"/>
      <w:color w:val="2F5496" w:themeColor="accent1" w:themeShade="BF"/>
    </w:rPr>
  </w:style>
  <w:style w:type="character" w:customStyle="1" w:styleId="Cmsor6Char">
    <w:name w:val="Címsor 6 Char"/>
    <w:basedOn w:val="Bekezdsalapbettpusa"/>
    <w:link w:val="Cmsor6"/>
    <w:uiPriority w:val="9"/>
    <w:semiHidden/>
    <w:rsid w:val="0021591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21591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21591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21591D"/>
    <w:rPr>
      <w:rFonts w:eastAsiaTheme="majorEastAsia" w:cstheme="majorBidi"/>
      <w:color w:val="272727" w:themeColor="text1" w:themeTint="D8"/>
    </w:rPr>
  </w:style>
  <w:style w:type="paragraph" w:styleId="Cm">
    <w:name w:val="Title"/>
    <w:basedOn w:val="Norml"/>
    <w:next w:val="Norml"/>
    <w:link w:val="CmChar"/>
    <w:uiPriority w:val="10"/>
    <w:qFormat/>
    <w:rsid w:val="0021591D"/>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21591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21591D"/>
    <w:pPr>
      <w:numPr>
        <w:ilvl w:val="1"/>
      </w:numPr>
      <w:spacing w:after="160"/>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21591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21591D"/>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21591D"/>
    <w:rPr>
      <w:i/>
      <w:iCs/>
      <w:color w:val="404040" w:themeColor="text1" w:themeTint="BF"/>
    </w:rPr>
  </w:style>
  <w:style w:type="paragraph" w:styleId="Listaszerbekezds">
    <w:name w:val="List Paragraph"/>
    <w:aliases w:val="Számozott lista 1,Eszeri felsorolás,Listaszerű bekezdés 1. szint,Táblázatokhoz,Welt L,List Paragraph,Bullet_1,Bullet List,FooterText,numbered,Paragraphe de liste1,Bulletr List Paragraph,列出段落,列出段落1,Listeafsnit1,Parágrafo da Lista1,L"/>
    <w:basedOn w:val="Norml"/>
    <w:link w:val="ListaszerbekezdsChar"/>
    <w:uiPriority w:val="99"/>
    <w:qFormat/>
    <w:rsid w:val="0021591D"/>
    <w:pPr>
      <w:ind w:left="720"/>
      <w:contextualSpacing/>
    </w:pPr>
  </w:style>
  <w:style w:type="character" w:styleId="Erskiemels">
    <w:name w:val="Intense Emphasis"/>
    <w:basedOn w:val="Bekezdsalapbettpusa"/>
    <w:uiPriority w:val="21"/>
    <w:qFormat/>
    <w:rsid w:val="0021591D"/>
    <w:rPr>
      <w:i/>
      <w:iCs/>
      <w:color w:val="2F5496" w:themeColor="accent1" w:themeShade="BF"/>
    </w:rPr>
  </w:style>
  <w:style w:type="paragraph" w:styleId="Kiemeltidzet">
    <w:name w:val="Intense Quote"/>
    <w:basedOn w:val="Norml"/>
    <w:next w:val="Norml"/>
    <w:link w:val="KiemeltidzetChar"/>
    <w:uiPriority w:val="30"/>
    <w:qFormat/>
    <w:rsid w:val="002159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21591D"/>
    <w:rPr>
      <w:i/>
      <w:iCs/>
      <w:color w:val="2F5496" w:themeColor="accent1" w:themeShade="BF"/>
    </w:rPr>
  </w:style>
  <w:style w:type="character" w:styleId="Ershivatkozs">
    <w:name w:val="Intense Reference"/>
    <w:basedOn w:val="Bekezdsalapbettpusa"/>
    <w:uiPriority w:val="32"/>
    <w:qFormat/>
    <w:rsid w:val="0021591D"/>
    <w:rPr>
      <w:b/>
      <w:bCs/>
      <w:smallCaps/>
      <w:color w:val="2F5496" w:themeColor="accent1" w:themeShade="BF"/>
      <w:spacing w:val="5"/>
    </w:rPr>
  </w:style>
  <w:style w:type="character" w:customStyle="1" w:styleId="ListaszerbekezdsChar">
    <w:name w:val="Listaszerű bekezdés Char"/>
    <w:aliases w:val="Számozott lista 1 Char,Eszeri felsorolás Char,Listaszerű bekezdés 1. szint Char,Táblázatokhoz Char,Welt L Char,List Paragraph Char,Bullet_1 Char,Bullet List Char,FooterText Char,numbered Char,Paragraphe de liste1 Char,列出段落 Char"/>
    <w:link w:val="Listaszerbekezds"/>
    <w:uiPriority w:val="99"/>
    <w:qFormat/>
    <w:locked/>
    <w:rsid w:val="0021591D"/>
  </w:style>
  <w:style w:type="table" w:styleId="Rcsostblzat">
    <w:name w:val="Table Grid"/>
    <w:basedOn w:val="Normltblzat"/>
    <w:rsid w:val="0021591D"/>
    <w:rPr>
      <w:rFonts w:ascii="Times New Roman" w:eastAsia="Times New Roman" w:hAnsi="Times New Roman" w:cs="Times New Roman"/>
      <w:sz w:val="20"/>
      <w:szCs w:val="20"/>
      <w:lang w:eastAsia="hu-H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2396</Words>
  <Characters>16536</Characters>
  <Application>Microsoft Office Word</Application>
  <DocSecurity>0</DocSecurity>
  <Lines>137</Lines>
  <Paragraphs>37</Paragraphs>
  <ScaleCrop>false</ScaleCrop>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Ildikó dr.</dc:creator>
  <cp:keywords/>
  <dc:description/>
  <cp:lastModifiedBy>Horváth Ildikó dr.</cp:lastModifiedBy>
  <cp:revision>1</cp:revision>
  <dcterms:created xsi:type="dcterms:W3CDTF">2026-04-30T12:48:00Z</dcterms:created>
  <dcterms:modified xsi:type="dcterms:W3CDTF">2026-04-30T12:52:00Z</dcterms:modified>
</cp:coreProperties>
</file>