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28B4E79" w14:textId="77777777" w:rsidR="00042CDA" w:rsidRPr="00167266" w:rsidRDefault="00042CDA" w:rsidP="00042CDA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 w:rsidRPr="00167266">
        <w:rPr>
          <w:rFonts w:ascii="Calibri" w:hAnsi="Calibri" w:cs="Calibri"/>
          <w:b/>
          <w:szCs w:val="22"/>
          <w:u w:val="single"/>
        </w:rPr>
        <w:t>16</w:t>
      </w:r>
      <w:r>
        <w:rPr>
          <w:rFonts w:ascii="Calibri" w:hAnsi="Calibri" w:cs="Calibri"/>
          <w:b/>
          <w:szCs w:val="22"/>
          <w:u w:val="single"/>
        </w:rPr>
        <w:t>1</w:t>
      </w:r>
      <w:r w:rsidRPr="00167266">
        <w:rPr>
          <w:rFonts w:ascii="Calibri" w:hAnsi="Calibri" w:cs="Calibri"/>
          <w:b/>
          <w:szCs w:val="22"/>
          <w:u w:val="single"/>
        </w:rPr>
        <w:t>/2025. (IX.23.) VISB számú határozat</w:t>
      </w:r>
    </w:p>
    <w:p w14:paraId="454E5EFC" w14:textId="77777777" w:rsidR="00042CDA" w:rsidRPr="00167266" w:rsidRDefault="00042CDA" w:rsidP="00042CDA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6A9EBA05" w14:textId="77777777" w:rsidR="00042CDA" w:rsidRDefault="00042CDA" w:rsidP="00042CDA">
      <w:pPr>
        <w:jc w:val="both"/>
        <w:rPr>
          <w:rFonts w:ascii="Calibri" w:hAnsi="Calibri" w:cs="Calibri"/>
          <w:bCs/>
          <w:szCs w:val="22"/>
        </w:rPr>
      </w:pPr>
      <w:r w:rsidRPr="00167266">
        <w:rPr>
          <w:rFonts w:ascii="Calibri" w:hAnsi="Calibri" w:cs="Calibri"/>
          <w:bCs/>
          <w:szCs w:val="22"/>
        </w:rPr>
        <w:t>A Városstratégiai, Idegenforgalmi és Sport Bizottság a „</w:t>
      </w:r>
      <w:r w:rsidRPr="00167266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167266">
        <w:rPr>
          <w:rFonts w:ascii="Calibri" w:hAnsi="Calibri" w:cs="Calibri"/>
          <w:bCs/>
          <w:szCs w:val="22"/>
        </w:rPr>
        <w:t>című előterjesztést megtárgyalta, és</w:t>
      </w:r>
      <w:r w:rsidRPr="00167266">
        <w:rPr>
          <w:rFonts w:asciiTheme="minorHAnsi" w:hAnsiTheme="minorHAnsi" w:cstheme="minorHAnsi"/>
          <w:szCs w:val="22"/>
        </w:rPr>
        <w:t xml:space="preserve"> a Szombathelyi </w:t>
      </w:r>
      <w:proofErr w:type="spellStart"/>
      <w:r w:rsidRPr="00167266">
        <w:rPr>
          <w:rFonts w:asciiTheme="minorHAnsi" w:hAnsiTheme="minorHAnsi" w:cstheme="minorHAnsi"/>
          <w:szCs w:val="22"/>
        </w:rPr>
        <w:t>Távhőszolgáltató</w:t>
      </w:r>
      <w:proofErr w:type="spellEnd"/>
      <w:r w:rsidRPr="00167266">
        <w:rPr>
          <w:rFonts w:asciiTheme="minorHAnsi" w:hAnsiTheme="minorHAnsi" w:cstheme="minorHAnsi"/>
          <w:szCs w:val="22"/>
        </w:rPr>
        <w:t xml:space="preserve"> Kft. felügyelőbizottsági tagjának lemondásáról és új felügyelőbizottsági tag megválasztásáról, valamint a társasági szerződés módosításának elfogadásáról </w:t>
      </w:r>
      <w:r w:rsidRPr="00167266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67266">
        <w:rPr>
          <w:rFonts w:ascii="Calibri" w:hAnsi="Calibri" w:cs="Calibri"/>
          <w:bCs/>
          <w:color w:val="000000" w:themeColor="text1"/>
          <w:szCs w:val="22"/>
        </w:rPr>
        <w:t xml:space="preserve"> X</w:t>
      </w:r>
      <w:r w:rsidRPr="00167266">
        <w:rPr>
          <w:rFonts w:ascii="Calibri" w:hAnsi="Calibri" w:cs="Calibri"/>
          <w:spacing w:val="-3"/>
          <w:szCs w:val="22"/>
        </w:rPr>
        <w:t xml:space="preserve">VI. határozati javaslatot </w:t>
      </w:r>
      <w:r w:rsidRPr="00167266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66532ECD" w14:textId="77777777" w:rsidR="00042CDA" w:rsidRPr="00BF5BBE" w:rsidRDefault="00042CDA" w:rsidP="00042CDA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20375846" w14:textId="77777777" w:rsidR="00042CDA" w:rsidRPr="00D80B39" w:rsidRDefault="00042CDA" w:rsidP="00042CDA">
      <w:pPr>
        <w:jc w:val="both"/>
        <w:rPr>
          <w:rFonts w:ascii="Calibri" w:hAnsi="Calibri" w:cs="Calibri"/>
          <w:b/>
          <w:bCs/>
          <w:szCs w:val="22"/>
        </w:rPr>
      </w:pPr>
    </w:p>
    <w:p w14:paraId="06423B31" w14:textId="77777777" w:rsidR="00042CDA" w:rsidRPr="00D80B39" w:rsidRDefault="00042CDA" w:rsidP="00042CD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5E57E66" w14:textId="77777777" w:rsidR="00042CDA" w:rsidRPr="00D80B39" w:rsidRDefault="00042CDA" w:rsidP="00042CD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402EE05A" w14:textId="77777777" w:rsidR="00042CDA" w:rsidRDefault="00042CDA" w:rsidP="00042CDA">
      <w:pPr>
        <w:ind w:left="709" w:firstLine="709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D843CE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6161B99B" w14:textId="77777777" w:rsidR="00042CDA" w:rsidRDefault="00042CDA" w:rsidP="00042CDA">
      <w:pPr>
        <w:ind w:left="709" w:firstLine="709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 xml:space="preserve">Kovács Cecília, a SZOVA Nonprofit </w:t>
      </w:r>
      <w:proofErr w:type="spellStart"/>
      <w:r>
        <w:rPr>
          <w:rFonts w:asciiTheme="minorHAnsi" w:eastAsiaTheme="minorHAnsi" w:hAnsiTheme="minorHAnsi" w:cstheme="minorHAnsi"/>
          <w:szCs w:val="22"/>
          <w:lang w:eastAsia="en-US"/>
        </w:rPr>
        <w:t>Zrt</w:t>
      </w:r>
      <w:proofErr w:type="spellEnd"/>
      <w:r>
        <w:rPr>
          <w:rFonts w:asciiTheme="minorHAnsi" w:eastAsiaTheme="minorHAnsi" w:hAnsiTheme="minorHAnsi" w:cstheme="minorHAnsi"/>
          <w:szCs w:val="22"/>
          <w:lang w:eastAsia="en-US"/>
        </w:rPr>
        <w:t>. vezérigazgatója</w:t>
      </w:r>
    </w:p>
    <w:p w14:paraId="7D1A5223" w14:textId="77777777" w:rsidR="00042CDA" w:rsidRPr="00D80B39" w:rsidRDefault="00042CDA" w:rsidP="00042CDA">
      <w:pPr>
        <w:ind w:firstLine="1418"/>
        <w:jc w:val="both"/>
        <w:rPr>
          <w:rFonts w:ascii="Calibri" w:hAnsi="Calibri" w:cs="Calibri"/>
          <w:szCs w:val="22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 xml:space="preserve">Molnár Miklós, a Szombathelyi </w:t>
      </w:r>
      <w:proofErr w:type="spellStart"/>
      <w:r>
        <w:rPr>
          <w:rFonts w:asciiTheme="minorHAnsi" w:eastAsiaTheme="minorHAnsi" w:hAnsiTheme="minorHAnsi" w:cstheme="minorHAnsi"/>
          <w:szCs w:val="22"/>
          <w:lang w:eastAsia="en-US"/>
        </w:rPr>
        <w:t>Távhőszolgáltató</w:t>
      </w:r>
      <w:proofErr w:type="spellEnd"/>
      <w:r>
        <w:rPr>
          <w:rFonts w:asciiTheme="minorHAnsi" w:eastAsiaTheme="minorHAnsi" w:hAnsiTheme="minorHAnsi" w:cstheme="minorHAnsi"/>
          <w:szCs w:val="22"/>
          <w:lang w:eastAsia="en-US"/>
        </w:rPr>
        <w:t xml:space="preserve"> Kft. ügyvezetője</w:t>
      </w:r>
      <w:r>
        <w:rPr>
          <w:rFonts w:ascii="Calibri" w:hAnsi="Calibri" w:cs="Calibri"/>
          <w:szCs w:val="22"/>
        </w:rPr>
        <w:t>/</w:t>
      </w:r>
    </w:p>
    <w:p w14:paraId="75CDF8F4" w14:textId="77777777" w:rsidR="00042CDA" w:rsidRPr="00D80B39" w:rsidRDefault="00042CDA" w:rsidP="00042CDA">
      <w:pPr>
        <w:ind w:firstLine="1418"/>
        <w:jc w:val="both"/>
        <w:rPr>
          <w:rFonts w:ascii="Calibri" w:hAnsi="Calibri" w:cs="Calibri"/>
          <w:szCs w:val="22"/>
        </w:rPr>
      </w:pPr>
    </w:p>
    <w:p w14:paraId="79D4ACBC" w14:textId="77777777" w:rsidR="00042CDA" w:rsidRDefault="00042CDA" w:rsidP="00042CDA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6EF3B17D" w14:textId="77777777" w:rsidR="00042CDA" w:rsidRDefault="00042CDA" w:rsidP="00042CDA">
      <w:pPr>
        <w:ind w:firstLine="7"/>
        <w:jc w:val="both"/>
        <w:rPr>
          <w:rFonts w:ascii="Calibri" w:hAnsi="Calibri" w:cs="Calibri"/>
          <w:szCs w:val="22"/>
        </w:rPr>
      </w:pPr>
    </w:p>
    <w:p w14:paraId="3C03D337" w14:textId="77777777" w:rsidR="00E67FF4" w:rsidRDefault="00E67FF4" w:rsidP="00E67FF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55E79C1" w14:textId="77777777" w:rsidR="00042CDA" w:rsidRDefault="00042CDA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2025-09-25T06:48:00Z</dcterms:created>
  <dcterms:modified xsi:type="dcterms:W3CDTF">2025-09-25T06:48:00Z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