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589F670" w14:textId="77777777" w:rsidR="00FA619B" w:rsidRPr="00D80B39" w:rsidRDefault="00FA619B" w:rsidP="00FA619B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151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18BFC81C" w14:textId="77777777" w:rsidR="00FA619B" w:rsidRDefault="00FA619B" w:rsidP="00FA619B">
      <w:pPr>
        <w:pStyle w:val="lfej"/>
        <w:tabs>
          <w:tab w:val="left" w:pos="900"/>
        </w:tabs>
        <w:jc w:val="both"/>
        <w:rPr>
          <w:rFonts w:ascii="Calibri" w:hAnsi="Calibri" w:cs="Calibri"/>
          <w:bCs/>
          <w:szCs w:val="22"/>
        </w:rPr>
      </w:pPr>
    </w:p>
    <w:p w14:paraId="106C8E1A" w14:textId="77777777" w:rsidR="00FA619B" w:rsidRDefault="00FA619B" w:rsidP="00FA619B">
      <w:pPr>
        <w:pStyle w:val="lfej"/>
        <w:tabs>
          <w:tab w:val="left" w:pos="900"/>
        </w:tabs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</w:t>
      </w:r>
      <w:r w:rsidRPr="00BC1CC0">
        <w:rPr>
          <w:rFonts w:asciiTheme="minorHAnsi" w:hAnsiTheme="minorHAnsi" w:cstheme="minorHAnsi"/>
          <w:szCs w:val="22"/>
        </w:rPr>
        <w:t xml:space="preserve">a </w:t>
      </w:r>
      <w:r w:rsidRPr="00191FF6">
        <w:rPr>
          <w:rFonts w:asciiTheme="minorHAnsi" w:hAnsiTheme="minorHAnsi" w:cstheme="minorHAnsi"/>
          <w:szCs w:val="22"/>
        </w:rPr>
        <w:t>Szombathelyi Parkfenntartási Kft</w:t>
      </w:r>
      <w:r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BC1CC0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5. I. félévi beszámolójáról</w:t>
      </w:r>
      <w:r w:rsidRPr="00BC1CC0">
        <w:rPr>
          <w:rFonts w:asciiTheme="minorHAnsi" w:hAnsiTheme="minorHAnsi" w:cstheme="minorHAnsi"/>
          <w:szCs w:val="22"/>
        </w:rPr>
        <w:t xml:space="preserve"> 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>
        <w:rPr>
          <w:rFonts w:ascii="Calibri" w:hAnsi="Calibri" w:cs="Calibri"/>
          <w:spacing w:val="-3"/>
          <w:szCs w:val="22"/>
        </w:rPr>
        <w:t>V</w:t>
      </w:r>
      <w:r w:rsidRPr="00BF5BBE">
        <w:rPr>
          <w:rFonts w:ascii="Calibri" w:hAnsi="Calibri" w:cs="Calibri"/>
          <w:spacing w:val="-3"/>
          <w:szCs w:val="22"/>
        </w:rPr>
        <w:t>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2F942A34" w14:textId="77777777" w:rsidR="00FA619B" w:rsidRPr="00D80B39" w:rsidRDefault="00FA619B" w:rsidP="00FA619B">
      <w:pPr>
        <w:pStyle w:val="lfej"/>
        <w:tabs>
          <w:tab w:val="left" w:pos="900"/>
        </w:tabs>
        <w:jc w:val="both"/>
        <w:rPr>
          <w:rFonts w:ascii="Calibri" w:hAnsi="Calibri" w:cs="Calibri"/>
          <w:b/>
          <w:bCs/>
          <w:szCs w:val="22"/>
        </w:rPr>
      </w:pPr>
    </w:p>
    <w:p w14:paraId="6223CD8D" w14:textId="77777777" w:rsidR="00FA619B" w:rsidRPr="00D80B39" w:rsidRDefault="00FA619B" w:rsidP="00FA619B">
      <w:pPr>
        <w:pStyle w:val="lfej"/>
        <w:tabs>
          <w:tab w:val="left" w:pos="900"/>
        </w:tabs>
        <w:jc w:val="both"/>
        <w:rPr>
          <w:rFonts w:ascii="Calibri" w:hAnsi="Calibri" w:cs="Calibri"/>
          <w:b/>
          <w:bCs/>
          <w:szCs w:val="22"/>
        </w:rPr>
      </w:pPr>
    </w:p>
    <w:p w14:paraId="12919110" w14:textId="77777777" w:rsidR="00FA619B" w:rsidRPr="00D80B39" w:rsidRDefault="00FA619B" w:rsidP="00FA619B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7576C96F" w14:textId="77777777" w:rsidR="00FA619B" w:rsidRPr="00D80B39" w:rsidRDefault="00FA619B" w:rsidP="00FA619B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691A911F" w14:textId="77777777" w:rsidR="00FA619B" w:rsidRDefault="00FA619B" w:rsidP="00FA619B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3B3E3E62" w14:textId="77777777" w:rsidR="00FA619B" w:rsidRPr="00D80B39" w:rsidRDefault="00FA619B" w:rsidP="00FA619B">
      <w:pPr>
        <w:ind w:firstLine="1418"/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hAnsiTheme="minorHAnsi" w:cstheme="minorHAnsi"/>
          <w:szCs w:val="22"/>
        </w:rPr>
        <w:t>Izer Gábor Nándor, a társaság ügyvezetője</w:t>
      </w:r>
      <w:r>
        <w:rPr>
          <w:rFonts w:ascii="Calibri" w:hAnsi="Calibri" w:cs="Calibri"/>
          <w:szCs w:val="22"/>
        </w:rPr>
        <w:t xml:space="preserve"> /</w:t>
      </w:r>
    </w:p>
    <w:p w14:paraId="5DEC138F" w14:textId="77777777" w:rsidR="00FA619B" w:rsidRPr="00D80B39" w:rsidRDefault="00FA619B" w:rsidP="00FA619B">
      <w:pPr>
        <w:ind w:firstLine="1418"/>
        <w:jc w:val="both"/>
        <w:rPr>
          <w:rFonts w:ascii="Calibri" w:hAnsi="Calibri" w:cs="Calibri"/>
          <w:szCs w:val="22"/>
        </w:rPr>
      </w:pPr>
    </w:p>
    <w:p w14:paraId="44B74C9C" w14:textId="77777777" w:rsidR="00FA619B" w:rsidRDefault="00FA619B" w:rsidP="00FA619B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2025-09-23T11:29:00Z</dcterms:created>
  <dcterms:modified xsi:type="dcterms:W3CDTF">2025-09-23T11:29:00Z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